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B6D4" w14:textId="4AC82420" w:rsidR="006F3B64" w:rsidRPr="006F3B64" w:rsidRDefault="006F3B64" w:rsidP="006F3B64">
      <w:pPr>
        <w:rPr>
          <w:b/>
          <w:sz w:val="36"/>
          <w:szCs w:val="32"/>
        </w:rPr>
      </w:pPr>
      <w:bookmarkStart w:id="0" w:name="_Toc43978568"/>
    </w:p>
    <w:p w14:paraId="53AABA4E" w14:textId="62F44B77" w:rsidR="006F3B64" w:rsidRDefault="006F3B64" w:rsidP="006F3B64">
      <w:pPr>
        <w:rPr>
          <w:b/>
          <w:sz w:val="32"/>
          <w:szCs w:val="32"/>
        </w:rPr>
      </w:pPr>
    </w:p>
    <w:p w14:paraId="5100000D" w14:textId="77777777" w:rsidR="00476ADE" w:rsidRDefault="00476ADE" w:rsidP="006F3B64">
      <w:pPr>
        <w:rPr>
          <w:b/>
          <w:sz w:val="32"/>
          <w:szCs w:val="32"/>
        </w:rPr>
      </w:pPr>
    </w:p>
    <w:p w14:paraId="1D5B738B" w14:textId="554B0690" w:rsidR="00F63F85" w:rsidRPr="00E02856" w:rsidRDefault="00E02856" w:rsidP="006F3B64">
      <w:pPr>
        <w:rPr>
          <w:b/>
          <w:sz w:val="40"/>
          <w:szCs w:val="40"/>
        </w:rPr>
      </w:pPr>
      <w:r w:rsidRPr="00E02856">
        <w:rPr>
          <w:b/>
          <w:sz w:val="40"/>
          <w:szCs w:val="40"/>
        </w:rPr>
        <w:t>Testkonzept</w:t>
      </w:r>
    </w:p>
    <w:p w14:paraId="20740385" w14:textId="77777777" w:rsidR="00E02856" w:rsidRDefault="006F3B64" w:rsidP="006F3B64">
      <w:pPr>
        <w:rPr>
          <w:b/>
          <w:sz w:val="26"/>
          <w:szCs w:val="26"/>
        </w:rPr>
      </w:pPr>
      <w:r w:rsidRPr="00817621">
        <w:rPr>
          <w:b/>
          <w:sz w:val="26"/>
          <w:szCs w:val="26"/>
        </w:rPr>
        <w:t xml:space="preserve">nach </w:t>
      </w:r>
      <w:r w:rsidR="00E02856">
        <w:rPr>
          <w:b/>
          <w:sz w:val="26"/>
          <w:szCs w:val="26"/>
        </w:rPr>
        <w:t xml:space="preserve">§ 12a </w:t>
      </w:r>
      <w:r w:rsidR="00F63F85" w:rsidRPr="00817621">
        <w:rPr>
          <w:b/>
          <w:sz w:val="26"/>
          <w:szCs w:val="26"/>
        </w:rPr>
        <w:t>ThürSARS-CoV-2-Ki</w:t>
      </w:r>
      <w:r w:rsidR="001E0B94" w:rsidRPr="00817621">
        <w:rPr>
          <w:b/>
          <w:sz w:val="26"/>
          <w:szCs w:val="26"/>
        </w:rPr>
        <w:t>Ju</w:t>
      </w:r>
      <w:r w:rsidR="00F63F85" w:rsidRPr="00817621">
        <w:rPr>
          <w:b/>
          <w:sz w:val="26"/>
          <w:szCs w:val="26"/>
        </w:rPr>
        <w:t>SSP-VO</w:t>
      </w:r>
      <w:r w:rsidR="00817621">
        <w:rPr>
          <w:b/>
          <w:sz w:val="26"/>
          <w:szCs w:val="26"/>
        </w:rPr>
        <w:t xml:space="preserve"> </w:t>
      </w:r>
    </w:p>
    <w:p w14:paraId="586C5CFB" w14:textId="2F2458EB" w:rsidR="00F63F85" w:rsidRPr="00817621" w:rsidRDefault="00E02856" w:rsidP="006F3B64">
      <w:pPr>
        <w:rPr>
          <w:b/>
          <w:sz w:val="26"/>
          <w:szCs w:val="26"/>
        </w:rPr>
      </w:pPr>
      <w:r>
        <w:rPr>
          <w:b/>
          <w:sz w:val="26"/>
          <w:szCs w:val="26"/>
        </w:rPr>
        <w:t xml:space="preserve">und der Arbeitsschutzverordnung </w:t>
      </w:r>
    </w:p>
    <w:p w14:paraId="0C90CD08" w14:textId="77777777" w:rsidR="0043502A" w:rsidRDefault="0043502A" w:rsidP="006F3B64">
      <w:pPr>
        <w:rPr>
          <w:b/>
          <w:bCs/>
          <w:sz w:val="20"/>
          <w:szCs w:val="18"/>
        </w:rPr>
      </w:pPr>
    </w:p>
    <w:p w14:paraId="2A166B86" w14:textId="77777777" w:rsidR="006F3B64" w:rsidRPr="00076827" w:rsidRDefault="006F3B64" w:rsidP="006F3B64">
      <w:pPr>
        <w:rPr>
          <w:b/>
          <w:bCs/>
          <w:sz w:val="24"/>
          <w:szCs w:val="24"/>
          <w:highlight w:val="lightGray"/>
        </w:rPr>
      </w:pPr>
      <w:r w:rsidRPr="00076827">
        <w:rPr>
          <w:b/>
          <w:bCs/>
          <w:sz w:val="24"/>
          <w:szCs w:val="24"/>
          <w:highlight w:val="lightGray"/>
        </w:rPr>
        <w:t>……………………………………………….……………………………………………….</w:t>
      </w:r>
    </w:p>
    <w:p w14:paraId="3927AF53" w14:textId="77777777" w:rsidR="006F3B64" w:rsidRPr="00076827" w:rsidRDefault="006F3B64" w:rsidP="006F3B64">
      <w:pPr>
        <w:rPr>
          <w:b/>
          <w:bCs/>
          <w:sz w:val="24"/>
          <w:szCs w:val="24"/>
          <w:highlight w:val="lightGray"/>
        </w:rPr>
      </w:pPr>
      <w:r w:rsidRPr="00076827">
        <w:rPr>
          <w:b/>
          <w:bCs/>
          <w:sz w:val="24"/>
          <w:szCs w:val="24"/>
          <w:highlight w:val="lightGray"/>
        </w:rPr>
        <w:t>……………………………………………….……………………………………………….</w:t>
      </w:r>
    </w:p>
    <w:p w14:paraId="427DCD1B" w14:textId="77777777" w:rsidR="006F3B64" w:rsidRPr="00076827" w:rsidRDefault="006F3B64" w:rsidP="006F3B64">
      <w:pPr>
        <w:rPr>
          <w:b/>
          <w:bCs/>
          <w:sz w:val="24"/>
          <w:szCs w:val="24"/>
        </w:rPr>
      </w:pPr>
      <w:r w:rsidRPr="00076827">
        <w:rPr>
          <w:b/>
          <w:bCs/>
          <w:sz w:val="24"/>
          <w:szCs w:val="24"/>
          <w:highlight w:val="lightGray"/>
        </w:rPr>
        <w:t>……………………………………………….……………………………………………….</w:t>
      </w:r>
    </w:p>
    <w:p w14:paraId="7C00E57B" w14:textId="4E781ECC" w:rsidR="006F3B64" w:rsidRPr="00EE73C9" w:rsidRDefault="006F3B64" w:rsidP="006F3B64">
      <w:pPr>
        <w:rPr>
          <w:sz w:val="20"/>
        </w:rPr>
      </w:pPr>
      <w:r w:rsidRPr="000C3DB1">
        <w:rPr>
          <w:sz w:val="20"/>
        </w:rPr>
        <w:t>(Name und Anschrift der Kindertageseinrichtung)</w:t>
      </w:r>
    </w:p>
    <w:p w14:paraId="09928AF1" w14:textId="77777777" w:rsidR="00E02856" w:rsidRDefault="00E02856">
      <w:pPr>
        <w:spacing w:after="160" w:line="259" w:lineRule="auto"/>
        <w:rPr>
          <w:b/>
          <w:sz w:val="28"/>
        </w:rPr>
      </w:pPr>
    </w:p>
    <w:p w14:paraId="6594DBA5" w14:textId="77777777" w:rsidR="00E02856" w:rsidRDefault="00E02856">
      <w:pPr>
        <w:spacing w:after="160" w:line="259" w:lineRule="auto"/>
        <w:rPr>
          <w:b/>
          <w:sz w:val="28"/>
        </w:rPr>
      </w:pPr>
    </w:p>
    <w:p w14:paraId="186BA1BF" w14:textId="77777777" w:rsidR="00E02856" w:rsidRDefault="00E02856">
      <w:pPr>
        <w:spacing w:after="160" w:line="259" w:lineRule="auto"/>
        <w:rPr>
          <w:b/>
          <w:sz w:val="28"/>
        </w:rPr>
      </w:pPr>
    </w:p>
    <w:p w14:paraId="5BCF6D8F" w14:textId="77777777" w:rsidR="00E02856" w:rsidRDefault="00E02856">
      <w:pPr>
        <w:spacing w:after="160" w:line="259" w:lineRule="auto"/>
        <w:rPr>
          <w:b/>
          <w:sz w:val="28"/>
        </w:rPr>
      </w:pPr>
    </w:p>
    <w:p w14:paraId="1E13424B" w14:textId="77777777" w:rsidR="00E02856" w:rsidRDefault="00E02856">
      <w:pPr>
        <w:spacing w:after="160" w:line="259" w:lineRule="auto"/>
        <w:rPr>
          <w:b/>
          <w:sz w:val="28"/>
        </w:rPr>
      </w:pPr>
    </w:p>
    <w:p w14:paraId="143F4247" w14:textId="77777777" w:rsidR="00E02856" w:rsidRDefault="00E02856">
      <w:pPr>
        <w:spacing w:after="160" w:line="259" w:lineRule="auto"/>
        <w:rPr>
          <w:b/>
          <w:sz w:val="28"/>
        </w:rPr>
      </w:pPr>
    </w:p>
    <w:p w14:paraId="41E909D7" w14:textId="77777777" w:rsidR="00E02856" w:rsidRDefault="00E02856">
      <w:pPr>
        <w:spacing w:after="160" w:line="259" w:lineRule="auto"/>
        <w:rPr>
          <w:b/>
          <w:sz w:val="28"/>
        </w:rPr>
      </w:pPr>
    </w:p>
    <w:p w14:paraId="2E4E8C9B" w14:textId="77777777" w:rsidR="00E02856" w:rsidRDefault="00E02856">
      <w:pPr>
        <w:spacing w:after="160" w:line="259" w:lineRule="auto"/>
        <w:rPr>
          <w:b/>
          <w:sz w:val="28"/>
        </w:rPr>
      </w:pPr>
    </w:p>
    <w:p w14:paraId="1A81E947" w14:textId="77777777" w:rsidR="00E02856" w:rsidRDefault="00E02856">
      <w:pPr>
        <w:spacing w:after="160" w:line="259" w:lineRule="auto"/>
        <w:rPr>
          <w:b/>
          <w:sz w:val="28"/>
        </w:rPr>
      </w:pPr>
    </w:p>
    <w:p w14:paraId="7D6347FD" w14:textId="77777777" w:rsidR="00E02856" w:rsidRDefault="00E02856">
      <w:pPr>
        <w:spacing w:after="160" w:line="259" w:lineRule="auto"/>
        <w:rPr>
          <w:b/>
          <w:sz w:val="28"/>
        </w:rPr>
      </w:pPr>
    </w:p>
    <w:p w14:paraId="41A1772E" w14:textId="77777777" w:rsidR="00E02856" w:rsidRDefault="00E02856">
      <w:pPr>
        <w:spacing w:after="160" w:line="259" w:lineRule="auto"/>
        <w:rPr>
          <w:b/>
          <w:sz w:val="28"/>
        </w:rPr>
      </w:pPr>
    </w:p>
    <w:p w14:paraId="65710467" w14:textId="77777777" w:rsidR="00E02856" w:rsidRDefault="00E02856">
      <w:pPr>
        <w:spacing w:after="160" w:line="259" w:lineRule="auto"/>
        <w:rPr>
          <w:b/>
          <w:sz w:val="28"/>
        </w:rPr>
      </w:pPr>
    </w:p>
    <w:p w14:paraId="3964B8D4" w14:textId="77777777" w:rsidR="00E02856" w:rsidRDefault="00E02856">
      <w:pPr>
        <w:spacing w:after="160" w:line="259" w:lineRule="auto"/>
        <w:rPr>
          <w:b/>
          <w:sz w:val="28"/>
        </w:rPr>
      </w:pPr>
    </w:p>
    <w:p w14:paraId="3376C0CB" w14:textId="5D06AD60" w:rsidR="006F3B64" w:rsidRDefault="006F3B64">
      <w:pPr>
        <w:spacing w:after="160" w:line="259" w:lineRule="auto"/>
      </w:pPr>
      <w:r w:rsidRPr="00985C96">
        <w:rPr>
          <w:b/>
          <w:sz w:val="28"/>
        </w:rPr>
        <w:t xml:space="preserve">Stand vom: </w:t>
      </w:r>
      <w:r w:rsidRPr="00985C96">
        <w:rPr>
          <w:b/>
          <w:sz w:val="28"/>
        </w:rPr>
        <w:tab/>
      </w:r>
      <w:r w:rsidRPr="00076827">
        <w:rPr>
          <w:b/>
          <w:sz w:val="20"/>
          <w:szCs w:val="14"/>
          <w:highlight w:val="lightGray"/>
        </w:rPr>
        <w:t>…………………………………………</w:t>
      </w:r>
    </w:p>
    <w:p w14:paraId="35D1A7FE" w14:textId="77777777" w:rsidR="007048E2" w:rsidRDefault="007048E2">
      <w:pPr>
        <w:spacing w:after="160" w:line="259" w:lineRule="auto"/>
        <w:rPr>
          <w:rFonts w:cs="Arial"/>
          <w:i/>
          <w:color w:val="FF0000"/>
          <w:sz w:val="20"/>
          <w:highlight w:val="lightGray"/>
        </w:rPr>
        <w:sectPr w:rsidR="007048E2" w:rsidSect="007048E2">
          <w:headerReference w:type="even" r:id="rId8"/>
          <w:headerReference w:type="default" r:id="rId9"/>
          <w:footerReference w:type="default" r:id="rId10"/>
          <w:footerReference w:type="first" r:id="rId11"/>
          <w:pgSz w:w="11906" w:h="16838"/>
          <w:pgMar w:top="1418" w:right="1418" w:bottom="1134" w:left="1418" w:header="709" w:footer="101" w:gutter="0"/>
          <w:cols w:space="708"/>
          <w:docGrid w:linePitch="360"/>
        </w:sectPr>
      </w:pPr>
    </w:p>
    <w:p w14:paraId="0443E25C" w14:textId="47268886" w:rsidR="00476ADE" w:rsidRDefault="00476ADE">
      <w:pPr>
        <w:spacing w:after="160" w:line="259" w:lineRule="auto"/>
        <w:rPr>
          <w:rFonts w:cs="Arial"/>
          <w:i/>
          <w:color w:val="FF0000"/>
          <w:sz w:val="20"/>
          <w:highlight w:val="lightGray"/>
        </w:rPr>
      </w:pPr>
    </w:p>
    <w:p w14:paraId="6DCEF985" w14:textId="1C65B0FF" w:rsidR="001E0B94" w:rsidRPr="001E0B94" w:rsidRDefault="001E0B94" w:rsidP="009346D1">
      <w:pPr>
        <w:spacing w:after="0"/>
        <w:jc w:val="right"/>
        <w:rPr>
          <w:rFonts w:cs="Arial"/>
          <w:i/>
          <w:color w:val="FF0000"/>
          <w:sz w:val="20"/>
        </w:rPr>
      </w:pPr>
      <w:r w:rsidRPr="00076827">
        <w:rPr>
          <w:rFonts w:cs="Arial"/>
          <w:i/>
          <w:color w:val="FF0000"/>
          <w:sz w:val="20"/>
          <w:highlight w:val="lightGray"/>
        </w:rPr>
        <w:t>(Seitenzahlen sind nach der Bearbeitung des Dokuments ggf. zu aktualisieren)</w:t>
      </w:r>
    </w:p>
    <w:sdt>
      <w:sdtPr>
        <w:rPr>
          <w:b/>
          <w:sz w:val="26"/>
          <w:szCs w:val="26"/>
        </w:rPr>
        <w:id w:val="-1626613053"/>
        <w:docPartObj>
          <w:docPartGallery w:val="Table of Contents"/>
          <w:docPartUnique/>
        </w:docPartObj>
      </w:sdtPr>
      <w:sdtEndPr>
        <w:rPr>
          <w:bCs/>
          <w:sz w:val="22"/>
          <w:szCs w:val="20"/>
        </w:rPr>
      </w:sdtEndPr>
      <w:sdtContent>
        <w:p w14:paraId="384751FC" w14:textId="21F80B48" w:rsidR="006F3B64" w:rsidRDefault="006F3B64" w:rsidP="0040763F">
          <w:pPr>
            <w:spacing w:after="0" w:line="360" w:lineRule="auto"/>
            <w:rPr>
              <w:b/>
              <w:sz w:val="26"/>
              <w:szCs w:val="26"/>
            </w:rPr>
          </w:pPr>
          <w:r w:rsidRPr="006F3B64">
            <w:rPr>
              <w:b/>
              <w:sz w:val="26"/>
              <w:szCs w:val="26"/>
            </w:rPr>
            <w:t>Inhalt</w:t>
          </w:r>
        </w:p>
        <w:p w14:paraId="43D59F2D" w14:textId="77777777" w:rsidR="00800EB0" w:rsidRPr="006F3B64" w:rsidRDefault="00800EB0" w:rsidP="0040763F">
          <w:pPr>
            <w:spacing w:after="0" w:line="360" w:lineRule="auto"/>
            <w:rPr>
              <w:b/>
              <w:sz w:val="26"/>
              <w:szCs w:val="26"/>
            </w:rPr>
          </w:pPr>
        </w:p>
        <w:p w14:paraId="12644D5A" w14:textId="3E4BA1C7" w:rsidR="007B2295" w:rsidRDefault="009F23D2">
          <w:pPr>
            <w:pStyle w:val="Verzeichnis1"/>
            <w:rPr>
              <w:rFonts w:asciiTheme="minorHAnsi" w:eastAsiaTheme="minorEastAsia" w:hAnsiTheme="minorHAnsi" w:cstheme="minorBidi"/>
              <w:b w:val="0"/>
              <w:szCs w:val="22"/>
            </w:rPr>
          </w:pPr>
          <w:r w:rsidRPr="0067161C">
            <w:fldChar w:fldCharType="begin"/>
          </w:r>
          <w:r w:rsidR="006F3B64" w:rsidRPr="0067161C">
            <w:instrText xml:space="preserve"> TOC \o "1-3" \h \z \u </w:instrText>
          </w:r>
          <w:r w:rsidRPr="0067161C">
            <w:fldChar w:fldCharType="separate"/>
          </w:r>
          <w:hyperlink w:anchor="_Toc70495998" w:history="1">
            <w:r w:rsidR="007B2295" w:rsidRPr="00AC310D">
              <w:rPr>
                <w:rStyle w:val="Hyperlink"/>
                <w:bCs/>
              </w:rPr>
              <w:t>1.</w:t>
            </w:r>
            <w:r w:rsidR="007B2295">
              <w:rPr>
                <w:rFonts w:asciiTheme="minorHAnsi" w:eastAsiaTheme="minorEastAsia" w:hAnsiTheme="minorHAnsi" w:cstheme="minorBidi"/>
                <w:b w:val="0"/>
                <w:szCs w:val="22"/>
              </w:rPr>
              <w:tab/>
            </w:r>
            <w:r w:rsidR="007B2295" w:rsidRPr="00AC310D">
              <w:rPr>
                <w:rStyle w:val="Hyperlink"/>
              </w:rPr>
              <w:t>Rechtgrundlagen</w:t>
            </w:r>
            <w:r w:rsidR="007B2295">
              <w:rPr>
                <w:webHidden/>
              </w:rPr>
              <w:tab/>
            </w:r>
            <w:r w:rsidR="007B2295">
              <w:rPr>
                <w:webHidden/>
              </w:rPr>
              <w:fldChar w:fldCharType="begin"/>
            </w:r>
            <w:r w:rsidR="007B2295">
              <w:rPr>
                <w:webHidden/>
              </w:rPr>
              <w:instrText xml:space="preserve"> PAGEREF _Toc70495998 \h </w:instrText>
            </w:r>
            <w:r w:rsidR="007B2295">
              <w:rPr>
                <w:webHidden/>
              </w:rPr>
            </w:r>
            <w:r w:rsidR="007B2295">
              <w:rPr>
                <w:webHidden/>
              </w:rPr>
              <w:fldChar w:fldCharType="separate"/>
            </w:r>
            <w:r w:rsidR="007B2295">
              <w:rPr>
                <w:webHidden/>
              </w:rPr>
              <w:t>3</w:t>
            </w:r>
            <w:r w:rsidR="007B2295">
              <w:rPr>
                <w:webHidden/>
              </w:rPr>
              <w:fldChar w:fldCharType="end"/>
            </w:r>
          </w:hyperlink>
        </w:p>
        <w:p w14:paraId="2CF821E8" w14:textId="4BE4862F" w:rsidR="007B2295" w:rsidRDefault="007B2295">
          <w:pPr>
            <w:pStyle w:val="Verzeichnis1"/>
            <w:rPr>
              <w:rFonts w:asciiTheme="minorHAnsi" w:eastAsiaTheme="minorEastAsia" w:hAnsiTheme="minorHAnsi" w:cstheme="minorBidi"/>
              <w:b w:val="0"/>
              <w:szCs w:val="22"/>
            </w:rPr>
          </w:pPr>
          <w:hyperlink w:anchor="_Toc70495999" w:history="1">
            <w:r w:rsidRPr="00AC310D">
              <w:rPr>
                <w:rStyle w:val="Hyperlink"/>
                <w:bCs/>
              </w:rPr>
              <w:t>2.</w:t>
            </w:r>
            <w:r>
              <w:rPr>
                <w:rFonts w:asciiTheme="minorHAnsi" w:eastAsiaTheme="minorEastAsia" w:hAnsiTheme="minorHAnsi" w:cstheme="minorBidi"/>
                <w:b w:val="0"/>
                <w:szCs w:val="22"/>
              </w:rPr>
              <w:tab/>
            </w:r>
            <w:r w:rsidRPr="00AC310D">
              <w:rPr>
                <w:rStyle w:val="Hyperlink"/>
              </w:rPr>
              <w:t>Verwendete Tests für Mitarbeiter*innen und Kinder ab vollendetem 3. Lebensjahr</w:t>
            </w:r>
            <w:r>
              <w:rPr>
                <w:webHidden/>
              </w:rPr>
              <w:tab/>
            </w:r>
            <w:r>
              <w:rPr>
                <w:webHidden/>
              </w:rPr>
              <w:fldChar w:fldCharType="begin"/>
            </w:r>
            <w:r>
              <w:rPr>
                <w:webHidden/>
              </w:rPr>
              <w:instrText xml:space="preserve"> PAGEREF _Toc70495999 \h </w:instrText>
            </w:r>
            <w:r>
              <w:rPr>
                <w:webHidden/>
              </w:rPr>
            </w:r>
            <w:r>
              <w:rPr>
                <w:webHidden/>
              </w:rPr>
              <w:fldChar w:fldCharType="separate"/>
            </w:r>
            <w:r>
              <w:rPr>
                <w:webHidden/>
              </w:rPr>
              <w:t>3</w:t>
            </w:r>
            <w:r>
              <w:rPr>
                <w:webHidden/>
              </w:rPr>
              <w:fldChar w:fldCharType="end"/>
            </w:r>
          </w:hyperlink>
        </w:p>
        <w:p w14:paraId="46397B33" w14:textId="4E8F7572" w:rsidR="007B2295" w:rsidRDefault="007B2295">
          <w:pPr>
            <w:pStyle w:val="Verzeichnis1"/>
            <w:rPr>
              <w:rFonts w:asciiTheme="minorHAnsi" w:eastAsiaTheme="minorEastAsia" w:hAnsiTheme="minorHAnsi" w:cstheme="minorBidi"/>
              <w:b w:val="0"/>
              <w:szCs w:val="22"/>
            </w:rPr>
          </w:pPr>
          <w:hyperlink w:anchor="_Toc70496000" w:history="1">
            <w:r w:rsidRPr="00AC310D">
              <w:rPr>
                <w:rStyle w:val="Hyperlink"/>
                <w:bCs/>
              </w:rPr>
              <w:t>3.</w:t>
            </w:r>
            <w:r>
              <w:rPr>
                <w:rFonts w:asciiTheme="minorHAnsi" w:eastAsiaTheme="minorEastAsia" w:hAnsiTheme="minorHAnsi" w:cstheme="minorBidi"/>
                <w:b w:val="0"/>
                <w:szCs w:val="22"/>
              </w:rPr>
              <w:tab/>
            </w:r>
            <w:r w:rsidRPr="00AC310D">
              <w:rPr>
                <w:rStyle w:val="Hyperlink"/>
              </w:rPr>
              <w:t>Einweisung und Schulung Mitarbeiter*innen und Informationen an Personensorgeberechtigte</w:t>
            </w:r>
            <w:r>
              <w:rPr>
                <w:webHidden/>
              </w:rPr>
              <w:tab/>
            </w:r>
            <w:r>
              <w:rPr>
                <w:webHidden/>
              </w:rPr>
              <w:fldChar w:fldCharType="begin"/>
            </w:r>
            <w:r>
              <w:rPr>
                <w:webHidden/>
              </w:rPr>
              <w:instrText xml:space="preserve"> PAGEREF _Toc70496000 \h </w:instrText>
            </w:r>
            <w:r>
              <w:rPr>
                <w:webHidden/>
              </w:rPr>
            </w:r>
            <w:r>
              <w:rPr>
                <w:webHidden/>
              </w:rPr>
              <w:fldChar w:fldCharType="separate"/>
            </w:r>
            <w:r>
              <w:rPr>
                <w:webHidden/>
              </w:rPr>
              <w:t>3</w:t>
            </w:r>
            <w:r>
              <w:rPr>
                <w:webHidden/>
              </w:rPr>
              <w:fldChar w:fldCharType="end"/>
            </w:r>
          </w:hyperlink>
        </w:p>
        <w:p w14:paraId="26383D07" w14:textId="566FCEA2" w:rsidR="007B2295" w:rsidRDefault="007B2295">
          <w:pPr>
            <w:pStyle w:val="Verzeichnis1"/>
            <w:rPr>
              <w:rFonts w:asciiTheme="minorHAnsi" w:eastAsiaTheme="minorEastAsia" w:hAnsiTheme="minorHAnsi" w:cstheme="minorBidi"/>
              <w:b w:val="0"/>
              <w:szCs w:val="22"/>
            </w:rPr>
          </w:pPr>
          <w:hyperlink w:anchor="_Toc70496001" w:history="1">
            <w:r w:rsidRPr="00AC310D">
              <w:rPr>
                <w:rStyle w:val="Hyperlink"/>
                <w:bCs/>
              </w:rPr>
              <w:t>4.</w:t>
            </w:r>
            <w:r>
              <w:rPr>
                <w:rFonts w:asciiTheme="minorHAnsi" w:eastAsiaTheme="minorEastAsia" w:hAnsiTheme="minorHAnsi" w:cstheme="minorBidi"/>
                <w:b w:val="0"/>
                <w:szCs w:val="22"/>
              </w:rPr>
              <w:tab/>
            </w:r>
            <w:r w:rsidRPr="00AC310D">
              <w:rPr>
                <w:rStyle w:val="Hyperlink"/>
              </w:rPr>
              <w:t>Zielgruppe/Personenkreis und Häufigkeit der Tests</w:t>
            </w:r>
            <w:r>
              <w:rPr>
                <w:webHidden/>
              </w:rPr>
              <w:tab/>
            </w:r>
            <w:r>
              <w:rPr>
                <w:webHidden/>
              </w:rPr>
              <w:fldChar w:fldCharType="begin"/>
            </w:r>
            <w:r>
              <w:rPr>
                <w:webHidden/>
              </w:rPr>
              <w:instrText xml:space="preserve"> PAGEREF _Toc70496001 \h </w:instrText>
            </w:r>
            <w:r>
              <w:rPr>
                <w:webHidden/>
              </w:rPr>
            </w:r>
            <w:r>
              <w:rPr>
                <w:webHidden/>
              </w:rPr>
              <w:fldChar w:fldCharType="separate"/>
            </w:r>
            <w:r>
              <w:rPr>
                <w:webHidden/>
              </w:rPr>
              <w:t>3</w:t>
            </w:r>
            <w:r>
              <w:rPr>
                <w:webHidden/>
              </w:rPr>
              <w:fldChar w:fldCharType="end"/>
            </w:r>
          </w:hyperlink>
        </w:p>
        <w:p w14:paraId="767F08D0" w14:textId="36B93185" w:rsidR="007B2295" w:rsidRDefault="007B2295">
          <w:pPr>
            <w:pStyle w:val="Verzeichnis1"/>
            <w:rPr>
              <w:rFonts w:asciiTheme="minorHAnsi" w:eastAsiaTheme="minorEastAsia" w:hAnsiTheme="minorHAnsi" w:cstheme="minorBidi"/>
              <w:b w:val="0"/>
              <w:szCs w:val="22"/>
            </w:rPr>
          </w:pPr>
          <w:hyperlink w:anchor="_Toc70496004" w:history="1">
            <w:r w:rsidRPr="00AC310D">
              <w:rPr>
                <w:rStyle w:val="Hyperlink"/>
                <w:bCs/>
              </w:rPr>
              <w:t>5.</w:t>
            </w:r>
            <w:r>
              <w:rPr>
                <w:rFonts w:asciiTheme="minorHAnsi" w:eastAsiaTheme="minorEastAsia" w:hAnsiTheme="minorHAnsi" w:cstheme="minorBidi"/>
                <w:b w:val="0"/>
                <w:szCs w:val="22"/>
              </w:rPr>
              <w:tab/>
            </w:r>
            <w:r w:rsidRPr="00AC310D">
              <w:rPr>
                <w:rStyle w:val="Hyperlink"/>
              </w:rPr>
              <w:t>Durchführung der Tests</w:t>
            </w:r>
            <w:r>
              <w:rPr>
                <w:webHidden/>
              </w:rPr>
              <w:tab/>
            </w:r>
            <w:r>
              <w:rPr>
                <w:webHidden/>
              </w:rPr>
              <w:fldChar w:fldCharType="begin"/>
            </w:r>
            <w:r>
              <w:rPr>
                <w:webHidden/>
              </w:rPr>
              <w:instrText xml:space="preserve"> PAGEREF _Toc70496004 \h </w:instrText>
            </w:r>
            <w:r>
              <w:rPr>
                <w:webHidden/>
              </w:rPr>
            </w:r>
            <w:r>
              <w:rPr>
                <w:webHidden/>
              </w:rPr>
              <w:fldChar w:fldCharType="separate"/>
            </w:r>
            <w:r>
              <w:rPr>
                <w:webHidden/>
              </w:rPr>
              <w:t>4</w:t>
            </w:r>
            <w:r>
              <w:rPr>
                <w:webHidden/>
              </w:rPr>
              <w:fldChar w:fldCharType="end"/>
            </w:r>
          </w:hyperlink>
        </w:p>
        <w:bookmarkStart w:id="1" w:name="_GoBack"/>
        <w:bookmarkEnd w:id="1"/>
        <w:p w14:paraId="57582C0C" w14:textId="6AF163BC" w:rsidR="007B2295" w:rsidRDefault="007B2295">
          <w:pPr>
            <w:pStyle w:val="Verzeichnis1"/>
            <w:rPr>
              <w:rFonts w:asciiTheme="minorHAnsi" w:eastAsiaTheme="minorEastAsia" w:hAnsiTheme="minorHAnsi" w:cstheme="minorBidi"/>
              <w:b w:val="0"/>
              <w:szCs w:val="22"/>
            </w:rPr>
          </w:pPr>
          <w:r w:rsidRPr="00AC310D">
            <w:rPr>
              <w:rStyle w:val="Hyperlink"/>
            </w:rPr>
            <w:fldChar w:fldCharType="begin"/>
          </w:r>
          <w:r w:rsidRPr="00AC310D">
            <w:rPr>
              <w:rStyle w:val="Hyperlink"/>
            </w:rPr>
            <w:instrText xml:space="preserve"> </w:instrText>
          </w:r>
          <w:r>
            <w:instrText>HYPERLINK \l "_Toc70496008"</w:instrText>
          </w:r>
          <w:r w:rsidRPr="00AC310D">
            <w:rPr>
              <w:rStyle w:val="Hyperlink"/>
            </w:rPr>
            <w:instrText xml:space="preserve"> </w:instrText>
          </w:r>
          <w:r w:rsidRPr="00AC310D">
            <w:rPr>
              <w:rStyle w:val="Hyperlink"/>
            </w:rPr>
          </w:r>
          <w:r w:rsidRPr="00AC310D">
            <w:rPr>
              <w:rStyle w:val="Hyperlink"/>
            </w:rPr>
            <w:fldChar w:fldCharType="separate"/>
          </w:r>
          <w:r w:rsidRPr="00AC310D">
            <w:rPr>
              <w:rStyle w:val="Hyperlink"/>
              <w:bCs/>
            </w:rPr>
            <w:t>6.</w:t>
          </w:r>
          <w:r>
            <w:rPr>
              <w:rFonts w:asciiTheme="minorHAnsi" w:eastAsiaTheme="minorEastAsia" w:hAnsiTheme="minorHAnsi" w:cstheme="minorBidi"/>
              <w:b w:val="0"/>
              <w:szCs w:val="22"/>
            </w:rPr>
            <w:tab/>
          </w:r>
          <w:r w:rsidRPr="00AC310D">
            <w:rPr>
              <w:rStyle w:val="Hyperlink"/>
            </w:rPr>
            <w:t>Verfahren bei positivem Testergebnis</w:t>
          </w:r>
          <w:r>
            <w:rPr>
              <w:webHidden/>
            </w:rPr>
            <w:tab/>
          </w:r>
          <w:r>
            <w:rPr>
              <w:webHidden/>
            </w:rPr>
            <w:fldChar w:fldCharType="begin"/>
          </w:r>
          <w:r>
            <w:rPr>
              <w:webHidden/>
            </w:rPr>
            <w:instrText xml:space="preserve"> PAGEREF _Toc70496008 \h </w:instrText>
          </w:r>
          <w:r>
            <w:rPr>
              <w:webHidden/>
            </w:rPr>
          </w:r>
          <w:r>
            <w:rPr>
              <w:webHidden/>
            </w:rPr>
            <w:fldChar w:fldCharType="separate"/>
          </w:r>
          <w:r>
            <w:rPr>
              <w:webHidden/>
            </w:rPr>
            <w:t>5</w:t>
          </w:r>
          <w:r>
            <w:rPr>
              <w:webHidden/>
            </w:rPr>
            <w:fldChar w:fldCharType="end"/>
          </w:r>
          <w:r w:rsidRPr="00AC310D">
            <w:rPr>
              <w:rStyle w:val="Hyperlink"/>
            </w:rPr>
            <w:fldChar w:fldCharType="end"/>
          </w:r>
        </w:p>
        <w:p w14:paraId="6C9EB096" w14:textId="7E1203FD" w:rsidR="007B2295" w:rsidRDefault="007B2295">
          <w:pPr>
            <w:pStyle w:val="Verzeichnis1"/>
            <w:rPr>
              <w:rFonts w:asciiTheme="minorHAnsi" w:eastAsiaTheme="minorEastAsia" w:hAnsiTheme="minorHAnsi" w:cstheme="minorBidi"/>
              <w:b w:val="0"/>
              <w:szCs w:val="22"/>
            </w:rPr>
          </w:pPr>
          <w:hyperlink w:anchor="_Toc70496009" w:history="1">
            <w:r w:rsidRPr="00AC310D">
              <w:rPr>
                <w:rStyle w:val="Hyperlink"/>
                <w:bCs/>
              </w:rPr>
              <w:t>7.</w:t>
            </w:r>
            <w:r>
              <w:rPr>
                <w:rFonts w:asciiTheme="minorHAnsi" w:eastAsiaTheme="minorEastAsia" w:hAnsiTheme="minorHAnsi" w:cstheme="minorBidi"/>
                <w:b w:val="0"/>
                <w:szCs w:val="22"/>
              </w:rPr>
              <w:tab/>
            </w:r>
            <w:r w:rsidRPr="00AC310D">
              <w:rPr>
                <w:rStyle w:val="Hyperlink"/>
              </w:rPr>
              <w:t>Lagerung und Entsorgung der Testkits</w:t>
            </w:r>
            <w:r>
              <w:rPr>
                <w:webHidden/>
              </w:rPr>
              <w:tab/>
            </w:r>
            <w:r>
              <w:rPr>
                <w:webHidden/>
              </w:rPr>
              <w:fldChar w:fldCharType="begin"/>
            </w:r>
            <w:r>
              <w:rPr>
                <w:webHidden/>
              </w:rPr>
              <w:instrText xml:space="preserve"> PAGEREF _Toc70496009 \h </w:instrText>
            </w:r>
            <w:r>
              <w:rPr>
                <w:webHidden/>
              </w:rPr>
            </w:r>
            <w:r>
              <w:rPr>
                <w:webHidden/>
              </w:rPr>
              <w:fldChar w:fldCharType="separate"/>
            </w:r>
            <w:r>
              <w:rPr>
                <w:webHidden/>
              </w:rPr>
              <w:t>5</w:t>
            </w:r>
            <w:r>
              <w:rPr>
                <w:webHidden/>
              </w:rPr>
              <w:fldChar w:fldCharType="end"/>
            </w:r>
          </w:hyperlink>
        </w:p>
        <w:p w14:paraId="1B3DAF8B" w14:textId="06A2109F" w:rsidR="006F3B64" w:rsidRDefault="009F23D2" w:rsidP="0040763F">
          <w:pPr>
            <w:spacing w:after="240" w:line="360" w:lineRule="auto"/>
            <w:ind w:left="567" w:hanging="567"/>
          </w:pPr>
          <w:r w:rsidRPr="0067161C">
            <w:rPr>
              <w:b/>
              <w:bCs/>
            </w:rPr>
            <w:fldChar w:fldCharType="end"/>
          </w:r>
        </w:p>
      </w:sdtContent>
    </w:sdt>
    <w:bookmarkEnd w:id="0"/>
    <w:p w14:paraId="064BF74A" w14:textId="77777777" w:rsidR="00E02856" w:rsidRDefault="00E02856" w:rsidP="00E02856">
      <w:pPr>
        <w:pStyle w:val="Listenabsatz"/>
        <w:numPr>
          <w:ilvl w:val="0"/>
          <w:numId w:val="26"/>
        </w:numPr>
        <w:spacing w:after="0" w:line="240" w:lineRule="auto"/>
        <w:jc w:val="both"/>
        <w:rPr>
          <w:rFonts w:cs="Arial"/>
          <w:b/>
          <w:sz w:val="24"/>
          <w:szCs w:val="24"/>
        </w:rPr>
      </w:pPr>
      <w:r>
        <w:rPr>
          <w:rFonts w:cs="Arial"/>
          <w:b/>
          <w:sz w:val="24"/>
          <w:szCs w:val="24"/>
        </w:rPr>
        <w:br w:type="page"/>
      </w:r>
    </w:p>
    <w:p w14:paraId="2BEB84E9" w14:textId="6BBF4A68" w:rsidR="00E02856" w:rsidRPr="00E02856" w:rsidRDefault="00E02856" w:rsidP="00476ADE">
      <w:pPr>
        <w:pStyle w:val="berschrift1"/>
      </w:pPr>
      <w:bookmarkStart w:id="2" w:name="_Toc70495998"/>
      <w:r w:rsidRPr="00E02856">
        <w:t>Rechtgrundlagen</w:t>
      </w:r>
      <w:bookmarkEnd w:id="2"/>
    </w:p>
    <w:p w14:paraId="2EE80D6A" w14:textId="77777777" w:rsidR="0040763F" w:rsidRDefault="00800EB0" w:rsidP="00800EB0">
      <w:pPr>
        <w:pStyle w:val="Listenabsatz"/>
        <w:numPr>
          <w:ilvl w:val="0"/>
          <w:numId w:val="29"/>
        </w:numPr>
        <w:spacing w:after="0" w:line="240" w:lineRule="auto"/>
        <w:jc w:val="both"/>
        <w:rPr>
          <w:rFonts w:cs="Arial"/>
          <w:sz w:val="24"/>
          <w:szCs w:val="24"/>
        </w:rPr>
      </w:pPr>
      <w:r>
        <w:rPr>
          <w:rFonts w:cs="Arial"/>
          <w:sz w:val="24"/>
          <w:szCs w:val="24"/>
        </w:rPr>
        <w:t>ThürSARS-CoV-2-</w:t>
      </w:r>
      <w:r w:rsidR="00E02856">
        <w:rPr>
          <w:rFonts w:cs="Arial"/>
          <w:sz w:val="24"/>
          <w:szCs w:val="24"/>
        </w:rPr>
        <w:t>KiJuSSpVO</w:t>
      </w:r>
      <w:r w:rsidR="0040763F">
        <w:rPr>
          <w:rFonts w:cs="Arial"/>
          <w:sz w:val="24"/>
          <w:szCs w:val="24"/>
        </w:rPr>
        <w:t xml:space="preserve"> </w:t>
      </w:r>
    </w:p>
    <w:p w14:paraId="067D4D23" w14:textId="4156727E" w:rsidR="00E02856" w:rsidRPr="0040763F" w:rsidRDefault="007B2295" w:rsidP="0040763F">
      <w:pPr>
        <w:pStyle w:val="Listenabsatz"/>
        <w:spacing w:after="0" w:line="240" w:lineRule="auto"/>
        <w:ind w:left="927"/>
        <w:jc w:val="both"/>
        <w:rPr>
          <w:rFonts w:cs="Arial"/>
          <w:szCs w:val="22"/>
        </w:rPr>
      </w:pPr>
      <w:hyperlink r:id="rId12" w:history="1">
        <w:r w:rsidR="0040763F" w:rsidRPr="0040763F">
          <w:rPr>
            <w:rStyle w:val="Hyperlink"/>
            <w:rFonts w:cs="Arial"/>
            <w:szCs w:val="22"/>
          </w:rPr>
          <w:t>https://bildung.thueringen.de/fileadmin/2021/2021-04-16_ThuerSARS-CoV-2-KiJuSSp-VO.pdf</w:t>
        </w:r>
      </w:hyperlink>
      <w:r w:rsidR="0040763F" w:rsidRPr="0040763F">
        <w:rPr>
          <w:rFonts w:cs="Arial"/>
          <w:szCs w:val="22"/>
        </w:rPr>
        <w:t xml:space="preserve"> </w:t>
      </w:r>
    </w:p>
    <w:p w14:paraId="77AD500B" w14:textId="77777777" w:rsidR="0040763F" w:rsidRDefault="0040763F" w:rsidP="0040763F">
      <w:pPr>
        <w:pStyle w:val="Listenabsatz"/>
        <w:spacing w:after="0" w:line="240" w:lineRule="auto"/>
        <w:ind w:left="927"/>
        <w:jc w:val="both"/>
        <w:rPr>
          <w:rFonts w:cs="Arial"/>
          <w:sz w:val="24"/>
          <w:szCs w:val="24"/>
        </w:rPr>
      </w:pPr>
    </w:p>
    <w:p w14:paraId="1004EE7E" w14:textId="232C5B0A" w:rsidR="00E02856" w:rsidRDefault="0040763F" w:rsidP="0040763F">
      <w:pPr>
        <w:pStyle w:val="Listenabsatz"/>
        <w:numPr>
          <w:ilvl w:val="0"/>
          <w:numId w:val="29"/>
        </w:numPr>
        <w:spacing w:after="0" w:line="240" w:lineRule="auto"/>
        <w:jc w:val="both"/>
        <w:rPr>
          <w:rFonts w:cs="Arial"/>
          <w:sz w:val="24"/>
          <w:szCs w:val="24"/>
        </w:rPr>
      </w:pPr>
      <w:r>
        <w:rPr>
          <w:rFonts w:cs="Arial"/>
          <w:sz w:val="24"/>
          <w:szCs w:val="24"/>
        </w:rPr>
        <w:t>SARS-CoV-2-</w:t>
      </w:r>
      <w:r w:rsidR="00E02856">
        <w:rPr>
          <w:rFonts w:cs="Arial"/>
          <w:sz w:val="24"/>
          <w:szCs w:val="24"/>
        </w:rPr>
        <w:t>Arbeitsschutzverordnung</w:t>
      </w:r>
    </w:p>
    <w:p w14:paraId="6DFD9688" w14:textId="5B93B52E" w:rsidR="00E02856" w:rsidRPr="00476ADE" w:rsidRDefault="007B2295" w:rsidP="00476ADE">
      <w:pPr>
        <w:pStyle w:val="Listenabsatz"/>
        <w:spacing w:after="0" w:line="240" w:lineRule="auto"/>
        <w:ind w:left="927"/>
        <w:jc w:val="both"/>
        <w:rPr>
          <w:rFonts w:cs="Arial"/>
          <w:sz w:val="24"/>
          <w:szCs w:val="24"/>
        </w:rPr>
      </w:pPr>
      <w:hyperlink r:id="rId13" w:history="1">
        <w:r w:rsidR="0040763F">
          <w:rPr>
            <w:rStyle w:val="Hyperlink"/>
          </w:rPr>
          <w:t>https://www.gesetze-im-internet.de/corona-arbschv/BJNR602200021.html</w:t>
        </w:r>
      </w:hyperlink>
    </w:p>
    <w:p w14:paraId="693E0CEF" w14:textId="7ACF8BF2" w:rsidR="00E02856" w:rsidRPr="00A644B9" w:rsidRDefault="00E02856" w:rsidP="00476ADE">
      <w:pPr>
        <w:pStyle w:val="berschrift1"/>
      </w:pPr>
      <w:bookmarkStart w:id="3" w:name="_Toc70495999"/>
      <w:r w:rsidRPr="00476ADE">
        <w:t>Verwendete Tests für Mitarbeiter*innen und Kinder ab vollendetem</w:t>
      </w:r>
      <w:r w:rsidRPr="00452745">
        <w:t xml:space="preserve"> 3. Lebensjahr</w:t>
      </w:r>
      <w:bookmarkEnd w:id="3"/>
    </w:p>
    <w:p w14:paraId="0C832D41" w14:textId="3E42E671" w:rsidR="00E02856" w:rsidRPr="00452745" w:rsidRDefault="00E02856" w:rsidP="00021B55">
      <w:pPr>
        <w:pStyle w:val="Listenabsatz"/>
        <w:spacing w:after="0" w:line="240" w:lineRule="auto"/>
        <w:ind w:left="567"/>
        <w:jc w:val="both"/>
        <w:rPr>
          <w:rFonts w:cs="Arial"/>
          <w:sz w:val="24"/>
          <w:szCs w:val="24"/>
        </w:rPr>
      </w:pPr>
      <w:r w:rsidRPr="00A644B9">
        <w:rPr>
          <w:rFonts w:cs="Arial"/>
          <w:sz w:val="24"/>
          <w:szCs w:val="24"/>
        </w:rPr>
        <w:t xml:space="preserve">In der Einrichtung werden folgende </w:t>
      </w:r>
      <w:r w:rsidR="001B76C8" w:rsidRPr="00A644B9">
        <w:rPr>
          <w:rFonts w:cs="Arial"/>
          <w:sz w:val="24"/>
          <w:szCs w:val="24"/>
        </w:rPr>
        <w:t xml:space="preserve">geeignete Selbsttests </w:t>
      </w:r>
      <w:r w:rsidRPr="00452745">
        <w:rPr>
          <w:rFonts w:cs="Arial"/>
          <w:sz w:val="24"/>
          <w:szCs w:val="24"/>
        </w:rPr>
        <w:t>verwendet:</w:t>
      </w:r>
    </w:p>
    <w:p w14:paraId="1F6BD6D4" w14:textId="77777777" w:rsidR="00E02856" w:rsidRPr="00452745" w:rsidRDefault="00E02856" w:rsidP="00021B55">
      <w:pPr>
        <w:pStyle w:val="Listenabsatz"/>
        <w:spacing w:after="0" w:line="240" w:lineRule="auto"/>
        <w:ind w:left="567"/>
        <w:jc w:val="both"/>
        <w:rPr>
          <w:rFonts w:cs="Arial"/>
          <w:sz w:val="24"/>
          <w:szCs w:val="24"/>
        </w:rPr>
      </w:pPr>
    </w:p>
    <w:p w14:paraId="071D500C" w14:textId="606C51D8" w:rsidR="00E02856" w:rsidRPr="00452745" w:rsidRDefault="00E02856" w:rsidP="007048E2">
      <w:pPr>
        <w:pStyle w:val="Listenabsatz"/>
        <w:numPr>
          <w:ilvl w:val="0"/>
          <w:numId w:val="34"/>
        </w:numPr>
        <w:spacing w:after="0" w:line="240" w:lineRule="auto"/>
        <w:jc w:val="both"/>
        <w:rPr>
          <w:rFonts w:cs="Arial"/>
          <w:i/>
          <w:sz w:val="24"/>
          <w:szCs w:val="24"/>
        </w:rPr>
      </w:pPr>
      <w:r w:rsidRPr="00452745">
        <w:rPr>
          <w:rFonts w:cs="Arial"/>
          <w:sz w:val="24"/>
          <w:szCs w:val="24"/>
        </w:rPr>
        <w:t xml:space="preserve">Verwendeter Test für Beschäftigte: </w:t>
      </w:r>
      <w:r w:rsidRPr="002656AF">
        <w:rPr>
          <w:rFonts w:cs="Arial"/>
          <w:i/>
          <w:sz w:val="24"/>
          <w:szCs w:val="24"/>
          <w:highlight w:val="lightGray"/>
        </w:rPr>
        <w:t>vollständiger</w:t>
      </w:r>
      <w:r w:rsidRPr="002656AF">
        <w:rPr>
          <w:rFonts w:cs="Arial"/>
          <w:sz w:val="24"/>
          <w:szCs w:val="24"/>
          <w:highlight w:val="lightGray"/>
        </w:rPr>
        <w:t xml:space="preserve"> </w:t>
      </w:r>
      <w:r w:rsidRPr="002656AF">
        <w:rPr>
          <w:rFonts w:cs="Arial"/>
          <w:i/>
          <w:sz w:val="24"/>
          <w:szCs w:val="24"/>
          <w:highlight w:val="lightGray"/>
        </w:rPr>
        <w:t>Name des Produkts</w:t>
      </w:r>
    </w:p>
    <w:p w14:paraId="02D29135" w14:textId="580D29A7" w:rsidR="00E02856" w:rsidRPr="00452745" w:rsidRDefault="00E02856" w:rsidP="007048E2">
      <w:pPr>
        <w:pStyle w:val="Listenabsatz"/>
        <w:numPr>
          <w:ilvl w:val="0"/>
          <w:numId w:val="34"/>
        </w:numPr>
        <w:spacing w:after="0" w:line="240" w:lineRule="auto"/>
        <w:jc w:val="both"/>
        <w:rPr>
          <w:rFonts w:cs="Arial"/>
          <w:sz w:val="24"/>
          <w:szCs w:val="24"/>
        </w:rPr>
      </w:pPr>
      <w:r w:rsidRPr="00452745">
        <w:rPr>
          <w:rFonts w:cs="Arial"/>
          <w:sz w:val="24"/>
          <w:szCs w:val="24"/>
        </w:rPr>
        <w:t xml:space="preserve">Verwendeter Test für Kinder ab dem vollendeten 3. Lebensjahr: </w:t>
      </w:r>
      <w:r w:rsidRPr="002656AF">
        <w:rPr>
          <w:rFonts w:cs="Arial"/>
          <w:i/>
          <w:sz w:val="24"/>
          <w:szCs w:val="24"/>
          <w:highlight w:val="lightGray"/>
        </w:rPr>
        <w:t>vollständiger Name des Produkts</w:t>
      </w:r>
    </w:p>
    <w:p w14:paraId="63195E77" w14:textId="77777777" w:rsidR="00E02856" w:rsidRPr="00452745" w:rsidRDefault="00E02856" w:rsidP="00E02856">
      <w:pPr>
        <w:spacing w:after="0" w:line="240" w:lineRule="auto"/>
        <w:ind w:left="705"/>
        <w:jc w:val="both"/>
        <w:rPr>
          <w:rFonts w:cs="Arial"/>
          <w:sz w:val="24"/>
          <w:szCs w:val="24"/>
        </w:rPr>
      </w:pPr>
    </w:p>
    <w:p w14:paraId="62C6A705" w14:textId="5FBA0345" w:rsidR="00E02856" w:rsidRPr="00452745" w:rsidRDefault="00E02856" w:rsidP="00476ADE">
      <w:pPr>
        <w:spacing w:after="0" w:line="240" w:lineRule="auto"/>
        <w:ind w:left="567"/>
        <w:jc w:val="both"/>
        <w:rPr>
          <w:rFonts w:cs="Arial"/>
          <w:sz w:val="24"/>
          <w:szCs w:val="24"/>
        </w:rPr>
      </w:pPr>
      <w:r w:rsidRPr="00452745">
        <w:rPr>
          <w:rFonts w:cs="Arial"/>
          <w:sz w:val="24"/>
          <w:szCs w:val="24"/>
        </w:rPr>
        <w:t xml:space="preserve">Die eingesetzten Produkte sind zugelassene und bei dem Bundesinstitut für Arzneimittel und Medizinprodukte gelistete Selbsttests und für Kinder geeignet (vgl. </w:t>
      </w:r>
      <w:hyperlink r:id="rId14" w:history="1">
        <w:r w:rsidRPr="00452745">
          <w:rPr>
            <w:rStyle w:val="Hyperlink"/>
            <w:rFonts w:eastAsiaTheme="majorEastAsia" w:cs="Arial"/>
            <w:sz w:val="24"/>
            <w:szCs w:val="24"/>
          </w:rPr>
          <w:t>https://www.bfarm.de/DE/Medizinprodukte/Antigentests/_node.html</w:t>
        </w:r>
      </w:hyperlink>
      <w:r w:rsidRPr="00452745">
        <w:rPr>
          <w:rFonts w:cs="Arial"/>
          <w:sz w:val="24"/>
          <w:szCs w:val="24"/>
        </w:rPr>
        <w:t>).</w:t>
      </w:r>
    </w:p>
    <w:p w14:paraId="7A024687" w14:textId="77777777" w:rsidR="00E02856" w:rsidRPr="00452745" w:rsidRDefault="00E02856" w:rsidP="00476ADE">
      <w:pPr>
        <w:pStyle w:val="berschrift1"/>
      </w:pPr>
      <w:bookmarkStart w:id="4" w:name="_Toc70496000"/>
      <w:r w:rsidRPr="00452745">
        <w:t>Einweisung und Schulung Mitarbeiter*innen und Informationen an Personensorgeberechtigte</w:t>
      </w:r>
      <w:bookmarkEnd w:id="4"/>
    </w:p>
    <w:p w14:paraId="3A3C132B" w14:textId="77777777" w:rsidR="00F737CD" w:rsidRDefault="00F737CD" w:rsidP="00021B55">
      <w:pPr>
        <w:pStyle w:val="Listenabsatz"/>
        <w:spacing w:after="0" w:line="240" w:lineRule="auto"/>
        <w:ind w:left="567"/>
        <w:jc w:val="both"/>
        <w:rPr>
          <w:rFonts w:cs="Arial"/>
          <w:sz w:val="24"/>
          <w:szCs w:val="24"/>
        </w:rPr>
      </w:pPr>
      <w:r>
        <w:rPr>
          <w:rFonts w:cs="Arial"/>
          <w:sz w:val="24"/>
          <w:szCs w:val="24"/>
        </w:rPr>
        <w:t xml:space="preserve">Die verwendeten Tests sind für die Anwendung durch medizinische Laien geeignet und auf eine einfache Handhabung ausgelegt. </w:t>
      </w:r>
    </w:p>
    <w:p w14:paraId="44588F78" w14:textId="39F9ABAE" w:rsidR="00E02856" w:rsidRPr="00452745" w:rsidRDefault="00E02856" w:rsidP="00021B55">
      <w:pPr>
        <w:pStyle w:val="Listenabsatz"/>
        <w:spacing w:after="0" w:line="240" w:lineRule="auto"/>
        <w:ind w:left="567"/>
        <w:jc w:val="both"/>
        <w:rPr>
          <w:rFonts w:cs="Arial"/>
          <w:sz w:val="24"/>
          <w:szCs w:val="24"/>
        </w:rPr>
      </w:pPr>
      <w:r w:rsidRPr="00452745">
        <w:rPr>
          <w:rFonts w:cs="Arial"/>
          <w:sz w:val="24"/>
          <w:szCs w:val="24"/>
        </w:rPr>
        <w:t>Die Einweisung der Mitarbeiter*innen zum Umgang mit dem Selbsttest erfolgt auf Grundlage der dem Produkt beiliegenden Anleitung</w:t>
      </w:r>
      <w:r>
        <w:rPr>
          <w:rFonts w:cs="Arial"/>
          <w:sz w:val="24"/>
          <w:szCs w:val="24"/>
        </w:rPr>
        <w:t xml:space="preserve"> oder/und Videos</w:t>
      </w:r>
      <w:r w:rsidRPr="00452745">
        <w:rPr>
          <w:rFonts w:cs="Arial"/>
          <w:sz w:val="24"/>
          <w:szCs w:val="24"/>
        </w:rPr>
        <w:t xml:space="preserve">. Für die Schulung ist </w:t>
      </w:r>
      <w:r w:rsidRPr="002656AF">
        <w:rPr>
          <w:rFonts w:cs="Arial"/>
          <w:i/>
          <w:sz w:val="24"/>
          <w:szCs w:val="24"/>
          <w:highlight w:val="lightGray"/>
        </w:rPr>
        <w:t>die Einrichtungsleitung/der*die Hygienebeauftragte</w:t>
      </w:r>
      <w:r w:rsidRPr="00452745">
        <w:rPr>
          <w:rFonts w:cs="Arial"/>
          <w:sz w:val="24"/>
          <w:szCs w:val="24"/>
        </w:rPr>
        <w:t xml:space="preserve"> verantwortlich. Die Einweisung wird dokumentiert (Anlage </w:t>
      </w:r>
      <w:r>
        <w:rPr>
          <w:rFonts w:cs="Arial"/>
          <w:sz w:val="24"/>
          <w:szCs w:val="24"/>
        </w:rPr>
        <w:t>1</w:t>
      </w:r>
      <w:r w:rsidRPr="00452745">
        <w:rPr>
          <w:rFonts w:cs="Arial"/>
          <w:sz w:val="24"/>
          <w:szCs w:val="24"/>
        </w:rPr>
        <w:t xml:space="preserve"> Einweisungsprotokoll Mitarbeiter*innen).</w:t>
      </w:r>
    </w:p>
    <w:p w14:paraId="46CA87D2" w14:textId="09FFBAB6" w:rsidR="00E02856" w:rsidRPr="00452745" w:rsidRDefault="00E02856" w:rsidP="00476ADE">
      <w:pPr>
        <w:pStyle w:val="Listenabsatz"/>
        <w:ind w:left="567"/>
        <w:jc w:val="both"/>
        <w:rPr>
          <w:rFonts w:cs="Arial"/>
          <w:sz w:val="24"/>
          <w:szCs w:val="24"/>
        </w:rPr>
      </w:pPr>
      <w:r w:rsidRPr="00452745">
        <w:rPr>
          <w:rFonts w:cs="Arial"/>
          <w:sz w:val="24"/>
          <w:szCs w:val="24"/>
        </w:rPr>
        <w:t>Die Personensorgeberechtigten werden über ein Informationsschreiben über die Vorgehensweise bei der Testung der Kinder informiert (Anlage</w:t>
      </w:r>
      <w:r>
        <w:rPr>
          <w:rFonts w:cs="Arial"/>
          <w:sz w:val="24"/>
          <w:szCs w:val="24"/>
        </w:rPr>
        <w:t xml:space="preserve"> 2</w:t>
      </w:r>
      <w:r w:rsidRPr="00452745">
        <w:rPr>
          <w:rFonts w:cs="Arial"/>
          <w:sz w:val="24"/>
          <w:szCs w:val="24"/>
        </w:rPr>
        <w:t xml:space="preserve"> Informationsschreiben Personensorgeberechtigte). Darüber hinaus haben sie die Möglichkeit, direkt bei den pädagogischen Fachkräften Auskunft übe</w:t>
      </w:r>
      <w:r w:rsidR="00476ADE">
        <w:rPr>
          <w:rFonts w:cs="Arial"/>
          <w:sz w:val="24"/>
          <w:szCs w:val="24"/>
        </w:rPr>
        <w:t>r das Testverfahren zu erhalten.</w:t>
      </w:r>
    </w:p>
    <w:p w14:paraId="62C965F8" w14:textId="77777777" w:rsidR="00E02856" w:rsidRPr="00452745" w:rsidRDefault="00E02856" w:rsidP="00476ADE">
      <w:pPr>
        <w:pStyle w:val="berschrift1"/>
      </w:pPr>
      <w:bookmarkStart w:id="5" w:name="_Toc70496001"/>
      <w:r w:rsidRPr="00452745">
        <w:t>Zielgruppe/Personenkreis und Häufigkeit der Tests</w:t>
      </w:r>
      <w:bookmarkEnd w:id="5"/>
    </w:p>
    <w:p w14:paraId="6359BD66" w14:textId="7EC30142" w:rsidR="00E02856" w:rsidRDefault="00476ADE" w:rsidP="00476ADE">
      <w:pPr>
        <w:pStyle w:val="berschrift2"/>
      </w:pPr>
      <w:bookmarkStart w:id="6" w:name="_Toc70496002"/>
      <w:r>
        <w:t>Mitarbeiter*innen</w:t>
      </w:r>
      <w:bookmarkEnd w:id="6"/>
    </w:p>
    <w:p w14:paraId="04C3D7E3" w14:textId="6CABE4C6" w:rsidR="00E02856" w:rsidRDefault="00E02856" w:rsidP="00A53059">
      <w:pPr>
        <w:pStyle w:val="Listenabsatz"/>
        <w:numPr>
          <w:ilvl w:val="0"/>
          <w:numId w:val="27"/>
        </w:numPr>
        <w:spacing w:after="0" w:line="240" w:lineRule="auto"/>
        <w:ind w:left="1069"/>
        <w:jc w:val="both"/>
        <w:rPr>
          <w:rFonts w:cs="Arial"/>
          <w:sz w:val="24"/>
          <w:szCs w:val="24"/>
        </w:rPr>
      </w:pPr>
      <w:r w:rsidRPr="0014546F">
        <w:rPr>
          <w:rFonts w:cs="Arial"/>
          <w:sz w:val="24"/>
          <w:szCs w:val="24"/>
        </w:rPr>
        <w:t>Mitarbeiter*innen mit unmittelbarem Kontakt zu Kindern</w:t>
      </w:r>
      <w:r>
        <w:rPr>
          <w:rFonts w:cs="Arial"/>
          <w:sz w:val="24"/>
          <w:szCs w:val="24"/>
        </w:rPr>
        <w:t xml:space="preserve"> (</w:t>
      </w:r>
      <w:r w:rsidR="002656AF">
        <w:rPr>
          <w:rFonts w:cs="Arial"/>
          <w:sz w:val="24"/>
          <w:szCs w:val="24"/>
        </w:rPr>
        <w:t>ThürSARS-CoV-2-</w:t>
      </w:r>
      <w:r>
        <w:rPr>
          <w:rFonts w:cs="Arial"/>
          <w:sz w:val="24"/>
          <w:szCs w:val="24"/>
        </w:rPr>
        <w:t>KiJuSSpVo)</w:t>
      </w:r>
    </w:p>
    <w:p w14:paraId="3EBC3F84" w14:textId="284F4C4B" w:rsidR="00E02856" w:rsidRDefault="00E02856" w:rsidP="00A53059">
      <w:pPr>
        <w:pStyle w:val="Listenabsatz"/>
        <w:numPr>
          <w:ilvl w:val="0"/>
          <w:numId w:val="27"/>
        </w:numPr>
        <w:spacing w:after="0" w:line="240" w:lineRule="auto"/>
        <w:ind w:left="1069"/>
        <w:jc w:val="both"/>
        <w:rPr>
          <w:rFonts w:cs="Arial"/>
          <w:sz w:val="24"/>
          <w:szCs w:val="24"/>
        </w:rPr>
      </w:pPr>
      <w:r>
        <w:rPr>
          <w:rFonts w:cs="Arial"/>
          <w:sz w:val="24"/>
          <w:szCs w:val="24"/>
        </w:rPr>
        <w:t>sonstige Mitarbeiter*innen (</w:t>
      </w:r>
      <w:r w:rsidR="002656AF">
        <w:rPr>
          <w:rFonts w:cs="Arial"/>
          <w:sz w:val="24"/>
          <w:szCs w:val="24"/>
        </w:rPr>
        <w:t>SARS-CoV-2-</w:t>
      </w:r>
      <w:r>
        <w:rPr>
          <w:rFonts w:cs="Arial"/>
          <w:sz w:val="24"/>
          <w:szCs w:val="24"/>
        </w:rPr>
        <w:t>Arbeitsschutzverordnung)</w:t>
      </w:r>
    </w:p>
    <w:p w14:paraId="052E9E09" w14:textId="77777777" w:rsidR="00A53059" w:rsidRPr="002656AF" w:rsidRDefault="00A53059" w:rsidP="00A53059">
      <w:pPr>
        <w:pStyle w:val="Listenabsatz"/>
        <w:spacing w:after="0" w:line="240" w:lineRule="auto"/>
        <w:ind w:left="1069"/>
        <w:jc w:val="both"/>
        <w:rPr>
          <w:rFonts w:cs="Arial"/>
          <w:sz w:val="24"/>
          <w:szCs w:val="24"/>
        </w:rPr>
      </w:pPr>
    </w:p>
    <w:p w14:paraId="5E29203F" w14:textId="77777777" w:rsidR="007048E2" w:rsidRPr="00A53059" w:rsidRDefault="00E02856" w:rsidP="00A53059">
      <w:pPr>
        <w:spacing w:after="0" w:line="240" w:lineRule="auto"/>
        <w:ind w:left="709"/>
        <w:jc w:val="both"/>
        <w:rPr>
          <w:rFonts w:cs="Arial"/>
          <w:sz w:val="24"/>
          <w:szCs w:val="24"/>
        </w:rPr>
      </w:pPr>
      <w:r w:rsidRPr="00A53059">
        <w:rPr>
          <w:rFonts w:cs="Arial"/>
          <w:sz w:val="24"/>
          <w:szCs w:val="24"/>
        </w:rPr>
        <w:t>Externe Personen</w:t>
      </w:r>
      <w:r w:rsidR="00290453" w:rsidRPr="00A53059">
        <w:rPr>
          <w:rFonts w:cs="Arial"/>
          <w:sz w:val="24"/>
          <w:szCs w:val="24"/>
        </w:rPr>
        <w:t xml:space="preserve">, </w:t>
      </w:r>
      <w:r w:rsidRPr="00A53059">
        <w:rPr>
          <w:rFonts w:cs="Arial"/>
          <w:sz w:val="24"/>
          <w:szCs w:val="24"/>
        </w:rPr>
        <w:t>die nicht unter das Betretungsverbot fallen</w:t>
      </w:r>
      <w:r w:rsidR="00290453" w:rsidRPr="00A53059">
        <w:rPr>
          <w:rFonts w:cs="Arial"/>
          <w:sz w:val="24"/>
          <w:szCs w:val="24"/>
        </w:rPr>
        <w:t xml:space="preserve"> (z.B. Frühförderung),</w:t>
      </w:r>
      <w:r w:rsidRPr="00A53059">
        <w:rPr>
          <w:rFonts w:cs="Arial"/>
          <w:sz w:val="24"/>
          <w:szCs w:val="24"/>
        </w:rPr>
        <w:t xml:space="preserve"> werden durch ihren Arbeitgeber getestet.</w:t>
      </w:r>
    </w:p>
    <w:p w14:paraId="0AEBB50B" w14:textId="7136CB7B" w:rsidR="00E02856" w:rsidRPr="00476ADE" w:rsidRDefault="00E02856" w:rsidP="007048E2">
      <w:pPr>
        <w:pStyle w:val="Listenabsatz"/>
        <w:spacing w:after="0" w:line="240" w:lineRule="auto"/>
        <w:ind w:left="1440"/>
        <w:jc w:val="both"/>
        <w:rPr>
          <w:rFonts w:cs="Arial"/>
          <w:sz w:val="24"/>
          <w:szCs w:val="24"/>
        </w:rPr>
      </w:pPr>
      <w:r w:rsidRPr="00476ADE">
        <w:rPr>
          <w:rFonts w:cs="Arial"/>
          <w:sz w:val="24"/>
          <w:szCs w:val="24"/>
        </w:rPr>
        <w:t xml:space="preserve"> </w:t>
      </w:r>
    </w:p>
    <w:p w14:paraId="0F8D1A53" w14:textId="7BDE524C" w:rsidR="00E02856" w:rsidRPr="00290453" w:rsidRDefault="00E02856" w:rsidP="00476ADE">
      <w:pPr>
        <w:pStyle w:val="berschrift2"/>
      </w:pPr>
      <w:bookmarkStart w:id="7" w:name="_Toc70496003"/>
      <w:r w:rsidRPr="00290453">
        <w:t>Kinder</w:t>
      </w:r>
      <w:bookmarkEnd w:id="7"/>
      <w:r w:rsidRPr="00290453">
        <w:t xml:space="preserve"> </w:t>
      </w:r>
    </w:p>
    <w:p w14:paraId="1254A00B" w14:textId="265EEC81" w:rsidR="00AF0154" w:rsidRPr="00AF0154" w:rsidRDefault="00E02856" w:rsidP="00AF0154">
      <w:pPr>
        <w:pStyle w:val="Listenabsatz"/>
        <w:numPr>
          <w:ilvl w:val="0"/>
          <w:numId w:val="30"/>
        </w:numPr>
        <w:rPr>
          <w:rFonts w:cs="Arial"/>
          <w:sz w:val="24"/>
          <w:szCs w:val="24"/>
        </w:rPr>
      </w:pPr>
      <w:r w:rsidRPr="00AF0154">
        <w:rPr>
          <w:rFonts w:cs="Arial"/>
          <w:sz w:val="24"/>
          <w:szCs w:val="24"/>
        </w:rPr>
        <w:t>Kinder ab dem vollendetem 3. Lebensjahr</w:t>
      </w:r>
    </w:p>
    <w:p w14:paraId="78E3D718" w14:textId="17FF96B9" w:rsidR="00E02856" w:rsidRPr="007F7888" w:rsidRDefault="00E02856" w:rsidP="007048E2">
      <w:pPr>
        <w:ind w:left="708"/>
        <w:rPr>
          <w:rFonts w:cs="Arial"/>
          <w:sz w:val="24"/>
          <w:szCs w:val="24"/>
        </w:rPr>
      </w:pPr>
      <w:r w:rsidRPr="00452745">
        <w:rPr>
          <w:rFonts w:cs="Arial"/>
          <w:sz w:val="24"/>
          <w:szCs w:val="24"/>
        </w:rPr>
        <w:t xml:space="preserve">Voraussetzung für die Durchführung von Testungen mit Kindern ist, dass </w:t>
      </w:r>
      <w:r w:rsidR="00290453">
        <w:rPr>
          <w:rFonts w:cs="Arial"/>
          <w:sz w:val="24"/>
          <w:szCs w:val="24"/>
        </w:rPr>
        <w:t>von den</w:t>
      </w:r>
      <w:r w:rsidRPr="00452745">
        <w:rPr>
          <w:rFonts w:cs="Arial"/>
          <w:sz w:val="24"/>
          <w:szCs w:val="24"/>
        </w:rPr>
        <w:t xml:space="preserve"> Personensorgeberechtigten eine schriftliche Einverständniserklärung </w:t>
      </w:r>
      <w:r w:rsidR="00290453">
        <w:rPr>
          <w:rFonts w:cs="Arial"/>
          <w:sz w:val="24"/>
          <w:szCs w:val="24"/>
        </w:rPr>
        <w:t>vorliegt</w:t>
      </w:r>
      <w:r>
        <w:rPr>
          <w:rFonts w:cs="Arial"/>
          <w:sz w:val="24"/>
          <w:szCs w:val="24"/>
        </w:rPr>
        <w:t>. (Anlage 3</w:t>
      </w:r>
      <w:r w:rsidRPr="00452745">
        <w:rPr>
          <w:rFonts w:cs="Arial"/>
          <w:sz w:val="24"/>
          <w:szCs w:val="24"/>
        </w:rPr>
        <w:t xml:space="preserve"> Einverständniserklärung für eine freiwillige Durchführung von COVID-19-Selbsttests)</w:t>
      </w:r>
    </w:p>
    <w:p w14:paraId="6E8BEBE4" w14:textId="2379445B" w:rsidR="00E02856" w:rsidRPr="00290453" w:rsidRDefault="00E02856" w:rsidP="00476ADE">
      <w:pPr>
        <w:pStyle w:val="berschrift1"/>
      </w:pPr>
      <w:bookmarkStart w:id="8" w:name="_Toc70496004"/>
      <w:r w:rsidRPr="00452745">
        <w:t>Durchführung der Tests</w:t>
      </w:r>
      <w:bookmarkEnd w:id="8"/>
    </w:p>
    <w:p w14:paraId="08E58CF5" w14:textId="77777777" w:rsidR="00E02856" w:rsidRPr="00452745" w:rsidRDefault="00E02856" w:rsidP="00021B55">
      <w:pPr>
        <w:spacing w:after="0" w:line="240" w:lineRule="auto"/>
        <w:ind w:left="567"/>
        <w:jc w:val="both"/>
        <w:rPr>
          <w:rFonts w:cs="Arial"/>
          <w:sz w:val="24"/>
          <w:szCs w:val="24"/>
        </w:rPr>
      </w:pPr>
      <w:r w:rsidRPr="00452745">
        <w:rPr>
          <w:rFonts w:cs="Arial"/>
          <w:sz w:val="24"/>
          <w:szCs w:val="24"/>
        </w:rPr>
        <w:t>Es werden zwei Selbsttests/Woche für Kinder bzw. Mitarbeiter*innen durch den Träger angeboten.</w:t>
      </w:r>
    </w:p>
    <w:p w14:paraId="695D41AF" w14:textId="77777777" w:rsidR="00E02856" w:rsidRDefault="00E02856" w:rsidP="00021B55">
      <w:pPr>
        <w:spacing w:after="0"/>
        <w:ind w:left="567"/>
        <w:jc w:val="both"/>
        <w:rPr>
          <w:rFonts w:cs="Arial"/>
          <w:sz w:val="24"/>
          <w:szCs w:val="24"/>
        </w:rPr>
      </w:pPr>
    </w:p>
    <w:p w14:paraId="39ADB6A2" w14:textId="406B2217" w:rsidR="00E02856" w:rsidRPr="00A644B9" w:rsidRDefault="00E02856" w:rsidP="00021B55">
      <w:pPr>
        <w:spacing w:after="0"/>
        <w:ind w:left="567"/>
        <w:jc w:val="both"/>
        <w:rPr>
          <w:rFonts w:cs="Arial"/>
          <w:sz w:val="24"/>
          <w:szCs w:val="24"/>
        </w:rPr>
      </w:pPr>
      <w:r w:rsidRPr="00A644B9">
        <w:rPr>
          <w:rFonts w:cs="Arial"/>
          <w:sz w:val="24"/>
          <w:szCs w:val="24"/>
        </w:rPr>
        <w:t xml:space="preserve">Grundsätzlich sind die </w:t>
      </w:r>
      <w:r w:rsidR="001B76C8" w:rsidRPr="00A644B9">
        <w:rPr>
          <w:rFonts w:cs="Arial"/>
          <w:sz w:val="24"/>
          <w:szCs w:val="24"/>
        </w:rPr>
        <w:t>Selbst</w:t>
      </w:r>
      <w:r w:rsidRPr="00A644B9">
        <w:rPr>
          <w:rFonts w:cs="Arial"/>
          <w:sz w:val="24"/>
          <w:szCs w:val="24"/>
        </w:rPr>
        <w:t xml:space="preserve">tests in den Einrichtungen ein freiwilliges Angebot an die Mitarbeiter*innen und Personensorgeberechtigten. </w:t>
      </w:r>
      <w:r w:rsidR="00290453" w:rsidRPr="00A644B9">
        <w:rPr>
          <w:rFonts w:cs="Arial"/>
          <w:sz w:val="24"/>
          <w:szCs w:val="24"/>
        </w:rPr>
        <w:t xml:space="preserve">Kinder und Personal </w:t>
      </w:r>
      <w:r w:rsidRPr="00A644B9">
        <w:rPr>
          <w:rFonts w:cs="Arial"/>
          <w:sz w:val="24"/>
          <w:szCs w:val="24"/>
        </w:rPr>
        <w:t xml:space="preserve">dürfen die Einrichtung </w:t>
      </w:r>
      <w:r w:rsidR="00290453" w:rsidRPr="00A644B9">
        <w:rPr>
          <w:rFonts w:cs="Arial"/>
          <w:sz w:val="24"/>
          <w:szCs w:val="24"/>
        </w:rPr>
        <w:t xml:space="preserve">ohne Selbsttest </w:t>
      </w:r>
      <w:r w:rsidRPr="00A644B9">
        <w:rPr>
          <w:rFonts w:cs="Arial"/>
          <w:sz w:val="24"/>
          <w:szCs w:val="24"/>
        </w:rPr>
        <w:t>weiterhin betreten.</w:t>
      </w:r>
    </w:p>
    <w:p w14:paraId="3B32945C" w14:textId="43FC0419" w:rsidR="00290453" w:rsidRPr="007048E2" w:rsidRDefault="00290453" w:rsidP="007048E2">
      <w:pPr>
        <w:spacing w:after="0" w:line="240" w:lineRule="auto"/>
        <w:jc w:val="both"/>
        <w:rPr>
          <w:rFonts w:cs="Arial"/>
          <w:sz w:val="24"/>
          <w:szCs w:val="24"/>
        </w:rPr>
      </w:pPr>
    </w:p>
    <w:p w14:paraId="5BE2613C" w14:textId="77777777" w:rsidR="00021B55" w:rsidRPr="00021B55" w:rsidRDefault="00021B55" w:rsidP="00476ADE">
      <w:pPr>
        <w:pStyle w:val="Listenabsatz"/>
        <w:numPr>
          <w:ilvl w:val="0"/>
          <w:numId w:val="33"/>
        </w:numPr>
        <w:spacing w:after="0" w:line="240" w:lineRule="auto"/>
        <w:jc w:val="both"/>
        <w:rPr>
          <w:rFonts w:cs="Arial"/>
          <w:vanish/>
          <w:sz w:val="24"/>
          <w:szCs w:val="24"/>
        </w:rPr>
      </w:pPr>
    </w:p>
    <w:p w14:paraId="4C5CA706" w14:textId="1E05B44B" w:rsidR="00E02856" w:rsidRPr="00290453" w:rsidRDefault="00E02856" w:rsidP="00476ADE">
      <w:pPr>
        <w:pStyle w:val="berschrift2"/>
      </w:pPr>
      <w:bookmarkStart w:id="9" w:name="_Toc70496005"/>
      <w:r w:rsidRPr="00290453">
        <w:t>Mitarbeiter*innen</w:t>
      </w:r>
      <w:bookmarkEnd w:id="9"/>
      <w:r w:rsidRPr="00290453">
        <w:t xml:space="preserve"> </w:t>
      </w:r>
    </w:p>
    <w:p w14:paraId="19807E81" w14:textId="3DCA579D" w:rsidR="00E02856" w:rsidRDefault="00E02856" w:rsidP="00021B55">
      <w:pPr>
        <w:ind w:left="567"/>
        <w:jc w:val="both"/>
        <w:rPr>
          <w:rFonts w:cs="Arial"/>
          <w:sz w:val="24"/>
          <w:szCs w:val="24"/>
        </w:rPr>
      </w:pPr>
      <w:r w:rsidRPr="00452745">
        <w:rPr>
          <w:rFonts w:cs="Arial"/>
          <w:sz w:val="24"/>
          <w:szCs w:val="24"/>
        </w:rPr>
        <w:t xml:space="preserve">Die Testung erfolgt </w:t>
      </w:r>
      <w:r>
        <w:rPr>
          <w:rFonts w:cs="Arial"/>
          <w:sz w:val="24"/>
          <w:szCs w:val="24"/>
        </w:rPr>
        <w:t>in der Regel in der Einrichtung</w:t>
      </w:r>
      <w:r w:rsidR="003B08E0">
        <w:rPr>
          <w:rFonts w:cs="Arial"/>
          <w:sz w:val="24"/>
          <w:szCs w:val="24"/>
        </w:rPr>
        <w:t xml:space="preserve">. </w:t>
      </w:r>
      <w:r w:rsidR="003B08E0" w:rsidRPr="003B08E0">
        <w:rPr>
          <w:rFonts w:cs="Arial"/>
          <w:i/>
          <w:iCs/>
          <w:sz w:val="24"/>
          <w:szCs w:val="24"/>
          <w:highlight w:val="lightGray"/>
        </w:rPr>
        <w:t>Die Einrichtungsleitung/die Hygienebeauftragte</w:t>
      </w:r>
      <w:r w:rsidR="003B08E0">
        <w:rPr>
          <w:rFonts w:cs="Arial"/>
          <w:sz w:val="24"/>
          <w:szCs w:val="24"/>
        </w:rPr>
        <w:t xml:space="preserve"> dokumentiert die Ausgabe des Selbsttests und das Testergebnis</w:t>
      </w:r>
      <w:r>
        <w:rPr>
          <w:rFonts w:cs="Arial"/>
          <w:sz w:val="24"/>
          <w:szCs w:val="24"/>
        </w:rPr>
        <w:t xml:space="preserve"> </w:t>
      </w:r>
      <w:r w:rsidRPr="00452745">
        <w:rPr>
          <w:rFonts w:cs="Arial"/>
          <w:sz w:val="24"/>
          <w:szCs w:val="24"/>
        </w:rPr>
        <w:t xml:space="preserve">(Anlage </w:t>
      </w:r>
      <w:r>
        <w:rPr>
          <w:rFonts w:cs="Arial"/>
          <w:sz w:val="24"/>
          <w:szCs w:val="24"/>
        </w:rPr>
        <w:t>4</w:t>
      </w:r>
      <w:r w:rsidRPr="00452745">
        <w:rPr>
          <w:rFonts w:cs="Arial"/>
          <w:sz w:val="24"/>
          <w:szCs w:val="24"/>
        </w:rPr>
        <w:t xml:space="preserve"> Dokumentation Ergebnis Selbsttest)</w:t>
      </w:r>
      <w:r w:rsidR="003B08E0">
        <w:rPr>
          <w:rFonts w:cs="Arial"/>
          <w:sz w:val="24"/>
          <w:szCs w:val="24"/>
        </w:rPr>
        <w:t>.</w:t>
      </w:r>
    </w:p>
    <w:p w14:paraId="7181CEDC" w14:textId="77777777" w:rsidR="00E02856" w:rsidRDefault="00E02856" w:rsidP="003B08E0">
      <w:pPr>
        <w:spacing w:after="0"/>
        <w:ind w:left="567"/>
        <w:jc w:val="both"/>
        <w:rPr>
          <w:rFonts w:cs="Arial"/>
          <w:sz w:val="24"/>
          <w:szCs w:val="24"/>
        </w:rPr>
      </w:pPr>
      <w:r>
        <w:rPr>
          <w:rFonts w:cs="Arial"/>
          <w:sz w:val="24"/>
          <w:szCs w:val="24"/>
        </w:rPr>
        <w:t xml:space="preserve">Durchführung </w:t>
      </w:r>
    </w:p>
    <w:p w14:paraId="405F1233" w14:textId="25C98E75" w:rsidR="00E02856" w:rsidRPr="007048E2" w:rsidRDefault="007048E2" w:rsidP="007048E2">
      <w:pPr>
        <w:spacing w:after="160" w:line="256" w:lineRule="auto"/>
        <w:ind w:left="1068"/>
        <w:rPr>
          <w:rFonts w:cs="Arial"/>
          <w:sz w:val="24"/>
          <w:szCs w:val="24"/>
        </w:rPr>
      </w:pPr>
      <w:r w:rsidRPr="007048E2">
        <w:rPr>
          <w:rFonts w:cs="Arial"/>
          <w:sz w:val="24"/>
          <w:szCs w:val="24"/>
        </w:rPr>
        <w:t>1.</w:t>
      </w:r>
      <w:r>
        <w:rPr>
          <w:rFonts w:cs="Arial"/>
          <w:sz w:val="24"/>
          <w:szCs w:val="24"/>
        </w:rPr>
        <w:t xml:space="preserve"> </w:t>
      </w:r>
      <w:r w:rsidR="00E02856" w:rsidRPr="007048E2">
        <w:rPr>
          <w:rFonts w:cs="Arial"/>
          <w:sz w:val="24"/>
          <w:szCs w:val="24"/>
        </w:rPr>
        <w:t>Test: Erster Arbeitstag der Woche in der Einrichtung</w:t>
      </w:r>
      <w:r>
        <w:rPr>
          <w:rFonts w:cs="Arial"/>
          <w:sz w:val="24"/>
          <w:szCs w:val="24"/>
        </w:rPr>
        <w:br/>
        <w:t xml:space="preserve">2. </w:t>
      </w:r>
      <w:r w:rsidR="00E02856" w:rsidRPr="007048E2">
        <w:rPr>
          <w:rFonts w:cs="Arial"/>
          <w:sz w:val="24"/>
          <w:szCs w:val="24"/>
        </w:rPr>
        <w:t xml:space="preserve">Test: 2 </w:t>
      </w:r>
      <w:r w:rsidR="00290453" w:rsidRPr="007048E2">
        <w:rPr>
          <w:rFonts w:cs="Arial"/>
          <w:sz w:val="24"/>
          <w:szCs w:val="24"/>
        </w:rPr>
        <w:t>bis</w:t>
      </w:r>
      <w:r w:rsidR="00E02856" w:rsidRPr="007048E2">
        <w:rPr>
          <w:rFonts w:cs="Arial"/>
          <w:sz w:val="24"/>
          <w:szCs w:val="24"/>
        </w:rPr>
        <w:t xml:space="preserve"> 3 Tage nach dem ersten Test</w:t>
      </w:r>
    </w:p>
    <w:p w14:paraId="1A4A0419" w14:textId="77777777" w:rsidR="00E02856" w:rsidRPr="00290453" w:rsidRDefault="00E02856" w:rsidP="00476ADE">
      <w:pPr>
        <w:pStyle w:val="berschrift2"/>
      </w:pPr>
      <w:bookmarkStart w:id="10" w:name="_Toc70496006"/>
      <w:r w:rsidRPr="00290453">
        <w:t>Kinder</w:t>
      </w:r>
      <w:bookmarkEnd w:id="10"/>
    </w:p>
    <w:p w14:paraId="25D306A5" w14:textId="2DB8341C" w:rsidR="0030281F" w:rsidRDefault="00E02856" w:rsidP="00021B55">
      <w:pPr>
        <w:pStyle w:val="Listenabsatz"/>
        <w:ind w:left="567"/>
        <w:jc w:val="both"/>
        <w:rPr>
          <w:rFonts w:cs="Arial"/>
          <w:sz w:val="24"/>
          <w:szCs w:val="24"/>
        </w:rPr>
      </w:pPr>
      <w:r w:rsidRPr="00452745">
        <w:rPr>
          <w:rFonts w:cs="Arial"/>
          <w:sz w:val="24"/>
          <w:szCs w:val="24"/>
        </w:rPr>
        <w:t>Die Begleitung der Durchführung der Selbsttests gehört zum pädagogischen Arbeitsauftrag der</w:t>
      </w:r>
      <w:r w:rsidR="00AF0154">
        <w:rPr>
          <w:rFonts w:cs="Arial"/>
          <w:sz w:val="24"/>
          <w:szCs w:val="24"/>
        </w:rPr>
        <w:t xml:space="preserve"> pädagogischen</w:t>
      </w:r>
      <w:r w:rsidRPr="00452745">
        <w:rPr>
          <w:rFonts w:cs="Arial"/>
          <w:sz w:val="24"/>
          <w:szCs w:val="24"/>
        </w:rPr>
        <w:t xml:space="preserve"> Fachkräfte. Die </w:t>
      </w:r>
      <w:r w:rsidR="00AF0154">
        <w:rPr>
          <w:rFonts w:cs="Arial"/>
          <w:sz w:val="24"/>
          <w:szCs w:val="24"/>
        </w:rPr>
        <w:t>Fachkräfte</w:t>
      </w:r>
      <w:r w:rsidRPr="00452745">
        <w:rPr>
          <w:rFonts w:cs="Arial"/>
          <w:sz w:val="24"/>
          <w:szCs w:val="24"/>
        </w:rPr>
        <w:t xml:space="preserve"> integrieren die Selbsttests in geeigneter Weise in den pädagogischen Alltag. </w:t>
      </w:r>
      <w:r w:rsidR="0030281F">
        <w:rPr>
          <w:rFonts w:cs="Arial"/>
          <w:sz w:val="24"/>
          <w:szCs w:val="24"/>
        </w:rPr>
        <w:t xml:space="preserve">Die Kinder </w:t>
      </w:r>
      <w:r w:rsidR="00AF0154">
        <w:rPr>
          <w:rFonts w:cs="Arial"/>
          <w:sz w:val="24"/>
          <w:szCs w:val="24"/>
        </w:rPr>
        <w:t xml:space="preserve">werden </w:t>
      </w:r>
      <w:r w:rsidR="0030281F">
        <w:rPr>
          <w:rFonts w:cs="Arial"/>
          <w:sz w:val="24"/>
          <w:szCs w:val="24"/>
        </w:rPr>
        <w:t xml:space="preserve">einzeln oder in sehr kleinen Gruppen getestet. </w:t>
      </w:r>
    </w:p>
    <w:p w14:paraId="0EB3E7B2" w14:textId="784BE4CB" w:rsidR="00F737CD" w:rsidRDefault="00F737CD" w:rsidP="00021B55">
      <w:pPr>
        <w:pStyle w:val="Listenabsatz"/>
        <w:ind w:left="567"/>
        <w:jc w:val="both"/>
        <w:rPr>
          <w:rFonts w:cs="Arial"/>
          <w:sz w:val="24"/>
          <w:szCs w:val="24"/>
        </w:rPr>
      </w:pPr>
      <w:r>
        <w:rPr>
          <w:rFonts w:cs="Arial"/>
          <w:sz w:val="24"/>
          <w:szCs w:val="24"/>
        </w:rPr>
        <w:t>Während des Testablauf ist auf die Händehygiene zu achten.</w:t>
      </w:r>
    </w:p>
    <w:p w14:paraId="02C3F2B6" w14:textId="77777777" w:rsidR="0030281F" w:rsidRDefault="0030281F" w:rsidP="00021B55">
      <w:pPr>
        <w:pStyle w:val="Listenabsatz"/>
        <w:ind w:left="567"/>
        <w:jc w:val="both"/>
        <w:rPr>
          <w:rFonts w:cs="Arial"/>
          <w:sz w:val="24"/>
          <w:szCs w:val="24"/>
        </w:rPr>
      </w:pPr>
    </w:p>
    <w:p w14:paraId="248BF732" w14:textId="2BB2BB30" w:rsidR="00E02856" w:rsidRPr="00452745" w:rsidRDefault="00E02856" w:rsidP="00021B55">
      <w:pPr>
        <w:pStyle w:val="Listenabsatz"/>
        <w:ind w:left="567"/>
        <w:jc w:val="both"/>
        <w:rPr>
          <w:rFonts w:cs="Arial"/>
          <w:sz w:val="24"/>
          <w:szCs w:val="24"/>
        </w:rPr>
      </w:pPr>
      <w:r>
        <w:rPr>
          <w:rFonts w:cs="Arial"/>
          <w:sz w:val="24"/>
          <w:szCs w:val="24"/>
        </w:rPr>
        <w:t xml:space="preserve">In unserer Einrichtung wird </w:t>
      </w:r>
      <w:r w:rsidRPr="003B08E0">
        <w:rPr>
          <w:rFonts w:cs="Arial"/>
          <w:i/>
          <w:sz w:val="24"/>
          <w:szCs w:val="24"/>
          <w:highlight w:val="lightGray"/>
        </w:rPr>
        <w:t>Wochentag</w:t>
      </w:r>
      <w:r w:rsidRPr="003B08E0">
        <w:rPr>
          <w:rFonts w:cs="Arial"/>
          <w:sz w:val="24"/>
          <w:szCs w:val="24"/>
          <w:highlight w:val="lightGray"/>
        </w:rPr>
        <w:t xml:space="preserve"> und </w:t>
      </w:r>
      <w:r w:rsidRPr="003B08E0">
        <w:rPr>
          <w:rFonts w:cs="Arial"/>
          <w:i/>
          <w:sz w:val="24"/>
          <w:szCs w:val="24"/>
          <w:highlight w:val="lightGray"/>
        </w:rPr>
        <w:t>Wochentag</w:t>
      </w:r>
      <w:r>
        <w:rPr>
          <w:rFonts w:cs="Arial"/>
          <w:sz w:val="24"/>
          <w:szCs w:val="24"/>
        </w:rPr>
        <w:t xml:space="preserve"> getestet. </w:t>
      </w:r>
    </w:p>
    <w:p w14:paraId="4DABB2AA" w14:textId="77777777" w:rsidR="0030281F" w:rsidRDefault="0030281F" w:rsidP="00021B55">
      <w:pPr>
        <w:pStyle w:val="Listenabsatz"/>
        <w:ind w:left="567"/>
        <w:jc w:val="both"/>
        <w:rPr>
          <w:rFonts w:cs="Arial"/>
          <w:sz w:val="24"/>
          <w:szCs w:val="24"/>
        </w:rPr>
      </w:pPr>
    </w:p>
    <w:p w14:paraId="2C8F8756" w14:textId="5FC35194" w:rsidR="00EB3341" w:rsidRPr="00476ADE" w:rsidRDefault="00E02856" w:rsidP="00476ADE">
      <w:pPr>
        <w:pStyle w:val="Listenabsatz"/>
        <w:ind w:left="567"/>
        <w:jc w:val="both"/>
        <w:rPr>
          <w:rFonts w:cs="Arial"/>
          <w:sz w:val="24"/>
          <w:szCs w:val="24"/>
        </w:rPr>
      </w:pPr>
      <w:r w:rsidRPr="00452745">
        <w:rPr>
          <w:rFonts w:cs="Arial"/>
          <w:sz w:val="24"/>
          <w:szCs w:val="24"/>
        </w:rPr>
        <w:t xml:space="preserve">Wenn Kinder keine Testung </w:t>
      </w:r>
      <w:r w:rsidR="003B08E0">
        <w:rPr>
          <w:rFonts w:cs="Arial"/>
          <w:sz w:val="24"/>
          <w:szCs w:val="24"/>
        </w:rPr>
        <w:t>durchführen</w:t>
      </w:r>
      <w:r w:rsidRPr="00452745">
        <w:rPr>
          <w:rFonts w:cs="Arial"/>
          <w:sz w:val="24"/>
          <w:szCs w:val="24"/>
        </w:rPr>
        <w:t xml:space="preserve"> möchten, </w:t>
      </w:r>
      <w:r w:rsidR="00AF0154">
        <w:rPr>
          <w:rFonts w:cs="Arial"/>
          <w:sz w:val="24"/>
          <w:szCs w:val="24"/>
        </w:rPr>
        <w:t>wird</w:t>
      </w:r>
      <w:r w:rsidR="003B08E0">
        <w:rPr>
          <w:rFonts w:cs="Arial"/>
          <w:sz w:val="24"/>
          <w:szCs w:val="24"/>
        </w:rPr>
        <w:t xml:space="preserve"> diese </w:t>
      </w:r>
      <w:r w:rsidRPr="00452745">
        <w:rPr>
          <w:rFonts w:cs="Arial"/>
          <w:sz w:val="24"/>
          <w:szCs w:val="24"/>
        </w:rPr>
        <w:t xml:space="preserve">auf keinen Fall gegen ihren Willen </w:t>
      </w:r>
      <w:r w:rsidR="003B08E0">
        <w:rPr>
          <w:rFonts w:cs="Arial"/>
          <w:sz w:val="24"/>
          <w:szCs w:val="24"/>
        </w:rPr>
        <w:t>geschehen</w:t>
      </w:r>
      <w:r w:rsidRPr="00452745">
        <w:rPr>
          <w:rFonts w:cs="Arial"/>
          <w:sz w:val="24"/>
          <w:szCs w:val="24"/>
        </w:rPr>
        <w:t xml:space="preserve">. </w:t>
      </w:r>
      <w:r w:rsidR="00AF0154">
        <w:rPr>
          <w:rFonts w:cs="Arial"/>
          <w:sz w:val="24"/>
          <w:szCs w:val="24"/>
        </w:rPr>
        <w:t>In diesem Fall</w:t>
      </w:r>
      <w:r w:rsidRPr="00452745">
        <w:rPr>
          <w:rFonts w:cs="Arial"/>
          <w:sz w:val="24"/>
          <w:szCs w:val="24"/>
        </w:rPr>
        <w:t xml:space="preserve"> </w:t>
      </w:r>
      <w:r w:rsidR="00AF0154">
        <w:rPr>
          <w:rFonts w:cs="Arial"/>
          <w:sz w:val="24"/>
          <w:szCs w:val="24"/>
        </w:rPr>
        <w:t xml:space="preserve">suchen die pädagogischen Fachkräfte </w:t>
      </w:r>
      <w:r w:rsidRPr="00452745">
        <w:rPr>
          <w:rFonts w:cs="Arial"/>
          <w:sz w:val="24"/>
          <w:szCs w:val="24"/>
        </w:rPr>
        <w:t>das vertrauensvolle Gespräch mit den Eltern</w:t>
      </w:r>
      <w:r w:rsidR="00AF0154">
        <w:rPr>
          <w:rFonts w:cs="Arial"/>
          <w:sz w:val="24"/>
          <w:szCs w:val="24"/>
        </w:rPr>
        <w:t>.</w:t>
      </w:r>
      <w:r w:rsidRPr="00452745">
        <w:rPr>
          <w:rFonts w:cs="Arial"/>
          <w:sz w:val="24"/>
          <w:szCs w:val="24"/>
        </w:rPr>
        <w:t xml:space="preserve"> </w:t>
      </w:r>
      <w:r w:rsidR="00AF0154">
        <w:rPr>
          <w:rFonts w:cs="Arial"/>
          <w:sz w:val="24"/>
          <w:szCs w:val="24"/>
        </w:rPr>
        <w:t>G</w:t>
      </w:r>
      <w:r w:rsidRPr="00452745">
        <w:rPr>
          <w:rFonts w:cs="Arial"/>
          <w:sz w:val="24"/>
          <w:szCs w:val="24"/>
        </w:rPr>
        <w:t xml:space="preserve">gfs. </w:t>
      </w:r>
      <w:r w:rsidR="003B08E0" w:rsidRPr="00452745">
        <w:rPr>
          <w:rFonts w:cs="Arial"/>
          <w:sz w:val="24"/>
          <w:szCs w:val="24"/>
        </w:rPr>
        <w:t xml:space="preserve">können </w:t>
      </w:r>
      <w:r w:rsidRPr="00452745">
        <w:rPr>
          <w:rFonts w:cs="Arial"/>
          <w:sz w:val="24"/>
          <w:szCs w:val="24"/>
        </w:rPr>
        <w:t xml:space="preserve">Testkits für </w:t>
      </w:r>
      <w:r w:rsidR="003B08E0">
        <w:rPr>
          <w:rFonts w:cs="Arial"/>
          <w:sz w:val="24"/>
          <w:szCs w:val="24"/>
        </w:rPr>
        <w:t>die Durchführung</w:t>
      </w:r>
      <w:r w:rsidRPr="00452745">
        <w:rPr>
          <w:rFonts w:cs="Arial"/>
          <w:sz w:val="24"/>
          <w:szCs w:val="24"/>
        </w:rPr>
        <w:t xml:space="preserve"> zuhause ausgereicht werden. Diese Tests </w:t>
      </w:r>
      <w:r w:rsidR="00AF0154">
        <w:rPr>
          <w:rFonts w:cs="Arial"/>
          <w:sz w:val="24"/>
          <w:szCs w:val="24"/>
        </w:rPr>
        <w:t>werden</w:t>
      </w:r>
      <w:r w:rsidRPr="00452745">
        <w:rPr>
          <w:rFonts w:cs="Arial"/>
          <w:sz w:val="24"/>
          <w:szCs w:val="24"/>
        </w:rPr>
        <w:t xml:space="preserve"> ebenso dokumentier</w:t>
      </w:r>
      <w:r w:rsidR="00AF0154">
        <w:rPr>
          <w:rFonts w:cs="Arial"/>
          <w:sz w:val="24"/>
          <w:szCs w:val="24"/>
        </w:rPr>
        <w:t>t,</w:t>
      </w:r>
      <w:r w:rsidRPr="00452745">
        <w:rPr>
          <w:rFonts w:cs="Arial"/>
          <w:sz w:val="24"/>
          <w:szCs w:val="24"/>
        </w:rPr>
        <w:t xml:space="preserve"> wie die Tests in den Einrichtungen. (Anlage </w:t>
      </w:r>
      <w:r>
        <w:rPr>
          <w:rFonts w:cs="Arial"/>
          <w:sz w:val="24"/>
          <w:szCs w:val="24"/>
        </w:rPr>
        <w:t>4</w:t>
      </w:r>
      <w:r w:rsidRPr="00452745">
        <w:rPr>
          <w:rFonts w:cs="Arial"/>
          <w:sz w:val="24"/>
          <w:szCs w:val="24"/>
        </w:rPr>
        <w:t xml:space="preserve"> Dokumentation Ergebnis</w:t>
      </w:r>
      <w:r>
        <w:rPr>
          <w:rFonts w:cs="Arial"/>
          <w:sz w:val="24"/>
          <w:szCs w:val="24"/>
        </w:rPr>
        <w:t xml:space="preserve"> Selbsttest</w:t>
      </w:r>
      <w:r w:rsidRPr="00452745">
        <w:rPr>
          <w:rFonts w:cs="Arial"/>
          <w:sz w:val="24"/>
          <w:szCs w:val="24"/>
        </w:rPr>
        <w:t>)</w:t>
      </w:r>
    </w:p>
    <w:p w14:paraId="721E5BEF" w14:textId="77777777" w:rsidR="00EB3341" w:rsidRPr="00452745" w:rsidRDefault="00EB3341" w:rsidP="00E02856">
      <w:pPr>
        <w:pStyle w:val="Listenabsatz"/>
        <w:spacing w:after="0" w:line="240" w:lineRule="auto"/>
        <w:ind w:left="1440"/>
        <w:jc w:val="both"/>
        <w:rPr>
          <w:rFonts w:cs="Arial"/>
          <w:sz w:val="24"/>
          <w:szCs w:val="24"/>
        </w:rPr>
      </w:pPr>
    </w:p>
    <w:p w14:paraId="71130168" w14:textId="19CA963A" w:rsidR="00E02856" w:rsidRPr="00476ADE" w:rsidRDefault="00E02856" w:rsidP="00476ADE">
      <w:pPr>
        <w:pStyle w:val="berschrift2"/>
      </w:pPr>
      <w:bookmarkStart w:id="11" w:name="_Toc70496007"/>
      <w:r w:rsidRPr="00476ADE">
        <w:rPr>
          <w:rStyle w:val="berschrift2Zchn"/>
          <w:b/>
        </w:rPr>
        <w:t>Kinder mit besonderem Förderbedarf</w:t>
      </w:r>
      <w:r w:rsidR="0030281F" w:rsidRPr="00476ADE">
        <w:rPr>
          <w:rStyle w:val="berschrift2Zchn"/>
          <w:b/>
        </w:rPr>
        <w:t>, mit Behinderung oder von Behinde</w:t>
      </w:r>
      <w:r w:rsidR="0030281F" w:rsidRPr="00476ADE">
        <w:t>rung bedroht</w:t>
      </w:r>
      <w:bookmarkEnd w:id="11"/>
    </w:p>
    <w:p w14:paraId="0129D65D" w14:textId="37E534F0" w:rsidR="00E02856" w:rsidRPr="00452745" w:rsidRDefault="00E02856" w:rsidP="00021B55">
      <w:pPr>
        <w:pStyle w:val="Listenabsatz"/>
        <w:shd w:val="clear" w:color="auto" w:fill="FFFFFF" w:themeFill="background1"/>
        <w:ind w:left="567"/>
        <w:jc w:val="both"/>
        <w:rPr>
          <w:rFonts w:cs="Arial"/>
          <w:sz w:val="24"/>
          <w:szCs w:val="24"/>
        </w:rPr>
      </w:pPr>
      <w:r>
        <w:rPr>
          <w:rFonts w:cs="Arial"/>
          <w:sz w:val="24"/>
          <w:szCs w:val="24"/>
        </w:rPr>
        <w:t>Die Leitung berät</w:t>
      </w:r>
      <w:r w:rsidRPr="00452745">
        <w:rPr>
          <w:rFonts w:cs="Arial"/>
          <w:sz w:val="24"/>
          <w:szCs w:val="24"/>
        </w:rPr>
        <w:t xml:space="preserve"> gemeinsam mit den Personens</w:t>
      </w:r>
      <w:r>
        <w:rPr>
          <w:rFonts w:cs="Arial"/>
          <w:sz w:val="24"/>
          <w:szCs w:val="24"/>
        </w:rPr>
        <w:t>orgeberechtigten und entscheidet</w:t>
      </w:r>
      <w:r w:rsidRPr="00452745">
        <w:rPr>
          <w:rFonts w:cs="Arial"/>
          <w:sz w:val="24"/>
          <w:szCs w:val="24"/>
        </w:rPr>
        <w:t xml:space="preserve"> </w:t>
      </w:r>
      <w:r w:rsidR="0030281F">
        <w:rPr>
          <w:rFonts w:cs="Arial"/>
          <w:sz w:val="24"/>
          <w:szCs w:val="24"/>
        </w:rPr>
        <w:t xml:space="preserve">mit diesen </w:t>
      </w:r>
      <w:r w:rsidRPr="00452745">
        <w:rPr>
          <w:rFonts w:cs="Arial"/>
          <w:sz w:val="24"/>
          <w:szCs w:val="24"/>
        </w:rPr>
        <w:t xml:space="preserve">je nach Einzelfall, ob die Testung der Kinder in der Einrichtung stattfindet oder im häuslichen Umfeld durchgeführt wird. </w:t>
      </w:r>
    </w:p>
    <w:p w14:paraId="611D3E5F" w14:textId="447DFDF6" w:rsidR="00E02856" w:rsidRPr="00452745" w:rsidRDefault="00E02856" w:rsidP="00476ADE">
      <w:pPr>
        <w:pStyle w:val="Listenabsatz"/>
        <w:ind w:left="567"/>
        <w:jc w:val="both"/>
        <w:rPr>
          <w:rFonts w:cs="Arial"/>
          <w:sz w:val="24"/>
          <w:szCs w:val="24"/>
        </w:rPr>
      </w:pPr>
      <w:r w:rsidRPr="00452745">
        <w:rPr>
          <w:rFonts w:cs="Arial"/>
          <w:sz w:val="24"/>
          <w:szCs w:val="24"/>
        </w:rPr>
        <w:t xml:space="preserve">Die Personensorgeberechtigten dokumentieren das Ergebnis und informieren die Einrichtung über dieses. (Anlage </w:t>
      </w:r>
      <w:r>
        <w:rPr>
          <w:rFonts w:cs="Arial"/>
          <w:sz w:val="24"/>
          <w:szCs w:val="24"/>
        </w:rPr>
        <w:t xml:space="preserve">4 </w:t>
      </w:r>
      <w:r w:rsidRPr="00452745">
        <w:rPr>
          <w:rFonts w:cs="Arial"/>
          <w:sz w:val="24"/>
          <w:szCs w:val="24"/>
        </w:rPr>
        <w:t>Dokumentation Ergebnis</w:t>
      </w:r>
      <w:r>
        <w:rPr>
          <w:rFonts w:cs="Arial"/>
          <w:sz w:val="24"/>
          <w:szCs w:val="24"/>
        </w:rPr>
        <w:t xml:space="preserve"> Selbsttest</w:t>
      </w:r>
      <w:r w:rsidRPr="00452745">
        <w:rPr>
          <w:rFonts w:cs="Arial"/>
          <w:sz w:val="24"/>
          <w:szCs w:val="24"/>
        </w:rPr>
        <w:t>)</w:t>
      </w:r>
    </w:p>
    <w:p w14:paraId="46218A7C" w14:textId="77777777" w:rsidR="0030281F" w:rsidRDefault="00E02856" w:rsidP="00476ADE">
      <w:pPr>
        <w:pStyle w:val="berschrift1"/>
      </w:pPr>
      <w:bookmarkStart w:id="12" w:name="_Toc70496008"/>
      <w:r w:rsidRPr="009B3998">
        <w:t>Verfahren bei positivem Testergebnis</w:t>
      </w:r>
      <w:bookmarkEnd w:id="12"/>
    </w:p>
    <w:p w14:paraId="39EEA26C" w14:textId="5C265897" w:rsidR="00E02856" w:rsidRPr="001B24D7" w:rsidRDefault="00E02856" w:rsidP="00021B55">
      <w:pPr>
        <w:pStyle w:val="Listenabsatz"/>
        <w:ind w:left="567"/>
        <w:jc w:val="both"/>
        <w:rPr>
          <w:rFonts w:cs="Arial"/>
          <w:sz w:val="24"/>
          <w:szCs w:val="24"/>
        </w:rPr>
      </w:pPr>
      <w:r w:rsidRPr="009B3998">
        <w:rPr>
          <w:rFonts w:cs="Arial"/>
          <w:sz w:val="24"/>
          <w:szCs w:val="24"/>
        </w:rPr>
        <w:t>Ein positives Ergebnis eines Selbsttests ist nicht mit einem positiven Befund einer Covid-19-Infektion gleichzusetzen.</w:t>
      </w:r>
      <w:r w:rsidRPr="001B24D7">
        <w:rPr>
          <w:rFonts w:cs="Arial"/>
          <w:sz w:val="24"/>
          <w:szCs w:val="24"/>
        </w:rPr>
        <w:t xml:space="preserve"> </w:t>
      </w:r>
    </w:p>
    <w:p w14:paraId="12D9CFE5" w14:textId="77777777" w:rsidR="00E02856" w:rsidRPr="00452745" w:rsidRDefault="00E02856" w:rsidP="00021B55">
      <w:pPr>
        <w:pStyle w:val="Listenabsatz"/>
        <w:ind w:left="567"/>
        <w:jc w:val="both"/>
        <w:rPr>
          <w:rFonts w:cs="Arial"/>
          <w:sz w:val="24"/>
          <w:szCs w:val="24"/>
        </w:rPr>
      </w:pPr>
      <w:r w:rsidRPr="00452745">
        <w:rPr>
          <w:rFonts w:cs="Arial"/>
          <w:sz w:val="24"/>
          <w:szCs w:val="24"/>
        </w:rPr>
        <w:t>Es stellt allerdings einen begründeten Verdachtsfall dar, der zum Betretungsverbot gemäß § 3 ThürSARS-CoV-2KiJuSSp-VO führt.</w:t>
      </w:r>
    </w:p>
    <w:p w14:paraId="490942AE" w14:textId="448E7090" w:rsidR="00E02856" w:rsidRPr="00452745" w:rsidRDefault="00702E9C" w:rsidP="00702E9C">
      <w:pPr>
        <w:pStyle w:val="Listenabsatz"/>
        <w:numPr>
          <w:ilvl w:val="0"/>
          <w:numId w:val="29"/>
        </w:numPr>
        <w:jc w:val="both"/>
        <w:rPr>
          <w:rFonts w:cs="Arial"/>
          <w:sz w:val="24"/>
          <w:szCs w:val="24"/>
        </w:rPr>
      </w:pPr>
      <w:r>
        <w:rPr>
          <w:rFonts w:cs="Arial"/>
          <w:sz w:val="24"/>
          <w:szCs w:val="24"/>
        </w:rPr>
        <w:t>Positiv</w:t>
      </w:r>
      <w:r w:rsidR="00E02856" w:rsidRPr="00452745">
        <w:rPr>
          <w:rFonts w:cs="Arial"/>
          <w:sz w:val="24"/>
          <w:szCs w:val="24"/>
        </w:rPr>
        <w:t xml:space="preserve"> getestete Kinder sowie positiv getestetes Personal </w:t>
      </w:r>
      <w:r w:rsidR="00EB3341">
        <w:rPr>
          <w:rFonts w:cs="Arial"/>
          <w:sz w:val="24"/>
          <w:szCs w:val="24"/>
        </w:rPr>
        <w:t>werden</w:t>
      </w:r>
      <w:r>
        <w:rPr>
          <w:rFonts w:cs="Arial"/>
          <w:sz w:val="24"/>
          <w:szCs w:val="24"/>
        </w:rPr>
        <w:t xml:space="preserve"> </w:t>
      </w:r>
      <w:r w:rsidR="00E02856" w:rsidRPr="00452745">
        <w:rPr>
          <w:rFonts w:cs="Arial"/>
          <w:sz w:val="24"/>
          <w:szCs w:val="24"/>
        </w:rPr>
        <w:t xml:space="preserve">ab Bekanntwerden des Testergebnisses </w:t>
      </w:r>
      <w:r>
        <w:rPr>
          <w:rFonts w:cs="Arial"/>
          <w:sz w:val="24"/>
          <w:szCs w:val="24"/>
        </w:rPr>
        <w:t>möglichst isoliert</w:t>
      </w:r>
      <w:r w:rsidR="00E02856" w:rsidRPr="00452745">
        <w:rPr>
          <w:rFonts w:cs="Arial"/>
          <w:sz w:val="24"/>
          <w:szCs w:val="24"/>
        </w:rPr>
        <w:t xml:space="preserve">. </w:t>
      </w:r>
    </w:p>
    <w:p w14:paraId="6725C08E" w14:textId="77777777" w:rsidR="00702E9C" w:rsidRDefault="00E02856" w:rsidP="00702E9C">
      <w:pPr>
        <w:pStyle w:val="Listenabsatz"/>
        <w:numPr>
          <w:ilvl w:val="0"/>
          <w:numId w:val="29"/>
        </w:numPr>
        <w:jc w:val="both"/>
        <w:rPr>
          <w:rFonts w:cs="Arial"/>
          <w:sz w:val="24"/>
          <w:szCs w:val="24"/>
        </w:rPr>
      </w:pPr>
      <w:r w:rsidRPr="00452745">
        <w:rPr>
          <w:rFonts w:cs="Arial"/>
          <w:sz w:val="24"/>
          <w:szCs w:val="24"/>
        </w:rPr>
        <w:t>Bei</w:t>
      </w:r>
      <w:r w:rsidR="00702E9C">
        <w:rPr>
          <w:rFonts w:cs="Arial"/>
          <w:sz w:val="24"/>
          <w:szCs w:val="24"/>
        </w:rPr>
        <w:t xml:space="preserve"> </w:t>
      </w:r>
      <w:r w:rsidRPr="00452745">
        <w:rPr>
          <w:rFonts w:cs="Arial"/>
          <w:sz w:val="24"/>
          <w:szCs w:val="24"/>
        </w:rPr>
        <w:t xml:space="preserve">positiv getesteten Kindern benachrichtigt die Einrichtungsleitung umgehend die Personensorgeberechtigten </w:t>
      </w:r>
      <w:r w:rsidR="00702E9C">
        <w:rPr>
          <w:rFonts w:cs="Arial"/>
          <w:sz w:val="24"/>
          <w:szCs w:val="24"/>
        </w:rPr>
        <w:t>und veranlasst die Abholung der</w:t>
      </w:r>
      <w:r w:rsidRPr="00452745">
        <w:rPr>
          <w:rFonts w:cs="Arial"/>
          <w:sz w:val="24"/>
          <w:szCs w:val="24"/>
        </w:rPr>
        <w:t xml:space="preserve"> Kinder.</w:t>
      </w:r>
    </w:p>
    <w:p w14:paraId="1BBE10A0" w14:textId="77777777" w:rsidR="00702E9C" w:rsidRDefault="00E02856" w:rsidP="00702E9C">
      <w:pPr>
        <w:pStyle w:val="Listenabsatz"/>
        <w:numPr>
          <w:ilvl w:val="0"/>
          <w:numId w:val="29"/>
        </w:numPr>
        <w:jc w:val="both"/>
        <w:rPr>
          <w:rFonts w:cs="Arial"/>
          <w:sz w:val="24"/>
          <w:szCs w:val="24"/>
        </w:rPr>
      </w:pPr>
      <w:r w:rsidRPr="00452745">
        <w:rPr>
          <w:rFonts w:cs="Arial"/>
          <w:sz w:val="24"/>
          <w:szCs w:val="24"/>
        </w:rPr>
        <w:t xml:space="preserve">Die Einrichtungsleitung </w:t>
      </w:r>
      <w:r w:rsidR="00702E9C">
        <w:rPr>
          <w:rFonts w:cs="Arial"/>
          <w:sz w:val="24"/>
          <w:szCs w:val="24"/>
        </w:rPr>
        <w:t>informiert</w:t>
      </w:r>
      <w:r w:rsidRPr="00452745">
        <w:rPr>
          <w:rFonts w:cs="Arial"/>
          <w:sz w:val="24"/>
          <w:szCs w:val="24"/>
        </w:rPr>
        <w:t xml:space="preserve"> das zuständige Gesundheitsamt unverzüglich über das positive Selbsttestergebnis</w:t>
      </w:r>
    </w:p>
    <w:p w14:paraId="034FF9C9" w14:textId="43A04DEC" w:rsidR="00E02856" w:rsidRDefault="00E02856" w:rsidP="00702E9C">
      <w:pPr>
        <w:pStyle w:val="Listenabsatz"/>
        <w:numPr>
          <w:ilvl w:val="0"/>
          <w:numId w:val="29"/>
        </w:numPr>
        <w:jc w:val="both"/>
        <w:rPr>
          <w:rFonts w:cs="Arial"/>
          <w:sz w:val="24"/>
          <w:szCs w:val="24"/>
        </w:rPr>
      </w:pPr>
      <w:r w:rsidRPr="00452745">
        <w:rPr>
          <w:rFonts w:cs="Arial"/>
          <w:sz w:val="24"/>
          <w:szCs w:val="24"/>
        </w:rPr>
        <w:t xml:space="preserve">Die Einrichtungsleitung informiert die Sorgeberechtigten der anderen Kinder, dass ein positives Testergebnis aufgetreten ist. In diesem Fall obliegt es der Entscheidung der Personensorgeberechtigten, ob sie ihr Kind bis zur Klärung des Testergebnisses im häuslichen Umfeld oder der Einrichtung betreuen lassen. </w:t>
      </w:r>
    </w:p>
    <w:p w14:paraId="212C82BD" w14:textId="3B2BFD41" w:rsidR="00702E9C" w:rsidRDefault="00E02856" w:rsidP="00702E9C">
      <w:pPr>
        <w:pStyle w:val="Listenabsatz"/>
        <w:numPr>
          <w:ilvl w:val="0"/>
          <w:numId w:val="29"/>
        </w:numPr>
        <w:jc w:val="both"/>
        <w:rPr>
          <w:rFonts w:cs="Arial"/>
          <w:sz w:val="24"/>
          <w:szCs w:val="24"/>
        </w:rPr>
      </w:pPr>
      <w:r w:rsidRPr="00702E9C">
        <w:rPr>
          <w:rFonts w:cs="Arial"/>
          <w:sz w:val="24"/>
          <w:szCs w:val="24"/>
        </w:rPr>
        <w:t xml:space="preserve">Bis zur Bestätigung des positiven Testergebnisses durch einen PCR Test muss die Gruppe grundsätzlich </w:t>
      </w:r>
      <w:r w:rsidRPr="00702E9C">
        <w:rPr>
          <w:rFonts w:cs="Arial"/>
          <w:bCs/>
          <w:sz w:val="24"/>
          <w:szCs w:val="24"/>
        </w:rPr>
        <w:t xml:space="preserve">nicht </w:t>
      </w:r>
      <w:r w:rsidRPr="00702E9C">
        <w:rPr>
          <w:rFonts w:cs="Arial"/>
          <w:sz w:val="24"/>
          <w:szCs w:val="24"/>
        </w:rPr>
        <w:t xml:space="preserve">geschlossen werden. </w:t>
      </w:r>
      <w:r w:rsidR="00CD1B9A">
        <w:rPr>
          <w:rFonts w:cs="Arial"/>
          <w:sz w:val="24"/>
          <w:szCs w:val="24"/>
        </w:rPr>
        <w:t>Bei einer Häufung von positiven Testergebnissen in der Gruppe muss in Abstimmung mit dem Träger die Schließung der Gruppe in Erwägung gezogen werden.</w:t>
      </w:r>
    </w:p>
    <w:p w14:paraId="419BF7C0" w14:textId="254C6547" w:rsidR="00E02856" w:rsidRPr="00702E9C" w:rsidRDefault="00CD1B9A" w:rsidP="00702E9C">
      <w:pPr>
        <w:pStyle w:val="Listenabsatz"/>
        <w:numPr>
          <w:ilvl w:val="0"/>
          <w:numId w:val="29"/>
        </w:numPr>
        <w:jc w:val="both"/>
        <w:rPr>
          <w:rFonts w:cs="Arial"/>
          <w:sz w:val="24"/>
          <w:szCs w:val="24"/>
        </w:rPr>
      </w:pPr>
      <w:r>
        <w:rPr>
          <w:rFonts w:cs="Arial"/>
          <w:sz w:val="24"/>
          <w:szCs w:val="24"/>
        </w:rPr>
        <w:t>S</w:t>
      </w:r>
      <w:r w:rsidRPr="00702E9C">
        <w:rPr>
          <w:rFonts w:cs="Arial"/>
          <w:sz w:val="24"/>
          <w:szCs w:val="24"/>
        </w:rPr>
        <w:t>ollte der positive Selbsttest durch einen PCR-Test bestätigt werden</w:t>
      </w:r>
      <w:r>
        <w:rPr>
          <w:rFonts w:cs="Arial"/>
          <w:sz w:val="24"/>
          <w:szCs w:val="24"/>
        </w:rPr>
        <w:t>, gelten die</w:t>
      </w:r>
      <w:r w:rsidRPr="00702E9C">
        <w:rPr>
          <w:rFonts w:cs="Arial"/>
          <w:sz w:val="24"/>
          <w:szCs w:val="24"/>
        </w:rPr>
        <w:t xml:space="preserve"> </w:t>
      </w:r>
      <w:r w:rsidR="00E02856" w:rsidRPr="00702E9C">
        <w:rPr>
          <w:rFonts w:cs="Arial"/>
          <w:sz w:val="24"/>
          <w:szCs w:val="24"/>
        </w:rPr>
        <w:t>Kinder und Fachkräfte der Gruppe als Kontaktperson</w:t>
      </w:r>
      <w:r>
        <w:rPr>
          <w:rFonts w:cs="Arial"/>
          <w:sz w:val="24"/>
          <w:szCs w:val="24"/>
        </w:rPr>
        <w:t>en</w:t>
      </w:r>
      <w:r w:rsidR="00E02856" w:rsidRPr="00702E9C">
        <w:rPr>
          <w:rFonts w:cs="Arial"/>
          <w:sz w:val="24"/>
          <w:szCs w:val="24"/>
        </w:rPr>
        <w:t xml:space="preserve">. </w:t>
      </w:r>
      <w:r>
        <w:rPr>
          <w:rFonts w:cs="Arial"/>
          <w:sz w:val="24"/>
          <w:szCs w:val="24"/>
        </w:rPr>
        <w:t>D</w:t>
      </w:r>
      <w:r w:rsidR="00E02856" w:rsidRPr="00702E9C">
        <w:rPr>
          <w:rFonts w:cs="Arial"/>
          <w:sz w:val="24"/>
          <w:szCs w:val="24"/>
        </w:rPr>
        <w:t>ie Festlegung von weiteren Schritten oblieg</w:t>
      </w:r>
      <w:r>
        <w:rPr>
          <w:rFonts w:cs="Arial"/>
          <w:sz w:val="24"/>
          <w:szCs w:val="24"/>
        </w:rPr>
        <w:t>t</w:t>
      </w:r>
      <w:r w:rsidR="00E02856" w:rsidRPr="00702E9C">
        <w:rPr>
          <w:rFonts w:cs="Arial"/>
          <w:sz w:val="24"/>
          <w:szCs w:val="24"/>
        </w:rPr>
        <w:t xml:space="preserve"> dem zuständigen Gesundheitsamt. </w:t>
      </w:r>
    </w:p>
    <w:p w14:paraId="177C508D" w14:textId="77777777" w:rsidR="00E02856" w:rsidRPr="00452745" w:rsidRDefault="00E02856" w:rsidP="00021B55">
      <w:pPr>
        <w:pStyle w:val="Listenabsatz"/>
        <w:ind w:left="567"/>
        <w:jc w:val="both"/>
        <w:rPr>
          <w:rFonts w:cs="Arial"/>
          <w:sz w:val="24"/>
          <w:szCs w:val="24"/>
        </w:rPr>
      </w:pPr>
    </w:p>
    <w:p w14:paraId="34CEEC4E" w14:textId="3A36DC86" w:rsidR="00021B55" w:rsidRPr="00476ADE" w:rsidRDefault="00E02856" w:rsidP="00476ADE">
      <w:pPr>
        <w:pStyle w:val="Listenabsatz"/>
        <w:ind w:left="567"/>
        <w:jc w:val="both"/>
        <w:rPr>
          <w:rFonts w:cs="Arial"/>
          <w:sz w:val="24"/>
          <w:szCs w:val="24"/>
        </w:rPr>
      </w:pPr>
      <w:r w:rsidRPr="00452745">
        <w:rPr>
          <w:rFonts w:cs="Arial"/>
          <w:sz w:val="24"/>
          <w:szCs w:val="24"/>
        </w:rPr>
        <w:t xml:space="preserve">Sollte ein Test, der im häuslichen Umfeld gemacht wird, positiv ausfallen, muss das Kind in häuslicher Isolation bleiben und der Kontakt mit dem Haus-/ Kinderarzt aufgenommen werden, damit der notwendige PCR-Test veranlasst werden kann. Der Besuch der Kindertageseinrichtung ist frühestens wieder gestattet, wenn dieser PCR-Test negativ ausgefallen ist. </w:t>
      </w:r>
    </w:p>
    <w:p w14:paraId="76E3FD60" w14:textId="6F57B8D2" w:rsidR="00E02856" w:rsidRPr="00476ADE" w:rsidRDefault="00AF0154" w:rsidP="00476ADE">
      <w:pPr>
        <w:pStyle w:val="berschrift1"/>
      </w:pPr>
      <w:bookmarkStart w:id="13" w:name="_Toc70496009"/>
      <w:r w:rsidRPr="00476ADE">
        <w:t xml:space="preserve">Lagerung und </w:t>
      </w:r>
      <w:r w:rsidR="00E02856" w:rsidRPr="00476ADE">
        <w:t>Entsorgung der Testkits</w:t>
      </w:r>
      <w:bookmarkEnd w:id="13"/>
      <w:r w:rsidR="00E02856" w:rsidRPr="00476ADE">
        <w:t xml:space="preserve"> </w:t>
      </w:r>
    </w:p>
    <w:p w14:paraId="06FD6F7F" w14:textId="27811D7B" w:rsidR="00AF0154" w:rsidRDefault="00AF0154" w:rsidP="00021B55">
      <w:pPr>
        <w:pStyle w:val="Listenabsatz"/>
        <w:spacing w:after="0" w:line="240" w:lineRule="auto"/>
        <w:ind w:left="567"/>
        <w:jc w:val="both"/>
        <w:rPr>
          <w:rFonts w:cs="Arial"/>
          <w:sz w:val="24"/>
          <w:szCs w:val="24"/>
        </w:rPr>
      </w:pPr>
      <w:r>
        <w:rPr>
          <w:rFonts w:cs="Arial"/>
          <w:sz w:val="24"/>
          <w:szCs w:val="24"/>
        </w:rPr>
        <w:t>Die Selbsttest</w:t>
      </w:r>
      <w:r w:rsidR="00EB3341">
        <w:rPr>
          <w:rFonts w:cs="Arial"/>
          <w:sz w:val="24"/>
          <w:szCs w:val="24"/>
        </w:rPr>
        <w:t>s</w:t>
      </w:r>
      <w:r>
        <w:rPr>
          <w:rFonts w:cs="Arial"/>
          <w:sz w:val="24"/>
          <w:szCs w:val="24"/>
        </w:rPr>
        <w:t xml:space="preserve"> werden kühl und trocken gelagert (Raumtemperatur) und vor direkter Sonneneinstrahlung geschützt.</w:t>
      </w:r>
    </w:p>
    <w:p w14:paraId="51A0D87D" w14:textId="3270C78D" w:rsidR="00AF0154" w:rsidRDefault="00AF0154" w:rsidP="00021B55">
      <w:pPr>
        <w:pStyle w:val="Listenabsatz"/>
        <w:spacing w:after="0" w:line="240" w:lineRule="auto"/>
        <w:ind w:left="567"/>
        <w:jc w:val="both"/>
        <w:rPr>
          <w:rFonts w:cs="Arial"/>
          <w:sz w:val="24"/>
          <w:szCs w:val="24"/>
        </w:rPr>
      </w:pPr>
      <w:r>
        <w:rPr>
          <w:rFonts w:cs="Arial"/>
          <w:sz w:val="24"/>
          <w:szCs w:val="24"/>
        </w:rPr>
        <w:t>Benutzte Tests werden in einem reißfesten Müllbeutel gesammelt und direkt nach Beendigung der Testung im Restmüll entsorgt.</w:t>
      </w:r>
      <w:r w:rsidR="000F6299" w:rsidRPr="000F6299">
        <w:rPr>
          <w:rStyle w:val="Funotenzeichen"/>
          <w:rFonts w:cs="Arial"/>
          <w:sz w:val="24"/>
          <w:szCs w:val="24"/>
        </w:rPr>
        <w:t xml:space="preserve"> </w:t>
      </w:r>
      <w:r w:rsidR="000F6299" w:rsidRPr="00452745">
        <w:rPr>
          <w:rStyle w:val="Funotenzeichen"/>
          <w:rFonts w:cs="Arial"/>
          <w:sz w:val="24"/>
          <w:szCs w:val="24"/>
        </w:rPr>
        <w:footnoteReference w:id="1"/>
      </w:r>
    </w:p>
    <w:p w14:paraId="4A6CC7E0" w14:textId="77777777" w:rsidR="007048E2" w:rsidRDefault="007048E2">
      <w:pPr>
        <w:spacing w:after="160" w:line="259" w:lineRule="auto"/>
        <w:rPr>
          <w:rFonts w:cs="Arial"/>
          <w:sz w:val="20"/>
        </w:rPr>
        <w:sectPr w:rsidR="007048E2" w:rsidSect="007048E2">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101" w:gutter="0"/>
          <w:cols w:space="708"/>
          <w:docGrid w:linePitch="360"/>
        </w:sectPr>
      </w:pPr>
    </w:p>
    <w:p w14:paraId="0FB61619" w14:textId="0A611B9B" w:rsidR="00476ADE" w:rsidRDefault="00476ADE">
      <w:pPr>
        <w:spacing w:after="160" w:line="259" w:lineRule="auto"/>
        <w:rPr>
          <w:rFonts w:cs="Arial"/>
          <w:sz w:val="20"/>
        </w:rPr>
      </w:pPr>
    </w:p>
    <w:p w14:paraId="45AA1AFD" w14:textId="07BD997D" w:rsidR="00E02856" w:rsidRPr="0067161C" w:rsidRDefault="00E02856" w:rsidP="0067161C">
      <w:pPr>
        <w:pStyle w:val="Aufzhlung"/>
        <w:rPr>
          <w:sz w:val="20"/>
          <w:szCs w:val="20"/>
        </w:rPr>
      </w:pPr>
      <w:r w:rsidRPr="0067161C">
        <w:rPr>
          <w:sz w:val="20"/>
          <w:szCs w:val="20"/>
        </w:rPr>
        <w:t>Anlage 1 SARS-CoV-2 Testkonzept - Einweisungsprotokoll Mitarbeiter*innen</w:t>
      </w:r>
    </w:p>
    <w:p w14:paraId="62DA462F" w14:textId="77777777" w:rsidR="00C06FD5" w:rsidRDefault="00C06FD5" w:rsidP="0067161C">
      <w:pPr>
        <w:pStyle w:val="Aufzhlung"/>
        <w:rPr>
          <w:b/>
          <w:bCs/>
        </w:rPr>
      </w:pPr>
    </w:p>
    <w:p w14:paraId="31F3E7F1" w14:textId="159DD3FD" w:rsidR="00E02856" w:rsidRPr="0067161C" w:rsidRDefault="00E02856" w:rsidP="0067161C">
      <w:pPr>
        <w:pStyle w:val="Aufzhlung"/>
        <w:rPr>
          <w:b/>
          <w:bCs/>
        </w:rPr>
      </w:pPr>
      <w:r w:rsidRPr="0067161C">
        <w:rPr>
          <w:b/>
          <w:bCs/>
        </w:rPr>
        <w:t>Einweisungsprotokoll der Mitarbeiter*innen</w:t>
      </w:r>
    </w:p>
    <w:p w14:paraId="13B57C2C" w14:textId="6AC35888" w:rsidR="00E02856" w:rsidRDefault="00E02856" w:rsidP="0067161C">
      <w:pPr>
        <w:pStyle w:val="Textkrper"/>
        <w:jc w:val="both"/>
        <w:rPr>
          <w:rFonts w:cs="Arial"/>
          <w:sz w:val="24"/>
        </w:rPr>
      </w:pPr>
      <w:r w:rsidRPr="0067161C">
        <w:rPr>
          <w:rFonts w:cs="Arial"/>
          <w:sz w:val="24"/>
        </w:rPr>
        <w:t>an der Einweisung haben teilgenommen:</w:t>
      </w:r>
    </w:p>
    <w:p w14:paraId="632842FA" w14:textId="77777777" w:rsidR="00C06FD5" w:rsidRPr="00452745" w:rsidRDefault="00C06FD5" w:rsidP="0067161C">
      <w:pPr>
        <w:pStyle w:val="Textkrpe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0"/>
        <w:gridCol w:w="6330"/>
      </w:tblGrid>
      <w:tr w:rsidR="00E02856" w:rsidRPr="00452745" w14:paraId="3BCEC8F1" w14:textId="77777777" w:rsidTr="00757D17">
        <w:trPr>
          <w:trHeight w:hRule="exact" w:val="1458"/>
        </w:trPr>
        <w:tc>
          <w:tcPr>
            <w:tcW w:w="2770" w:type="dxa"/>
          </w:tcPr>
          <w:p w14:paraId="34695AFC" w14:textId="77777777" w:rsidR="00E02856" w:rsidRPr="00452745" w:rsidRDefault="00E02856" w:rsidP="00757D17">
            <w:pPr>
              <w:pStyle w:val="Kopfzeile"/>
              <w:tabs>
                <w:tab w:val="clear" w:pos="4536"/>
                <w:tab w:val="clear" w:pos="9072"/>
              </w:tabs>
              <w:rPr>
                <w:rFonts w:cs="Arial"/>
                <w:position w:val="-38"/>
                <w:sz w:val="24"/>
                <w:szCs w:val="24"/>
              </w:rPr>
            </w:pPr>
            <w:r w:rsidRPr="00452745">
              <w:rPr>
                <w:rFonts w:cs="Arial"/>
                <w:position w:val="-38"/>
                <w:sz w:val="24"/>
                <w:szCs w:val="24"/>
              </w:rPr>
              <w:t>Produktbezeichnung:</w:t>
            </w:r>
          </w:p>
          <w:p w14:paraId="48D43576" w14:textId="77777777" w:rsidR="00E02856" w:rsidRPr="00452745" w:rsidRDefault="00E02856" w:rsidP="00757D17">
            <w:pPr>
              <w:pStyle w:val="Kopfzeile"/>
              <w:tabs>
                <w:tab w:val="clear" w:pos="4536"/>
                <w:tab w:val="clear" w:pos="9072"/>
              </w:tabs>
              <w:rPr>
                <w:rFonts w:cs="Arial"/>
                <w:position w:val="-38"/>
                <w:sz w:val="24"/>
                <w:szCs w:val="24"/>
              </w:rPr>
            </w:pPr>
          </w:p>
          <w:p w14:paraId="1013C763" w14:textId="77777777" w:rsidR="00E02856" w:rsidRPr="00452745" w:rsidRDefault="00E02856" w:rsidP="00757D17">
            <w:pPr>
              <w:pStyle w:val="Kopfzeile"/>
              <w:tabs>
                <w:tab w:val="clear" w:pos="4536"/>
                <w:tab w:val="clear" w:pos="9072"/>
              </w:tabs>
              <w:rPr>
                <w:rFonts w:cs="Arial"/>
                <w:position w:val="-38"/>
                <w:sz w:val="24"/>
                <w:szCs w:val="24"/>
              </w:rPr>
            </w:pPr>
          </w:p>
          <w:p w14:paraId="61D4DA6F" w14:textId="77777777" w:rsidR="00E02856" w:rsidRPr="00452745" w:rsidRDefault="00E02856" w:rsidP="00757D17">
            <w:pPr>
              <w:pStyle w:val="Kopfzeile"/>
              <w:tabs>
                <w:tab w:val="clear" w:pos="4536"/>
                <w:tab w:val="clear" w:pos="9072"/>
              </w:tabs>
              <w:rPr>
                <w:rFonts w:cs="Arial"/>
                <w:position w:val="-38"/>
                <w:sz w:val="24"/>
                <w:szCs w:val="24"/>
              </w:rPr>
            </w:pPr>
          </w:p>
          <w:p w14:paraId="3DCCBA61" w14:textId="77777777" w:rsidR="00E02856" w:rsidRPr="00452745" w:rsidRDefault="00E02856" w:rsidP="00757D17">
            <w:pPr>
              <w:pStyle w:val="Kopfzeile"/>
              <w:tabs>
                <w:tab w:val="clear" w:pos="4536"/>
                <w:tab w:val="clear" w:pos="9072"/>
              </w:tabs>
              <w:rPr>
                <w:rFonts w:cs="Arial"/>
                <w:position w:val="-38"/>
                <w:sz w:val="24"/>
                <w:szCs w:val="24"/>
              </w:rPr>
            </w:pPr>
          </w:p>
        </w:tc>
        <w:tc>
          <w:tcPr>
            <w:tcW w:w="6442" w:type="dxa"/>
          </w:tcPr>
          <w:p w14:paraId="7216DDD9" w14:textId="0D48BB60" w:rsidR="00E02856" w:rsidRPr="00452745" w:rsidRDefault="001B76C8" w:rsidP="00757D17">
            <w:pPr>
              <w:rPr>
                <w:rFonts w:cs="Arial"/>
                <w:sz w:val="24"/>
                <w:szCs w:val="24"/>
              </w:rPr>
            </w:pPr>
            <w:r>
              <w:rPr>
                <w:rFonts w:cs="Arial"/>
                <w:sz w:val="24"/>
                <w:szCs w:val="24"/>
              </w:rPr>
              <w:t xml:space="preserve">Geeigneter Selbsttest </w:t>
            </w:r>
          </w:p>
          <w:p w14:paraId="7249BA07" w14:textId="77777777" w:rsidR="00E02856" w:rsidRPr="00452745" w:rsidRDefault="00E02856" w:rsidP="00757D17">
            <w:pPr>
              <w:rPr>
                <w:rFonts w:cs="Arial"/>
                <w:sz w:val="24"/>
                <w:szCs w:val="24"/>
              </w:rPr>
            </w:pPr>
            <w:r w:rsidRPr="00452745">
              <w:rPr>
                <w:rFonts w:cs="Arial"/>
                <w:sz w:val="24"/>
                <w:szCs w:val="24"/>
              </w:rPr>
              <w:t>Produktname:</w:t>
            </w:r>
          </w:p>
          <w:p w14:paraId="11728379" w14:textId="77777777" w:rsidR="00E02856" w:rsidRPr="00452745" w:rsidRDefault="00E02856" w:rsidP="00757D17">
            <w:pPr>
              <w:rPr>
                <w:rFonts w:cs="Arial"/>
                <w:sz w:val="24"/>
                <w:szCs w:val="24"/>
              </w:rPr>
            </w:pPr>
            <w:r w:rsidRPr="00452745">
              <w:rPr>
                <w:rFonts w:cs="Arial"/>
                <w:sz w:val="24"/>
                <w:szCs w:val="24"/>
              </w:rPr>
              <w:t>Hersteller:</w:t>
            </w:r>
          </w:p>
          <w:p w14:paraId="712A8635" w14:textId="77777777" w:rsidR="00E02856" w:rsidRPr="00452745" w:rsidRDefault="00E02856" w:rsidP="00757D17">
            <w:pPr>
              <w:rPr>
                <w:rFonts w:cs="Arial"/>
                <w:sz w:val="24"/>
                <w:szCs w:val="24"/>
              </w:rPr>
            </w:pPr>
            <w:r w:rsidRPr="00452745">
              <w:rPr>
                <w:rFonts w:cs="Arial"/>
                <w:sz w:val="24"/>
                <w:szCs w:val="24"/>
              </w:rPr>
              <w:t xml:space="preserve">                           </w:t>
            </w:r>
          </w:p>
          <w:p w14:paraId="076B8383" w14:textId="77777777" w:rsidR="00E02856" w:rsidRPr="00452745" w:rsidRDefault="00E02856" w:rsidP="00757D17">
            <w:pPr>
              <w:pStyle w:val="Kopfzeile"/>
              <w:tabs>
                <w:tab w:val="clear" w:pos="4536"/>
                <w:tab w:val="clear" w:pos="9072"/>
              </w:tabs>
              <w:rPr>
                <w:rFonts w:cs="Arial"/>
                <w:sz w:val="24"/>
                <w:szCs w:val="24"/>
              </w:rPr>
            </w:pPr>
          </w:p>
          <w:p w14:paraId="42A0ED90" w14:textId="77777777" w:rsidR="00E02856" w:rsidRPr="00452745" w:rsidRDefault="00E02856" w:rsidP="00757D17">
            <w:pPr>
              <w:pStyle w:val="Kopfzeile"/>
              <w:tabs>
                <w:tab w:val="clear" w:pos="4536"/>
                <w:tab w:val="clear" w:pos="9072"/>
              </w:tabs>
              <w:rPr>
                <w:rFonts w:cs="Arial"/>
                <w:sz w:val="24"/>
                <w:szCs w:val="24"/>
              </w:rPr>
            </w:pPr>
          </w:p>
          <w:p w14:paraId="32C69743" w14:textId="77777777" w:rsidR="00E02856" w:rsidRPr="00452745" w:rsidRDefault="00E02856" w:rsidP="00757D17">
            <w:pPr>
              <w:pStyle w:val="Kopfzeile"/>
              <w:tabs>
                <w:tab w:val="clear" w:pos="4536"/>
                <w:tab w:val="clear" w:pos="9072"/>
              </w:tabs>
              <w:rPr>
                <w:rFonts w:cs="Arial"/>
                <w:sz w:val="24"/>
                <w:szCs w:val="24"/>
              </w:rPr>
            </w:pPr>
          </w:p>
          <w:p w14:paraId="07A5B90A" w14:textId="77777777" w:rsidR="00E02856" w:rsidRPr="00452745" w:rsidRDefault="00E02856" w:rsidP="00757D17">
            <w:pPr>
              <w:pStyle w:val="Kopfzeile"/>
              <w:tabs>
                <w:tab w:val="clear" w:pos="4536"/>
                <w:tab w:val="clear" w:pos="9072"/>
              </w:tabs>
              <w:rPr>
                <w:rFonts w:cs="Arial"/>
                <w:sz w:val="24"/>
                <w:szCs w:val="24"/>
              </w:rPr>
            </w:pPr>
          </w:p>
          <w:p w14:paraId="7BB863FC" w14:textId="77777777" w:rsidR="00E02856" w:rsidRPr="00452745" w:rsidRDefault="00E02856" w:rsidP="00757D17">
            <w:pPr>
              <w:pStyle w:val="Kopfzeile"/>
              <w:tabs>
                <w:tab w:val="clear" w:pos="4536"/>
                <w:tab w:val="clear" w:pos="9072"/>
              </w:tabs>
              <w:rPr>
                <w:rFonts w:cs="Arial"/>
                <w:sz w:val="24"/>
                <w:szCs w:val="24"/>
              </w:rPr>
            </w:pPr>
          </w:p>
          <w:p w14:paraId="6BE0B2F4" w14:textId="77777777" w:rsidR="00E02856" w:rsidRPr="00452745" w:rsidRDefault="00E02856" w:rsidP="00757D17">
            <w:pPr>
              <w:jc w:val="center"/>
              <w:rPr>
                <w:rFonts w:cs="Arial"/>
                <w:sz w:val="24"/>
                <w:szCs w:val="24"/>
              </w:rPr>
            </w:pPr>
          </w:p>
          <w:p w14:paraId="263E36F3" w14:textId="77777777" w:rsidR="00E02856" w:rsidRPr="00452745" w:rsidRDefault="00E02856" w:rsidP="00757D17">
            <w:pPr>
              <w:jc w:val="center"/>
              <w:rPr>
                <w:rFonts w:cs="Arial"/>
                <w:sz w:val="24"/>
                <w:szCs w:val="24"/>
              </w:rPr>
            </w:pPr>
          </w:p>
        </w:tc>
      </w:tr>
      <w:tr w:rsidR="00E02856" w:rsidRPr="00452745" w14:paraId="20DA4F36" w14:textId="77777777" w:rsidTr="00757D17">
        <w:trPr>
          <w:trHeight w:hRule="exact" w:val="1137"/>
        </w:trPr>
        <w:tc>
          <w:tcPr>
            <w:tcW w:w="2770" w:type="dxa"/>
          </w:tcPr>
          <w:p w14:paraId="06FF9607" w14:textId="77777777" w:rsidR="00E02856" w:rsidRPr="00452745" w:rsidRDefault="00E02856" w:rsidP="00757D17">
            <w:pPr>
              <w:pStyle w:val="Kopfzeile"/>
              <w:tabs>
                <w:tab w:val="clear" w:pos="4536"/>
                <w:tab w:val="clear" w:pos="9072"/>
              </w:tabs>
              <w:rPr>
                <w:rFonts w:cs="Arial"/>
                <w:position w:val="-38"/>
                <w:sz w:val="24"/>
                <w:szCs w:val="24"/>
              </w:rPr>
            </w:pPr>
            <w:r w:rsidRPr="00452745">
              <w:rPr>
                <w:rFonts w:cs="Arial"/>
                <w:position w:val="-38"/>
                <w:sz w:val="24"/>
                <w:szCs w:val="24"/>
              </w:rPr>
              <w:t>Einweisung:</w:t>
            </w:r>
          </w:p>
        </w:tc>
        <w:tc>
          <w:tcPr>
            <w:tcW w:w="6442" w:type="dxa"/>
          </w:tcPr>
          <w:p w14:paraId="162B412B" w14:textId="77777777" w:rsidR="00E02856" w:rsidRPr="00452745" w:rsidRDefault="00E02856" w:rsidP="00757D17">
            <w:pPr>
              <w:rPr>
                <w:rFonts w:cs="Arial"/>
                <w:sz w:val="24"/>
                <w:szCs w:val="24"/>
              </w:rPr>
            </w:pPr>
            <w:r w:rsidRPr="00452745">
              <w:rPr>
                <w:rFonts w:cs="Arial"/>
                <w:sz w:val="24"/>
                <w:szCs w:val="24"/>
              </w:rPr>
              <w:t>Laut Herstellerangaben und beigefügter Durchführungsbeschreibung.</w:t>
            </w:r>
          </w:p>
          <w:p w14:paraId="146FD20F" w14:textId="77777777" w:rsidR="00E02856" w:rsidRPr="00452745" w:rsidRDefault="00E02856" w:rsidP="00757D17">
            <w:pPr>
              <w:rPr>
                <w:rFonts w:cs="Arial"/>
                <w:sz w:val="24"/>
                <w:szCs w:val="24"/>
              </w:rPr>
            </w:pPr>
            <w:r w:rsidRPr="00452745">
              <w:rPr>
                <w:rFonts w:cs="Arial"/>
                <w:sz w:val="24"/>
                <w:szCs w:val="24"/>
              </w:rPr>
              <w:t>Erstdurchführung im Vier-Augen-Prinzip.</w:t>
            </w:r>
          </w:p>
        </w:tc>
      </w:tr>
    </w:tbl>
    <w:p w14:paraId="721D8236" w14:textId="77777777" w:rsidR="00E02856" w:rsidRPr="00452745" w:rsidRDefault="00E02856" w:rsidP="00E02856">
      <w:pPr>
        <w:rPr>
          <w:rFonts w:cs="Arial"/>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714"/>
        <w:gridCol w:w="1246"/>
        <w:gridCol w:w="2520"/>
        <w:gridCol w:w="1800"/>
      </w:tblGrid>
      <w:tr w:rsidR="00E02856" w:rsidRPr="00452745" w14:paraId="26F67EB3" w14:textId="77777777" w:rsidTr="00EB3341">
        <w:trPr>
          <w:trHeight w:hRule="exact" w:val="683"/>
        </w:trPr>
        <w:tc>
          <w:tcPr>
            <w:tcW w:w="970" w:type="dxa"/>
            <w:tcBorders>
              <w:top w:val="single" w:sz="4" w:space="0" w:color="auto"/>
              <w:left w:val="single" w:sz="4" w:space="0" w:color="auto"/>
              <w:bottom w:val="single" w:sz="4" w:space="0" w:color="auto"/>
              <w:right w:val="single" w:sz="4" w:space="0" w:color="auto"/>
            </w:tcBorders>
            <w:shd w:val="clear" w:color="auto" w:fill="D9D9D9"/>
          </w:tcPr>
          <w:p w14:paraId="71194946" w14:textId="77777777" w:rsidR="00E02856" w:rsidRPr="00452745" w:rsidRDefault="00E02856" w:rsidP="00757D17">
            <w:pPr>
              <w:pStyle w:val="Kopfzeile"/>
              <w:tabs>
                <w:tab w:val="clear" w:pos="4536"/>
                <w:tab w:val="clear" w:pos="9072"/>
              </w:tabs>
              <w:jc w:val="center"/>
              <w:rPr>
                <w:rFonts w:cs="Arial"/>
                <w:b/>
                <w:bCs/>
                <w:position w:val="-38"/>
                <w:sz w:val="24"/>
                <w:szCs w:val="24"/>
              </w:rPr>
            </w:pPr>
            <w:r w:rsidRPr="00452745">
              <w:rPr>
                <w:rFonts w:cs="Arial"/>
                <w:b/>
                <w:bCs/>
                <w:position w:val="-38"/>
                <w:sz w:val="24"/>
                <w:szCs w:val="24"/>
              </w:rPr>
              <w:t>Datum</w:t>
            </w:r>
          </w:p>
        </w:tc>
        <w:tc>
          <w:tcPr>
            <w:tcW w:w="2714" w:type="dxa"/>
            <w:tcBorders>
              <w:top w:val="single" w:sz="4" w:space="0" w:color="auto"/>
              <w:left w:val="single" w:sz="4" w:space="0" w:color="auto"/>
              <w:bottom w:val="single" w:sz="4" w:space="0" w:color="auto"/>
              <w:right w:val="single" w:sz="4" w:space="0" w:color="auto"/>
            </w:tcBorders>
            <w:shd w:val="clear" w:color="auto" w:fill="D9D9D9"/>
          </w:tcPr>
          <w:p w14:paraId="721D05C7" w14:textId="77777777" w:rsidR="00E02856" w:rsidRPr="00452745" w:rsidRDefault="00E02856" w:rsidP="00757D17">
            <w:pPr>
              <w:jc w:val="center"/>
              <w:rPr>
                <w:rFonts w:cs="Arial"/>
                <w:b/>
                <w:bCs/>
                <w:position w:val="-38"/>
                <w:sz w:val="24"/>
                <w:szCs w:val="24"/>
              </w:rPr>
            </w:pPr>
            <w:r w:rsidRPr="00452745">
              <w:rPr>
                <w:rFonts w:cs="Arial"/>
                <w:b/>
                <w:bCs/>
                <w:position w:val="-38"/>
                <w:sz w:val="24"/>
                <w:szCs w:val="24"/>
              </w:rPr>
              <w:t>Name, Vorname</w:t>
            </w:r>
          </w:p>
        </w:tc>
        <w:tc>
          <w:tcPr>
            <w:tcW w:w="1246" w:type="dxa"/>
            <w:tcBorders>
              <w:top w:val="single" w:sz="4" w:space="0" w:color="auto"/>
              <w:left w:val="single" w:sz="4" w:space="0" w:color="auto"/>
              <w:bottom w:val="single" w:sz="4" w:space="0" w:color="auto"/>
              <w:right w:val="single" w:sz="4" w:space="0" w:color="auto"/>
            </w:tcBorders>
            <w:shd w:val="clear" w:color="auto" w:fill="D9D9D9"/>
          </w:tcPr>
          <w:p w14:paraId="5E738D2A" w14:textId="77777777" w:rsidR="00E02856" w:rsidRPr="00452745" w:rsidRDefault="00E02856" w:rsidP="00757D17">
            <w:pPr>
              <w:jc w:val="center"/>
              <w:rPr>
                <w:rFonts w:cs="Arial"/>
                <w:b/>
                <w:bCs/>
                <w:position w:val="-38"/>
                <w:sz w:val="24"/>
                <w:szCs w:val="24"/>
              </w:rPr>
            </w:pPr>
            <w:r w:rsidRPr="00452745">
              <w:rPr>
                <w:rFonts w:cs="Arial"/>
                <w:b/>
                <w:bCs/>
                <w:position w:val="-38"/>
                <w:sz w:val="24"/>
                <w:szCs w:val="24"/>
              </w:rPr>
              <w:t>Tätigkeit</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11FB776D" w14:textId="77777777" w:rsidR="00E02856" w:rsidRPr="00452745" w:rsidRDefault="00E02856" w:rsidP="00757D17">
            <w:pPr>
              <w:rPr>
                <w:rFonts w:cs="Arial"/>
                <w:b/>
                <w:bCs/>
                <w:position w:val="-38"/>
                <w:sz w:val="24"/>
                <w:szCs w:val="24"/>
              </w:rPr>
            </w:pPr>
            <w:r w:rsidRPr="00452745">
              <w:rPr>
                <w:rFonts w:cs="Arial"/>
                <w:b/>
                <w:bCs/>
                <w:position w:val="-38"/>
                <w:sz w:val="24"/>
                <w:szCs w:val="24"/>
              </w:rPr>
              <w:t xml:space="preserve">       Unterschrift</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5348B28C" w14:textId="049823BE" w:rsidR="00E02856" w:rsidRPr="00C06FD5" w:rsidRDefault="00E02856" w:rsidP="00C06FD5">
            <w:pPr>
              <w:spacing w:after="0"/>
              <w:rPr>
                <w:b/>
                <w:bCs/>
              </w:rPr>
            </w:pPr>
            <w:r w:rsidRPr="00C06FD5">
              <w:rPr>
                <w:b/>
                <w:bCs/>
                <w:sz w:val="24"/>
                <w:szCs w:val="22"/>
              </w:rPr>
              <w:t>Einweiser*in</w:t>
            </w:r>
          </w:p>
        </w:tc>
      </w:tr>
      <w:tr w:rsidR="00E02856" w:rsidRPr="00452745" w14:paraId="37D8B799" w14:textId="77777777" w:rsidTr="00757D17">
        <w:trPr>
          <w:trHeight w:hRule="exact" w:val="567"/>
        </w:trPr>
        <w:tc>
          <w:tcPr>
            <w:tcW w:w="970" w:type="dxa"/>
            <w:tcBorders>
              <w:top w:val="single" w:sz="4" w:space="0" w:color="auto"/>
            </w:tcBorders>
          </w:tcPr>
          <w:p w14:paraId="59676AB3" w14:textId="77777777" w:rsidR="00E02856" w:rsidRPr="00452745" w:rsidRDefault="00E02856" w:rsidP="00757D17">
            <w:pPr>
              <w:rPr>
                <w:rFonts w:cs="Arial"/>
                <w:sz w:val="24"/>
                <w:szCs w:val="24"/>
              </w:rPr>
            </w:pPr>
          </w:p>
        </w:tc>
        <w:tc>
          <w:tcPr>
            <w:tcW w:w="2714" w:type="dxa"/>
            <w:tcBorders>
              <w:top w:val="single" w:sz="4" w:space="0" w:color="auto"/>
            </w:tcBorders>
          </w:tcPr>
          <w:p w14:paraId="6F752E6A" w14:textId="77777777" w:rsidR="00E02856" w:rsidRPr="00452745" w:rsidRDefault="00E02856" w:rsidP="00757D17">
            <w:pPr>
              <w:rPr>
                <w:rFonts w:cs="Arial"/>
                <w:sz w:val="24"/>
                <w:szCs w:val="24"/>
              </w:rPr>
            </w:pPr>
          </w:p>
        </w:tc>
        <w:tc>
          <w:tcPr>
            <w:tcW w:w="1246" w:type="dxa"/>
            <w:tcBorders>
              <w:top w:val="single" w:sz="4" w:space="0" w:color="auto"/>
            </w:tcBorders>
          </w:tcPr>
          <w:p w14:paraId="7D828D18" w14:textId="77777777" w:rsidR="00E02856" w:rsidRPr="00452745" w:rsidRDefault="00E02856" w:rsidP="00757D17">
            <w:pPr>
              <w:rPr>
                <w:rFonts w:cs="Arial"/>
                <w:sz w:val="24"/>
                <w:szCs w:val="24"/>
              </w:rPr>
            </w:pPr>
          </w:p>
        </w:tc>
        <w:tc>
          <w:tcPr>
            <w:tcW w:w="2520" w:type="dxa"/>
            <w:tcBorders>
              <w:top w:val="single" w:sz="4" w:space="0" w:color="auto"/>
            </w:tcBorders>
          </w:tcPr>
          <w:p w14:paraId="146BC3D6" w14:textId="77777777" w:rsidR="00E02856" w:rsidRPr="00452745" w:rsidRDefault="00E02856" w:rsidP="00757D17">
            <w:pPr>
              <w:rPr>
                <w:rFonts w:cs="Arial"/>
                <w:sz w:val="24"/>
                <w:szCs w:val="24"/>
              </w:rPr>
            </w:pPr>
          </w:p>
        </w:tc>
        <w:tc>
          <w:tcPr>
            <w:tcW w:w="1800" w:type="dxa"/>
            <w:tcBorders>
              <w:top w:val="single" w:sz="4" w:space="0" w:color="auto"/>
            </w:tcBorders>
          </w:tcPr>
          <w:p w14:paraId="0544B4CC" w14:textId="77777777" w:rsidR="00E02856" w:rsidRPr="00452745" w:rsidRDefault="00E02856" w:rsidP="00757D17">
            <w:pPr>
              <w:rPr>
                <w:rFonts w:cs="Arial"/>
                <w:sz w:val="24"/>
                <w:szCs w:val="24"/>
              </w:rPr>
            </w:pPr>
          </w:p>
        </w:tc>
      </w:tr>
      <w:tr w:rsidR="00E02856" w:rsidRPr="00452745" w14:paraId="34DBD4C7" w14:textId="77777777" w:rsidTr="00757D17">
        <w:trPr>
          <w:trHeight w:hRule="exact" w:val="567"/>
        </w:trPr>
        <w:tc>
          <w:tcPr>
            <w:tcW w:w="970" w:type="dxa"/>
          </w:tcPr>
          <w:p w14:paraId="100838FC" w14:textId="77777777" w:rsidR="00E02856" w:rsidRPr="00452745" w:rsidRDefault="00E02856" w:rsidP="00757D17">
            <w:pPr>
              <w:rPr>
                <w:rFonts w:cs="Arial"/>
                <w:sz w:val="24"/>
                <w:szCs w:val="24"/>
              </w:rPr>
            </w:pPr>
          </w:p>
        </w:tc>
        <w:tc>
          <w:tcPr>
            <w:tcW w:w="2714" w:type="dxa"/>
          </w:tcPr>
          <w:p w14:paraId="267ECB34" w14:textId="77777777" w:rsidR="00E02856" w:rsidRPr="00452745" w:rsidRDefault="00E02856" w:rsidP="00757D17">
            <w:pPr>
              <w:rPr>
                <w:rFonts w:cs="Arial"/>
                <w:sz w:val="24"/>
                <w:szCs w:val="24"/>
              </w:rPr>
            </w:pPr>
          </w:p>
        </w:tc>
        <w:tc>
          <w:tcPr>
            <w:tcW w:w="1246" w:type="dxa"/>
          </w:tcPr>
          <w:p w14:paraId="69465172" w14:textId="77777777" w:rsidR="00E02856" w:rsidRPr="00452745" w:rsidRDefault="00E02856" w:rsidP="00757D17">
            <w:pPr>
              <w:rPr>
                <w:rFonts w:cs="Arial"/>
                <w:sz w:val="24"/>
                <w:szCs w:val="24"/>
              </w:rPr>
            </w:pPr>
          </w:p>
        </w:tc>
        <w:tc>
          <w:tcPr>
            <w:tcW w:w="2520" w:type="dxa"/>
          </w:tcPr>
          <w:p w14:paraId="49AF6E29" w14:textId="77777777" w:rsidR="00E02856" w:rsidRPr="00452745" w:rsidRDefault="00E02856" w:rsidP="00757D17">
            <w:pPr>
              <w:rPr>
                <w:rFonts w:cs="Arial"/>
                <w:sz w:val="24"/>
                <w:szCs w:val="24"/>
              </w:rPr>
            </w:pPr>
          </w:p>
        </w:tc>
        <w:tc>
          <w:tcPr>
            <w:tcW w:w="1800" w:type="dxa"/>
          </w:tcPr>
          <w:p w14:paraId="6A21FC60" w14:textId="77777777" w:rsidR="00E02856" w:rsidRPr="00452745" w:rsidRDefault="00E02856" w:rsidP="00757D17">
            <w:pPr>
              <w:rPr>
                <w:rFonts w:cs="Arial"/>
                <w:sz w:val="24"/>
                <w:szCs w:val="24"/>
              </w:rPr>
            </w:pPr>
          </w:p>
        </w:tc>
      </w:tr>
      <w:tr w:rsidR="00E02856" w:rsidRPr="00452745" w14:paraId="7216CB76" w14:textId="77777777" w:rsidTr="00757D17">
        <w:trPr>
          <w:trHeight w:hRule="exact" w:val="567"/>
        </w:trPr>
        <w:tc>
          <w:tcPr>
            <w:tcW w:w="970" w:type="dxa"/>
          </w:tcPr>
          <w:p w14:paraId="707EB154" w14:textId="77777777" w:rsidR="00E02856" w:rsidRPr="00452745" w:rsidRDefault="00E02856" w:rsidP="00757D17">
            <w:pPr>
              <w:rPr>
                <w:rFonts w:cs="Arial"/>
                <w:sz w:val="24"/>
                <w:szCs w:val="24"/>
              </w:rPr>
            </w:pPr>
          </w:p>
        </w:tc>
        <w:tc>
          <w:tcPr>
            <w:tcW w:w="2714" w:type="dxa"/>
          </w:tcPr>
          <w:p w14:paraId="4765D7F4" w14:textId="77777777" w:rsidR="00E02856" w:rsidRPr="00452745" w:rsidRDefault="00E02856" w:rsidP="00757D17">
            <w:pPr>
              <w:rPr>
                <w:rFonts w:cs="Arial"/>
                <w:sz w:val="24"/>
                <w:szCs w:val="24"/>
              </w:rPr>
            </w:pPr>
          </w:p>
        </w:tc>
        <w:tc>
          <w:tcPr>
            <w:tcW w:w="1246" w:type="dxa"/>
          </w:tcPr>
          <w:p w14:paraId="291A8FF9" w14:textId="77777777" w:rsidR="00E02856" w:rsidRPr="00452745" w:rsidRDefault="00E02856" w:rsidP="00757D17">
            <w:pPr>
              <w:pStyle w:val="Kopfzeile"/>
              <w:tabs>
                <w:tab w:val="clear" w:pos="4536"/>
                <w:tab w:val="clear" w:pos="9072"/>
              </w:tabs>
              <w:rPr>
                <w:rFonts w:cs="Arial"/>
                <w:sz w:val="24"/>
                <w:szCs w:val="24"/>
              </w:rPr>
            </w:pPr>
          </w:p>
        </w:tc>
        <w:tc>
          <w:tcPr>
            <w:tcW w:w="2520" w:type="dxa"/>
          </w:tcPr>
          <w:p w14:paraId="7B11FF3F" w14:textId="77777777" w:rsidR="00E02856" w:rsidRPr="00452745" w:rsidRDefault="00E02856" w:rsidP="00757D17">
            <w:pPr>
              <w:rPr>
                <w:rFonts w:cs="Arial"/>
                <w:sz w:val="24"/>
                <w:szCs w:val="24"/>
              </w:rPr>
            </w:pPr>
          </w:p>
        </w:tc>
        <w:tc>
          <w:tcPr>
            <w:tcW w:w="1800" w:type="dxa"/>
          </w:tcPr>
          <w:p w14:paraId="7C7A1223" w14:textId="77777777" w:rsidR="00E02856" w:rsidRPr="00452745" w:rsidRDefault="00E02856" w:rsidP="00757D17">
            <w:pPr>
              <w:rPr>
                <w:rFonts w:cs="Arial"/>
                <w:sz w:val="24"/>
                <w:szCs w:val="24"/>
              </w:rPr>
            </w:pPr>
          </w:p>
        </w:tc>
      </w:tr>
      <w:tr w:rsidR="00E02856" w:rsidRPr="00452745" w14:paraId="247786ED" w14:textId="77777777" w:rsidTr="00757D17">
        <w:trPr>
          <w:trHeight w:hRule="exact" w:val="567"/>
        </w:trPr>
        <w:tc>
          <w:tcPr>
            <w:tcW w:w="970" w:type="dxa"/>
          </w:tcPr>
          <w:p w14:paraId="6F886CB8" w14:textId="77777777" w:rsidR="00E02856" w:rsidRPr="00452745" w:rsidRDefault="00E02856" w:rsidP="00757D17">
            <w:pPr>
              <w:rPr>
                <w:rFonts w:cs="Arial"/>
                <w:sz w:val="24"/>
                <w:szCs w:val="24"/>
              </w:rPr>
            </w:pPr>
          </w:p>
        </w:tc>
        <w:tc>
          <w:tcPr>
            <w:tcW w:w="2714" w:type="dxa"/>
          </w:tcPr>
          <w:p w14:paraId="5FBFBC9D" w14:textId="77777777" w:rsidR="00E02856" w:rsidRPr="00452745" w:rsidRDefault="00E02856" w:rsidP="00757D17">
            <w:pPr>
              <w:rPr>
                <w:rFonts w:cs="Arial"/>
                <w:sz w:val="24"/>
                <w:szCs w:val="24"/>
              </w:rPr>
            </w:pPr>
          </w:p>
        </w:tc>
        <w:tc>
          <w:tcPr>
            <w:tcW w:w="1246" w:type="dxa"/>
          </w:tcPr>
          <w:p w14:paraId="59B3B0EB" w14:textId="77777777" w:rsidR="00E02856" w:rsidRPr="00452745" w:rsidRDefault="00E02856" w:rsidP="00757D17">
            <w:pPr>
              <w:rPr>
                <w:rFonts w:cs="Arial"/>
                <w:sz w:val="24"/>
                <w:szCs w:val="24"/>
              </w:rPr>
            </w:pPr>
          </w:p>
        </w:tc>
        <w:tc>
          <w:tcPr>
            <w:tcW w:w="2520" w:type="dxa"/>
          </w:tcPr>
          <w:p w14:paraId="5D971810" w14:textId="77777777" w:rsidR="00E02856" w:rsidRPr="00452745" w:rsidRDefault="00E02856" w:rsidP="00757D17">
            <w:pPr>
              <w:rPr>
                <w:rFonts w:cs="Arial"/>
                <w:sz w:val="24"/>
                <w:szCs w:val="24"/>
              </w:rPr>
            </w:pPr>
          </w:p>
        </w:tc>
        <w:tc>
          <w:tcPr>
            <w:tcW w:w="1800" w:type="dxa"/>
          </w:tcPr>
          <w:p w14:paraId="0882FED9" w14:textId="77777777" w:rsidR="00E02856" w:rsidRPr="00452745" w:rsidRDefault="00E02856" w:rsidP="00757D17">
            <w:pPr>
              <w:rPr>
                <w:rFonts w:cs="Arial"/>
                <w:sz w:val="24"/>
                <w:szCs w:val="24"/>
              </w:rPr>
            </w:pPr>
          </w:p>
        </w:tc>
      </w:tr>
      <w:tr w:rsidR="00E02856" w:rsidRPr="00452745" w14:paraId="31351BE9" w14:textId="77777777" w:rsidTr="00757D17">
        <w:trPr>
          <w:trHeight w:hRule="exact" w:val="567"/>
        </w:trPr>
        <w:tc>
          <w:tcPr>
            <w:tcW w:w="970" w:type="dxa"/>
          </w:tcPr>
          <w:p w14:paraId="187FFF80" w14:textId="77777777" w:rsidR="00E02856" w:rsidRPr="00452745" w:rsidRDefault="00E02856" w:rsidP="00757D17">
            <w:pPr>
              <w:rPr>
                <w:rFonts w:cs="Arial"/>
                <w:sz w:val="24"/>
                <w:szCs w:val="24"/>
              </w:rPr>
            </w:pPr>
          </w:p>
        </w:tc>
        <w:tc>
          <w:tcPr>
            <w:tcW w:w="2714" w:type="dxa"/>
          </w:tcPr>
          <w:p w14:paraId="01799D55" w14:textId="77777777" w:rsidR="00E02856" w:rsidRPr="00452745" w:rsidRDefault="00E02856" w:rsidP="00757D17">
            <w:pPr>
              <w:rPr>
                <w:rFonts w:cs="Arial"/>
                <w:sz w:val="24"/>
                <w:szCs w:val="24"/>
              </w:rPr>
            </w:pPr>
          </w:p>
        </w:tc>
        <w:tc>
          <w:tcPr>
            <w:tcW w:w="1246" w:type="dxa"/>
          </w:tcPr>
          <w:p w14:paraId="31957276" w14:textId="77777777" w:rsidR="00E02856" w:rsidRPr="00452745" w:rsidRDefault="00E02856" w:rsidP="00757D17">
            <w:pPr>
              <w:rPr>
                <w:rFonts w:cs="Arial"/>
                <w:sz w:val="24"/>
                <w:szCs w:val="24"/>
              </w:rPr>
            </w:pPr>
          </w:p>
        </w:tc>
        <w:tc>
          <w:tcPr>
            <w:tcW w:w="2520" w:type="dxa"/>
          </w:tcPr>
          <w:p w14:paraId="4D54F5A1" w14:textId="77777777" w:rsidR="00E02856" w:rsidRPr="00452745" w:rsidRDefault="00E02856" w:rsidP="00757D17">
            <w:pPr>
              <w:rPr>
                <w:rFonts w:cs="Arial"/>
                <w:sz w:val="24"/>
                <w:szCs w:val="24"/>
              </w:rPr>
            </w:pPr>
          </w:p>
        </w:tc>
        <w:tc>
          <w:tcPr>
            <w:tcW w:w="1800" w:type="dxa"/>
          </w:tcPr>
          <w:p w14:paraId="4F6001E2" w14:textId="77777777" w:rsidR="00E02856" w:rsidRPr="00452745" w:rsidRDefault="00E02856" w:rsidP="00757D17">
            <w:pPr>
              <w:rPr>
                <w:rFonts w:cs="Arial"/>
                <w:sz w:val="24"/>
                <w:szCs w:val="24"/>
              </w:rPr>
            </w:pPr>
          </w:p>
        </w:tc>
      </w:tr>
      <w:tr w:rsidR="00E02856" w:rsidRPr="00452745" w14:paraId="3EC4B225" w14:textId="77777777" w:rsidTr="00757D17">
        <w:trPr>
          <w:trHeight w:hRule="exact" w:val="567"/>
        </w:trPr>
        <w:tc>
          <w:tcPr>
            <w:tcW w:w="970" w:type="dxa"/>
          </w:tcPr>
          <w:p w14:paraId="5D7C8732" w14:textId="77777777" w:rsidR="00E02856" w:rsidRPr="00452745" w:rsidRDefault="00E02856" w:rsidP="00757D17">
            <w:pPr>
              <w:rPr>
                <w:rFonts w:cs="Arial"/>
                <w:sz w:val="24"/>
                <w:szCs w:val="24"/>
              </w:rPr>
            </w:pPr>
          </w:p>
        </w:tc>
        <w:tc>
          <w:tcPr>
            <w:tcW w:w="2714" w:type="dxa"/>
          </w:tcPr>
          <w:p w14:paraId="0D5B62EE" w14:textId="77777777" w:rsidR="00E02856" w:rsidRPr="00452745" w:rsidRDefault="00E02856" w:rsidP="00757D17">
            <w:pPr>
              <w:rPr>
                <w:rFonts w:cs="Arial"/>
                <w:sz w:val="24"/>
                <w:szCs w:val="24"/>
              </w:rPr>
            </w:pPr>
          </w:p>
        </w:tc>
        <w:tc>
          <w:tcPr>
            <w:tcW w:w="1246" w:type="dxa"/>
          </w:tcPr>
          <w:p w14:paraId="05EF0F2B" w14:textId="77777777" w:rsidR="00E02856" w:rsidRPr="00452745" w:rsidRDefault="00E02856" w:rsidP="00757D17">
            <w:pPr>
              <w:rPr>
                <w:rFonts w:cs="Arial"/>
                <w:sz w:val="24"/>
                <w:szCs w:val="24"/>
              </w:rPr>
            </w:pPr>
          </w:p>
        </w:tc>
        <w:tc>
          <w:tcPr>
            <w:tcW w:w="2520" w:type="dxa"/>
          </w:tcPr>
          <w:p w14:paraId="3F259BC5" w14:textId="77777777" w:rsidR="00E02856" w:rsidRPr="00452745" w:rsidRDefault="00E02856" w:rsidP="00757D17">
            <w:pPr>
              <w:rPr>
                <w:rFonts w:cs="Arial"/>
                <w:sz w:val="24"/>
                <w:szCs w:val="24"/>
              </w:rPr>
            </w:pPr>
          </w:p>
        </w:tc>
        <w:tc>
          <w:tcPr>
            <w:tcW w:w="1800" w:type="dxa"/>
          </w:tcPr>
          <w:p w14:paraId="20D5A26B" w14:textId="77777777" w:rsidR="00E02856" w:rsidRPr="00452745" w:rsidRDefault="00E02856" w:rsidP="00757D17">
            <w:pPr>
              <w:rPr>
                <w:rFonts w:cs="Arial"/>
                <w:sz w:val="24"/>
                <w:szCs w:val="24"/>
              </w:rPr>
            </w:pPr>
          </w:p>
        </w:tc>
      </w:tr>
      <w:tr w:rsidR="00E02856" w:rsidRPr="00452745" w14:paraId="5CC3EA21" w14:textId="77777777" w:rsidTr="00757D17">
        <w:trPr>
          <w:trHeight w:hRule="exact" w:val="567"/>
        </w:trPr>
        <w:tc>
          <w:tcPr>
            <w:tcW w:w="970" w:type="dxa"/>
          </w:tcPr>
          <w:p w14:paraId="1AF31607" w14:textId="77777777" w:rsidR="00E02856" w:rsidRPr="00452745" w:rsidRDefault="00E02856" w:rsidP="00757D17">
            <w:pPr>
              <w:rPr>
                <w:rFonts w:cs="Arial"/>
                <w:sz w:val="24"/>
                <w:szCs w:val="24"/>
              </w:rPr>
            </w:pPr>
          </w:p>
        </w:tc>
        <w:tc>
          <w:tcPr>
            <w:tcW w:w="2714" w:type="dxa"/>
          </w:tcPr>
          <w:p w14:paraId="7AA0C32F" w14:textId="77777777" w:rsidR="00E02856" w:rsidRPr="00452745" w:rsidRDefault="00E02856" w:rsidP="00757D17">
            <w:pPr>
              <w:rPr>
                <w:rFonts w:cs="Arial"/>
                <w:sz w:val="24"/>
                <w:szCs w:val="24"/>
              </w:rPr>
            </w:pPr>
          </w:p>
        </w:tc>
        <w:tc>
          <w:tcPr>
            <w:tcW w:w="1246" w:type="dxa"/>
          </w:tcPr>
          <w:p w14:paraId="046CEE92" w14:textId="77777777" w:rsidR="00E02856" w:rsidRPr="00452745" w:rsidRDefault="00E02856" w:rsidP="00757D17">
            <w:pPr>
              <w:rPr>
                <w:rFonts w:cs="Arial"/>
                <w:sz w:val="24"/>
                <w:szCs w:val="24"/>
              </w:rPr>
            </w:pPr>
          </w:p>
        </w:tc>
        <w:tc>
          <w:tcPr>
            <w:tcW w:w="2520" w:type="dxa"/>
          </w:tcPr>
          <w:p w14:paraId="6208FA54" w14:textId="77777777" w:rsidR="00E02856" w:rsidRPr="00452745" w:rsidRDefault="00E02856" w:rsidP="00757D17">
            <w:pPr>
              <w:rPr>
                <w:rFonts w:cs="Arial"/>
                <w:sz w:val="24"/>
                <w:szCs w:val="24"/>
              </w:rPr>
            </w:pPr>
          </w:p>
        </w:tc>
        <w:tc>
          <w:tcPr>
            <w:tcW w:w="1800" w:type="dxa"/>
          </w:tcPr>
          <w:p w14:paraId="0D785790" w14:textId="77777777" w:rsidR="00E02856" w:rsidRPr="00452745" w:rsidRDefault="00E02856" w:rsidP="00757D17">
            <w:pPr>
              <w:rPr>
                <w:rFonts w:cs="Arial"/>
                <w:sz w:val="24"/>
                <w:szCs w:val="24"/>
              </w:rPr>
            </w:pPr>
          </w:p>
        </w:tc>
      </w:tr>
      <w:tr w:rsidR="00E02856" w:rsidRPr="00452745" w14:paraId="4C1BDD1C" w14:textId="77777777" w:rsidTr="00757D17">
        <w:trPr>
          <w:trHeight w:hRule="exact" w:val="567"/>
        </w:trPr>
        <w:tc>
          <w:tcPr>
            <w:tcW w:w="970" w:type="dxa"/>
          </w:tcPr>
          <w:p w14:paraId="62F9E461" w14:textId="77777777" w:rsidR="00E02856" w:rsidRPr="00452745" w:rsidRDefault="00E02856" w:rsidP="00757D17">
            <w:pPr>
              <w:rPr>
                <w:rFonts w:cs="Arial"/>
                <w:sz w:val="24"/>
                <w:szCs w:val="24"/>
              </w:rPr>
            </w:pPr>
          </w:p>
        </w:tc>
        <w:tc>
          <w:tcPr>
            <w:tcW w:w="2714" w:type="dxa"/>
          </w:tcPr>
          <w:p w14:paraId="27BB48C3" w14:textId="77777777" w:rsidR="00E02856" w:rsidRPr="00452745" w:rsidRDefault="00E02856" w:rsidP="00757D17">
            <w:pPr>
              <w:rPr>
                <w:rFonts w:cs="Arial"/>
                <w:sz w:val="24"/>
                <w:szCs w:val="24"/>
              </w:rPr>
            </w:pPr>
          </w:p>
        </w:tc>
        <w:tc>
          <w:tcPr>
            <w:tcW w:w="1246" w:type="dxa"/>
          </w:tcPr>
          <w:p w14:paraId="56E32D6A" w14:textId="77777777" w:rsidR="00E02856" w:rsidRPr="00452745" w:rsidRDefault="00E02856" w:rsidP="00757D17">
            <w:pPr>
              <w:rPr>
                <w:rFonts w:cs="Arial"/>
                <w:sz w:val="24"/>
                <w:szCs w:val="24"/>
              </w:rPr>
            </w:pPr>
          </w:p>
        </w:tc>
        <w:tc>
          <w:tcPr>
            <w:tcW w:w="2520" w:type="dxa"/>
          </w:tcPr>
          <w:p w14:paraId="64522DC6" w14:textId="77777777" w:rsidR="00E02856" w:rsidRPr="00452745" w:rsidRDefault="00E02856" w:rsidP="00757D17">
            <w:pPr>
              <w:rPr>
                <w:rFonts w:cs="Arial"/>
                <w:sz w:val="24"/>
                <w:szCs w:val="24"/>
              </w:rPr>
            </w:pPr>
          </w:p>
        </w:tc>
        <w:tc>
          <w:tcPr>
            <w:tcW w:w="1800" w:type="dxa"/>
          </w:tcPr>
          <w:p w14:paraId="3FB2DED8" w14:textId="77777777" w:rsidR="00E02856" w:rsidRPr="00452745" w:rsidRDefault="00E02856" w:rsidP="00757D17">
            <w:pPr>
              <w:rPr>
                <w:rFonts w:cs="Arial"/>
                <w:sz w:val="24"/>
                <w:szCs w:val="24"/>
              </w:rPr>
            </w:pPr>
          </w:p>
        </w:tc>
      </w:tr>
      <w:tr w:rsidR="00E02856" w:rsidRPr="00452745" w14:paraId="00EAEB7E" w14:textId="77777777" w:rsidTr="00757D17">
        <w:trPr>
          <w:trHeight w:hRule="exact" w:val="567"/>
        </w:trPr>
        <w:tc>
          <w:tcPr>
            <w:tcW w:w="970" w:type="dxa"/>
          </w:tcPr>
          <w:p w14:paraId="63FE5070" w14:textId="77777777" w:rsidR="00E02856" w:rsidRPr="00452745" w:rsidRDefault="00E02856" w:rsidP="00757D17">
            <w:pPr>
              <w:rPr>
                <w:rFonts w:cs="Arial"/>
                <w:sz w:val="24"/>
                <w:szCs w:val="24"/>
              </w:rPr>
            </w:pPr>
          </w:p>
        </w:tc>
        <w:tc>
          <w:tcPr>
            <w:tcW w:w="2714" w:type="dxa"/>
          </w:tcPr>
          <w:p w14:paraId="2E60CDA7" w14:textId="77777777" w:rsidR="00E02856" w:rsidRPr="00452745" w:rsidRDefault="00E02856" w:rsidP="00757D17">
            <w:pPr>
              <w:rPr>
                <w:rFonts w:cs="Arial"/>
                <w:sz w:val="24"/>
                <w:szCs w:val="24"/>
              </w:rPr>
            </w:pPr>
          </w:p>
        </w:tc>
        <w:tc>
          <w:tcPr>
            <w:tcW w:w="1246" w:type="dxa"/>
          </w:tcPr>
          <w:p w14:paraId="52BE47E6" w14:textId="77777777" w:rsidR="00E02856" w:rsidRPr="00452745" w:rsidRDefault="00E02856" w:rsidP="00757D17">
            <w:pPr>
              <w:rPr>
                <w:rFonts w:cs="Arial"/>
                <w:sz w:val="24"/>
                <w:szCs w:val="24"/>
              </w:rPr>
            </w:pPr>
          </w:p>
        </w:tc>
        <w:tc>
          <w:tcPr>
            <w:tcW w:w="2520" w:type="dxa"/>
          </w:tcPr>
          <w:p w14:paraId="68D9204A" w14:textId="77777777" w:rsidR="00E02856" w:rsidRPr="00452745" w:rsidRDefault="00E02856" w:rsidP="00757D17">
            <w:pPr>
              <w:rPr>
                <w:rFonts w:cs="Arial"/>
                <w:sz w:val="24"/>
                <w:szCs w:val="24"/>
              </w:rPr>
            </w:pPr>
          </w:p>
        </w:tc>
        <w:tc>
          <w:tcPr>
            <w:tcW w:w="1800" w:type="dxa"/>
          </w:tcPr>
          <w:p w14:paraId="6CB899A3" w14:textId="77777777" w:rsidR="00E02856" w:rsidRPr="00452745" w:rsidRDefault="00E02856" w:rsidP="00757D17">
            <w:pPr>
              <w:rPr>
                <w:rFonts w:cs="Arial"/>
                <w:sz w:val="24"/>
                <w:szCs w:val="24"/>
              </w:rPr>
            </w:pPr>
          </w:p>
        </w:tc>
      </w:tr>
      <w:tr w:rsidR="00E02856" w:rsidRPr="00452745" w14:paraId="5C8B973B" w14:textId="77777777" w:rsidTr="00757D17">
        <w:trPr>
          <w:trHeight w:hRule="exact" w:val="567"/>
        </w:trPr>
        <w:tc>
          <w:tcPr>
            <w:tcW w:w="970" w:type="dxa"/>
          </w:tcPr>
          <w:p w14:paraId="4F58FC31" w14:textId="77777777" w:rsidR="00E02856" w:rsidRPr="00452745" w:rsidRDefault="00E02856" w:rsidP="00757D17">
            <w:pPr>
              <w:rPr>
                <w:rFonts w:cs="Arial"/>
                <w:sz w:val="24"/>
                <w:szCs w:val="24"/>
              </w:rPr>
            </w:pPr>
          </w:p>
        </w:tc>
        <w:tc>
          <w:tcPr>
            <w:tcW w:w="2714" w:type="dxa"/>
          </w:tcPr>
          <w:p w14:paraId="23CFBF37" w14:textId="77777777" w:rsidR="00E02856" w:rsidRPr="00452745" w:rsidRDefault="00E02856" w:rsidP="00757D17">
            <w:pPr>
              <w:rPr>
                <w:rFonts w:cs="Arial"/>
                <w:sz w:val="24"/>
                <w:szCs w:val="24"/>
              </w:rPr>
            </w:pPr>
          </w:p>
        </w:tc>
        <w:tc>
          <w:tcPr>
            <w:tcW w:w="1246" w:type="dxa"/>
          </w:tcPr>
          <w:p w14:paraId="73E776FF" w14:textId="77777777" w:rsidR="00E02856" w:rsidRPr="00452745" w:rsidRDefault="00E02856" w:rsidP="00757D17">
            <w:pPr>
              <w:rPr>
                <w:rFonts w:cs="Arial"/>
                <w:sz w:val="24"/>
                <w:szCs w:val="24"/>
              </w:rPr>
            </w:pPr>
          </w:p>
        </w:tc>
        <w:tc>
          <w:tcPr>
            <w:tcW w:w="2520" w:type="dxa"/>
          </w:tcPr>
          <w:p w14:paraId="11CD028F" w14:textId="77777777" w:rsidR="00E02856" w:rsidRPr="00452745" w:rsidRDefault="00E02856" w:rsidP="00757D17">
            <w:pPr>
              <w:rPr>
                <w:rFonts w:cs="Arial"/>
                <w:sz w:val="24"/>
                <w:szCs w:val="24"/>
              </w:rPr>
            </w:pPr>
          </w:p>
        </w:tc>
        <w:tc>
          <w:tcPr>
            <w:tcW w:w="1800" w:type="dxa"/>
          </w:tcPr>
          <w:p w14:paraId="00E7ED69" w14:textId="77777777" w:rsidR="00E02856" w:rsidRPr="00452745" w:rsidRDefault="00E02856" w:rsidP="00757D17">
            <w:pPr>
              <w:rPr>
                <w:rFonts w:cs="Arial"/>
                <w:sz w:val="24"/>
                <w:szCs w:val="24"/>
              </w:rPr>
            </w:pPr>
          </w:p>
        </w:tc>
      </w:tr>
      <w:tr w:rsidR="00E02856" w:rsidRPr="00452745" w14:paraId="7D4AF58C" w14:textId="77777777" w:rsidTr="00757D17">
        <w:trPr>
          <w:trHeight w:hRule="exact" w:val="567"/>
        </w:trPr>
        <w:tc>
          <w:tcPr>
            <w:tcW w:w="970" w:type="dxa"/>
          </w:tcPr>
          <w:p w14:paraId="72359437" w14:textId="77777777" w:rsidR="00E02856" w:rsidRPr="00452745" w:rsidRDefault="00E02856" w:rsidP="00757D17">
            <w:pPr>
              <w:rPr>
                <w:rFonts w:cs="Arial"/>
                <w:sz w:val="24"/>
                <w:szCs w:val="24"/>
              </w:rPr>
            </w:pPr>
          </w:p>
        </w:tc>
        <w:tc>
          <w:tcPr>
            <w:tcW w:w="2714" w:type="dxa"/>
          </w:tcPr>
          <w:p w14:paraId="0C83E8DC" w14:textId="77777777" w:rsidR="00E02856" w:rsidRPr="00452745" w:rsidRDefault="00E02856" w:rsidP="00757D17">
            <w:pPr>
              <w:rPr>
                <w:rFonts w:cs="Arial"/>
                <w:sz w:val="24"/>
                <w:szCs w:val="24"/>
              </w:rPr>
            </w:pPr>
          </w:p>
        </w:tc>
        <w:tc>
          <w:tcPr>
            <w:tcW w:w="1246" w:type="dxa"/>
          </w:tcPr>
          <w:p w14:paraId="3B890289" w14:textId="77777777" w:rsidR="00E02856" w:rsidRPr="00452745" w:rsidRDefault="00E02856" w:rsidP="00757D17">
            <w:pPr>
              <w:rPr>
                <w:rFonts w:cs="Arial"/>
                <w:sz w:val="24"/>
                <w:szCs w:val="24"/>
              </w:rPr>
            </w:pPr>
          </w:p>
        </w:tc>
        <w:tc>
          <w:tcPr>
            <w:tcW w:w="2520" w:type="dxa"/>
          </w:tcPr>
          <w:p w14:paraId="1233079B" w14:textId="77777777" w:rsidR="00E02856" w:rsidRPr="00452745" w:rsidRDefault="00E02856" w:rsidP="00757D17">
            <w:pPr>
              <w:rPr>
                <w:rFonts w:cs="Arial"/>
                <w:sz w:val="24"/>
                <w:szCs w:val="24"/>
              </w:rPr>
            </w:pPr>
          </w:p>
        </w:tc>
        <w:tc>
          <w:tcPr>
            <w:tcW w:w="1800" w:type="dxa"/>
          </w:tcPr>
          <w:p w14:paraId="4AB783E0" w14:textId="77777777" w:rsidR="00E02856" w:rsidRPr="00452745" w:rsidRDefault="00E02856" w:rsidP="00757D17">
            <w:pPr>
              <w:rPr>
                <w:rFonts w:cs="Arial"/>
                <w:sz w:val="24"/>
                <w:szCs w:val="24"/>
              </w:rPr>
            </w:pPr>
          </w:p>
        </w:tc>
      </w:tr>
      <w:tr w:rsidR="00E02856" w:rsidRPr="00452745" w14:paraId="1A73ECE3" w14:textId="77777777" w:rsidTr="00757D17">
        <w:trPr>
          <w:trHeight w:hRule="exact" w:val="567"/>
        </w:trPr>
        <w:tc>
          <w:tcPr>
            <w:tcW w:w="970" w:type="dxa"/>
          </w:tcPr>
          <w:p w14:paraId="3FBAFF82" w14:textId="77777777" w:rsidR="00E02856" w:rsidRPr="00452745" w:rsidRDefault="00E02856" w:rsidP="00757D17">
            <w:pPr>
              <w:rPr>
                <w:rFonts w:cs="Arial"/>
                <w:sz w:val="24"/>
                <w:szCs w:val="24"/>
              </w:rPr>
            </w:pPr>
          </w:p>
        </w:tc>
        <w:tc>
          <w:tcPr>
            <w:tcW w:w="2714" w:type="dxa"/>
          </w:tcPr>
          <w:p w14:paraId="03E8FD9D" w14:textId="77777777" w:rsidR="00E02856" w:rsidRPr="00452745" w:rsidRDefault="00E02856" w:rsidP="00757D17">
            <w:pPr>
              <w:rPr>
                <w:rFonts w:cs="Arial"/>
                <w:sz w:val="24"/>
                <w:szCs w:val="24"/>
              </w:rPr>
            </w:pPr>
          </w:p>
        </w:tc>
        <w:tc>
          <w:tcPr>
            <w:tcW w:w="1246" w:type="dxa"/>
          </w:tcPr>
          <w:p w14:paraId="1C562C48" w14:textId="77777777" w:rsidR="00E02856" w:rsidRPr="00452745" w:rsidRDefault="00E02856" w:rsidP="00757D17">
            <w:pPr>
              <w:rPr>
                <w:rFonts w:cs="Arial"/>
                <w:sz w:val="24"/>
                <w:szCs w:val="24"/>
              </w:rPr>
            </w:pPr>
          </w:p>
        </w:tc>
        <w:tc>
          <w:tcPr>
            <w:tcW w:w="2520" w:type="dxa"/>
          </w:tcPr>
          <w:p w14:paraId="30ED7B22" w14:textId="77777777" w:rsidR="00E02856" w:rsidRPr="00452745" w:rsidRDefault="00E02856" w:rsidP="00757D17">
            <w:pPr>
              <w:rPr>
                <w:rFonts w:cs="Arial"/>
                <w:sz w:val="24"/>
                <w:szCs w:val="24"/>
              </w:rPr>
            </w:pPr>
          </w:p>
        </w:tc>
        <w:tc>
          <w:tcPr>
            <w:tcW w:w="1800" w:type="dxa"/>
          </w:tcPr>
          <w:p w14:paraId="21998AF0" w14:textId="77777777" w:rsidR="00E02856" w:rsidRPr="00452745" w:rsidRDefault="00E02856" w:rsidP="00757D17">
            <w:pPr>
              <w:rPr>
                <w:rFonts w:cs="Arial"/>
                <w:sz w:val="24"/>
                <w:szCs w:val="24"/>
              </w:rPr>
            </w:pPr>
          </w:p>
        </w:tc>
      </w:tr>
      <w:tr w:rsidR="00E02856" w:rsidRPr="00452745" w14:paraId="63E53777" w14:textId="77777777" w:rsidTr="00757D17">
        <w:trPr>
          <w:trHeight w:hRule="exact" w:val="567"/>
        </w:trPr>
        <w:tc>
          <w:tcPr>
            <w:tcW w:w="970" w:type="dxa"/>
          </w:tcPr>
          <w:p w14:paraId="6C536FD1" w14:textId="77777777" w:rsidR="00E02856" w:rsidRPr="00452745" w:rsidRDefault="00E02856" w:rsidP="00757D17">
            <w:pPr>
              <w:rPr>
                <w:rFonts w:cs="Arial"/>
                <w:sz w:val="24"/>
                <w:szCs w:val="24"/>
              </w:rPr>
            </w:pPr>
          </w:p>
        </w:tc>
        <w:tc>
          <w:tcPr>
            <w:tcW w:w="2714" w:type="dxa"/>
          </w:tcPr>
          <w:p w14:paraId="57F59D56" w14:textId="77777777" w:rsidR="00E02856" w:rsidRPr="00452745" w:rsidRDefault="00E02856" w:rsidP="00757D17">
            <w:pPr>
              <w:rPr>
                <w:rFonts w:cs="Arial"/>
                <w:sz w:val="24"/>
                <w:szCs w:val="24"/>
              </w:rPr>
            </w:pPr>
          </w:p>
        </w:tc>
        <w:tc>
          <w:tcPr>
            <w:tcW w:w="1246" w:type="dxa"/>
          </w:tcPr>
          <w:p w14:paraId="04A1C230" w14:textId="77777777" w:rsidR="00E02856" w:rsidRPr="00452745" w:rsidRDefault="00E02856" w:rsidP="00757D17">
            <w:pPr>
              <w:rPr>
                <w:rFonts w:cs="Arial"/>
                <w:sz w:val="24"/>
                <w:szCs w:val="24"/>
              </w:rPr>
            </w:pPr>
          </w:p>
        </w:tc>
        <w:tc>
          <w:tcPr>
            <w:tcW w:w="2520" w:type="dxa"/>
          </w:tcPr>
          <w:p w14:paraId="4CA36C06" w14:textId="77777777" w:rsidR="00E02856" w:rsidRPr="00452745" w:rsidRDefault="00E02856" w:rsidP="00757D17">
            <w:pPr>
              <w:rPr>
                <w:rFonts w:cs="Arial"/>
                <w:sz w:val="24"/>
                <w:szCs w:val="24"/>
              </w:rPr>
            </w:pPr>
          </w:p>
        </w:tc>
        <w:tc>
          <w:tcPr>
            <w:tcW w:w="1800" w:type="dxa"/>
          </w:tcPr>
          <w:p w14:paraId="3474120C" w14:textId="77777777" w:rsidR="00E02856" w:rsidRPr="00452745" w:rsidRDefault="00E02856" w:rsidP="00757D17">
            <w:pPr>
              <w:rPr>
                <w:rFonts w:cs="Arial"/>
                <w:sz w:val="24"/>
                <w:szCs w:val="24"/>
              </w:rPr>
            </w:pPr>
          </w:p>
        </w:tc>
      </w:tr>
      <w:tr w:rsidR="00E02856" w:rsidRPr="00452745" w14:paraId="7C529C9C" w14:textId="77777777" w:rsidTr="00757D17">
        <w:trPr>
          <w:trHeight w:hRule="exact" w:val="567"/>
        </w:trPr>
        <w:tc>
          <w:tcPr>
            <w:tcW w:w="970" w:type="dxa"/>
          </w:tcPr>
          <w:p w14:paraId="6B8DB9A7" w14:textId="77777777" w:rsidR="00E02856" w:rsidRPr="00452745" w:rsidRDefault="00E02856" w:rsidP="00757D17">
            <w:pPr>
              <w:rPr>
                <w:rFonts w:cs="Arial"/>
                <w:sz w:val="24"/>
                <w:szCs w:val="24"/>
              </w:rPr>
            </w:pPr>
          </w:p>
        </w:tc>
        <w:tc>
          <w:tcPr>
            <w:tcW w:w="2714" w:type="dxa"/>
          </w:tcPr>
          <w:p w14:paraId="37182B50" w14:textId="77777777" w:rsidR="00E02856" w:rsidRPr="00452745" w:rsidRDefault="00E02856" w:rsidP="00757D17">
            <w:pPr>
              <w:rPr>
                <w:rFonts w:cs="Arial"/>
                <w:sz w:val="24"/>
                <w:szCs w:val="24"/>
              </w:rPr>
            </w:pPr>
          </w:p>
        </w:tc>
        <w:tc>
          <w:tcPr>
            <w:tcW w:w="1246" w:type="dxa"/>
          </w:tcPr>
          <w:p w14:paraId="3542686A" w14:textId="77777777" w:rsidR="00E02856" w:rsidRPr="00452745" w:rsidRDefault="00E02856" w:rsidP="00757D17">
            <w:pPr>
              <w:rPr>
                <w:rFonts w:cs="Arial"/>
                <w:sz w:val="24"/>
                <w:szCs w:val="24"/>
              </w:rPr>
            </w:pPr>
          </w:p>
        </w:tc>
        <w:tc>
          <w:tcPr>
            <w:tcW w:w="2520" w:type="dxa"/>
          </w:tcPr>
          <w:p w14:paraId="4FAC87DE" w14:textId="77777777" w:rsidR="00E02856" w:rsidRPr="00452745" w:rsidRDefault="00E02856" w:rsidP="00757D17">
            <w:pPr>
              <w:rPr>
                <w:rFonts w:cs="Arial"/>
                <w:sz w:val="24"/>
                <w:szCs w:val="24"/>
              </w:rPr>
            </w:pPr>
          </w:p>
        </w:tc>
        <w:tc>
          <w:tcPr>
            <w:tcW w:w="1800" w:type="dxa"/>
          </w:tcPr>
          <w:p w14:paraId="28E535ED" w14:textId="77777777" w:rsidR="00E02856" w:rsidRPr="00452745" w:rsidRDefault="00E02856" w:rsidP="00757D17">
            <w:pPr>
              <w:rPr>
                <w:rFonts w:cs="Arial"/>
                <w:sz w:val="24"/>
                <w:szCs w:val="24"/>
              </w:rPr>
            </w:pPr>
          </w:p>
        </w:tc>
      </w:tr>
    </w:tbl>
    <w:p w14:paraId="116F8C49" w14:textId="77777777" w:rsidR="000F6299" w:rsidRDefault="000F6299" w:rsidP="00E02856">
      <w:pPr>
        <w:spacing w:after="0" w:line="240" w:lineRule="auto"/>
        <w:jc w:val="both"/>
        <w:rPr>
          <w:rFonts w:cs="Arial"/>
          <w:szCs w:val="22"/>
        </w:rPr>
      </w:pPr>
      <w:r>
        <w:rPr>
          <w:rFonts w:cs="Arial"/>
          <w:szCs w:val="22"/>
        </w:rPr>
        <w:br w:type="page"/>
      </w:r>
    </w:p>
    <w:p w14:paraId="084F12DF" w14:textId="4CCA8C27" w:rsidR="00E02856" w:rsidRPr="0067161C" w:rsidRDefault="00E02856" w:rsidP="0067161C">
      <w:pPr>
        <w:pStyle w:val="Aufzhlung"/>
        <w:rPr>
          <w:sz w:val="20"/>
          <w:szCs w:val="20"/>
        </w:rPr>
      </w:pPr>
      <w:r w:rsidRPr="0067161C">
        <w:rPr>
          <w:sz w:val="20"/>
          <w:szCs w:val="20"/>
        </w:rPr>
        <w:t>Anlage 2 SARS-CoV-2 Testkonzept - Informationsschreiben Personensorgeberechtigte</w:t>
      </w:r>
    </w:p>
    <w:p w14:paraId="2D9B404B" w14:textId="554D869D" w:rsidR="00E02856" w:rsidRPr="00452745" w:rsidRDefault="00E02856" w:rsidP="00F737CD">
      <w:pPr>
        <w:spacing w:after="0" w:line="240" w:lineRule="auto"/>
        <w:rPr>
          <w:rFonts w:cs="Arial"/>
          <w:sz w:val="24"/>
          <w:szCs w:val="24"/>
        </w:rPr>
      </w:pPr>
    </w:p>
    <w:p w14:paraId="37FE3666" w14:textId="1A321180" w:rsidR="00E02856" w:rsidRPr="00452745" w:rsidRDefault="00E02856" w:rsidP="00F737CD">
      <w:pPr>
        <w:spacing w:after="0" w:line="240" w:lineRule="auto"/>
        <w:rPr>
          <w:rFonts w:cs="Arial"/>
          <w:sz w:val="24"/>
          <w:szCs w:val="24"/>
        </w:rPr>
      </w:pPr>
    </w:p>
    <w:p w14:paraId="2E79B91A" w14:textId="68A9CDEA" w:rsidR="00E02856" w:rsidRPr="00452745" w:rsidRDefault="00F737CD" w:rsidP="00F737CD">
      <w:pPr>
        <w:spacing w:after="0" w:line="240" w:lineRule="auto"/>
        <w:rPr>
          <w:rFonts w:cs="Arial"/>
          <w:sz w:val="24"/>
          <w:szCs w:val="24"/>
        </w:rPr>
      </w:pPr>
      <w:r>
        <w:rPr>
          <w:rFonts w:cs="Arial"/>
          <w:sz w:val="24"/>
          <w:szCs w:val="24"/>
        </w:rPr>
        <w:t>Datum</w:t>
      </w:r>
    </w:p>
    <w:p w14:paraId="0EBEF051" w14:textId="77777777" w:rsidR="00E02856" w:rsidRPr="00452745" w:rsidRDefault="00E02856" w:rsidP="00F737CD">
      <w:pPr>
        <w:spacing w:after="0" w:line="240" w:lineRule="auto"/>
        <w:rPr>
          <w:rFonts w:cs="Arial"/>
          <w:sz w:val="24"/>
          <w:szCs w:val="24"/>
        </w:rPr>
      </w:pPr>
    </w:p>
    <w:p w14:paraId="4E160D0C" w14:textId="77777777" w:rsidR="00E02856" w:rsidRPr="00452745" w:rsidRDefault="00E02856" w:rsidP="00F737CD">
      <w:pPr>
        <w:spacing w:after="0"/>
        <w:jc w:val="both"/>
        <w:rPr>
          <w:rFonts w:cs="Arial"/>
          <w:sz w:val="24"/>
          <w:szCs w:val="24"/>
        </w:rPr>
      </w:pPr>
      <w:r w:rsidRPr="00452745">
        <w:rPr>
          <w:rFonts w:cs="Arial"/>
          <w:sz w:val="24"/>
          <w:szCs w:val="24"/>
        </w:rPr>
        <w:t>Liebe Eltern,</w:t>
      </w:r>
    </w:p>
    <w:p w14:paraId="3EFF52FC" w14:textId="77777777" w:rsidR="00E02856" w:rsidRPr="00452745" w:rsidRDefault="00E02856" w:rsidP="00F737CD">
      <w:pPr>
        <w:spacing w:after="0"/>
        <w:jc w:val="both"/>
        <w:rPr>
          <w:rFonts w:cs="Arial"/>
          <w:sz w:val="24"/>
          <w:szCs w:val="24"/>
        </w:rPr>
      </w:pPr>
    </w:p>
    <w:p w14:paraId="641F6E47" w14:textId="77777777" w:rsidR="00E02856" w:rsidRPr="00452745" w:rsidRDefault="00E02856" w:rsidP="00F737CD">
      <w:pPr>
        <w:spacing w:after="0"/>
        <w:jc w:val="both"/>
        <w:rPr>
          <w:rFonts w:cs="Arial"/>
          <w:sz w:val="24"/>
          <w:szCs w:val="24"/>
        </w:rPr>
      </w:pPr>
      <w:r w:rsidRPr="00452745">
        <w:rPr>
          <w:rFonts w:cs="Arial"/>
          <w:sz w:val="24"/>
          <w:szCs w:val="24"/>
        </w:rPr>
        <w:t>auf der Grundlage einer aktuellen Verordnung des Thüringer Ministeriums für Bildung, Jugend und Sport sind die Träger der Kindergärten verpflichtet, zweimal wöchentlich Selbsttests für Personal und Kinder anzubieten. Für die Kinder sollen sogenannte Lolli-Tests angewendet werden.</w:t>
      </w:r>
    </w:p>
    <w:p w14:paraId="24D686BE" w14:textId="77777777" w:rsidR="00E02856" w:rsidRPr="00452745" w:rsidRDefault="00E02856" w:rsidP="00F737CD">
      <w:pPr>
        <w:spacing w:after="0"/>
        <w:jc w:val="both"/>
        <w:rPr>
          <w:rFonts w:cs="Arial"/>
          <w:sz w:val="24"/>
          <w:szCs w:val="24"/>
        </w:rPr>
      </w:pPr>
    </w:p>
    <w:p w14:paraId="54FBDE8B" w14:textId="77777777" w:rsidR="00E02856" w:rsidRPr="00452745" w:rsidRDefault="00E02856" w:rsidP="00F737CD">
      <w:pPr>
        <w:spacing w:after="0"/>
        <w:jc w:val="both"/>
        <w:rPr>
          <w:rFonts w:cs="Arial"/>
          <w:sz w:val="24"/>
          <w:szCs w:val="24"/>
        </w:rPr>
      </w:pPr>
      <w:r w:rsidRPr="00452745">
        <w:rPr>
          <w:rFonts w:cs="Arial"/>
          <w:sz w:val="24"/>
          <w:szCs w:val="24"/>
        </w:rPr>
        <w:t>Die Tests sind freiwillig. Getestet werden nur Kinder ab 3 Jahren, deren Eltern ihr schriftliches Einverständnis erteilt haben (siehe Anlage 1). Da wir die Tests genau dokumentieren müssen, werden diese im Kindergarten durchgeführt. Die Durchführung von Tests zuhause ist nur in begründeten Ausnahmefällen zulässig. Bitte haben Sie dafür Verständnis.</w:t>
      </w:r>
    </w:p>
    <w:p w14:paraId="5D956B30" w14:textId="77777777" w:rsidR="00E02856" w:rsidRPr="00452745" w:rsidRDefault="00E02856" w:rsidP="00F737CD">
      <w:pPr>
        <w:spacing w:after="0"/>
        <w:jc w:val="both"/>
        <w:rPr>
          <w:rFonts w:cs="Arial"/>
          <w:sz w:val="24"/>
          <w:szCs w:val="24"/>
        </w:rPr>
      </w:pPr>
    </w:p>
    <w:p w14:paraId="483DF178" w14:textId="77777777" w:rsidR="00E02856" w:rsidRPr="00452745" w:rsidRDefault="00E02856" w:rsidP="00F737CD">
      <w:pPr>
        <w:spacing w:after="0"/>
        <w:jc w:val="both"/>
        <w:rPr>
          <w:rFonts w:cs="Arial"/>
          <w:sz w:val="24"/>
          <w:szCs w:val="24"/>
          <w:u w:val="single"/>
        </w:rPr>
      </w:pPr>
      <w:r w:rsidRPr="00452745">
        <w:rPr>
          <w:rFonts w:cs="Arial"/>
          <w:sz w:val="24"/>
          <w:szCs w:val="24"/>
          <w:u w:val="single"/>
        </w:rPr>
        <w:t>Wie wird mit einem positiven Ergebnis eines Selbsttest verfahren?</w:t>
      </w:r>
    </w:p>
    <w:p w14:paraId="0B656B0E" w14:textId="2D22E456" w:rsidR="00E02856" w:rsidRPr="00452745" w:rsidRDefault="00E02856" w:rsidP="00F737CD">
      <w:pPr>
        <w:spacing w:after="0"/>
        <w:jc w:val="both"/>
        <w:rPr>
          <w:rFonts w:cs="Arial"/>
          <w:sz w:val="24"/>
          <w:szCs w:val="24"/>
        </w:rPr>
      </w:pPr>
      <w:r w:rsidRPr="00452745">
        <w:rPr>
          <w:rFonts w:cs="Arial"/>
          <w:sz w:val="24"/>
          <w:szCs w:val="24"/>
        </w:rPr>
        <w:t xml:space="preserve">Ein positives Ergebnis eines Tests ist nicht in jedem Fall mit einem positiven Befund einer Covid-19-Infektion gleichzusetzen. Es stellt allerdings einen begründeten Verdachtsfall dar. Die Leitung unseres Kindergartens ist daher verpflichtet, das </w:t>
      </w:r>
      <w:r w:rsidRPr="00EB3341">
        <w:rPr>
          <w:rFonts w:cs="Arial"/>
          <w:i/>
          <w:iCs/>
          <w:sz w:val="24"/>
          <w:szCs w:val="24"/>
          <w:highlight w:val="lightGray"/>
        </w:rPr>
        <w:t>zuständige Gesundheitsamt</w:t>
      </w:r>
      <w:r w:rsidR="00EB3341" w:rsidRPr="00EB3341">
        <w:rPr>
          <w:rFonts w:cs="Arial"/>
          <w:i/>
          <w:iCs/>
          <w:sz w:val="24"/>
          <w:szCs w:val="24"/>
          <w:highlight w:val="lightGray"/>
        </w:rPr>
        <w:t>…</w:t>
      </w:r>
      <w:r w:rsidRPr="00EB3341">
        <w:rPr>
          <w:rFonts w:cs="Arial"/>
          <w:sz w:val="24"/>
          <w:szCs w:val="24"/>
        </w:rPr>
        <w:t xml:space="preserve"> unverzüglich über das positive</w:t>
      </w:r>
      <w:r w:rsidRPr="00452745">
        <w:rPr>
          <w:rFonts w:cs="Arial"/>
          <w:sz w:val="24"/>
          <w:szCs w:val="24"/>
        </w:rPr>
        <w:t xml:space="preserve"> Ergebnis einer Selbsttestung in dem Kindergarten zu informieren. Positiv getestete Kinder werden durch das Personal des Kindergartens unter Aufsicht isoliert. Sie als Sorgeberechtigte werden umgehend durch die Leitung unseres Kindergartens informiert, damit Sie Ihr Kind abholen und mit ihm ein Testzentrum bzw. eine Arztpraxis aufsuchen können. Dort muss durch medizinisches Personal ein PCR-Test durchgeführt werden, der das Ergebnis des Selbsttests überprüft.</w:t>
      </w:r>
    </w:p>
    <w:p w14:paraId="4CC89F20" w14:textId="77777777" w:rsidR="00E02856" w:rsidRPr="00452745" w:rsidRDefault="00E02856" w:rsidP="00F737CD">
      <w:pPr>
        <w:spacing w:after="0"/>
        <w:jc w:val="both"/>
        <w:rPr>
          <w:rFonts w:cs="Arial"/>
          <w:sz w:val="24"/>
          <w:szCs w:val="24"/>
        </w:rPr>
      </w:pPr>
    </w:p>
    <w:p w14:paraId="478D5A74" w14:textId="056B0C6A" w:rsidR="00E02856" w:rsidRPr="00A644B9" w:rsidRDefault="00E02856" w:rsidP="00F737CD">
      <w:pPr>
        <w:spacing w:after="0"/>
        <w:jc w:val="both"/>
        <w:rPr>
          <w:rFonts w:cs="Arial"/>
          <w:sz w:val="24"/>
          <w:szCs w:val="24"/>
        </w:rPr>
      </w:pPr>
      <w:r w:rsidRPr="00A644B9">
        <w:rPr>
          <w:rFonts w:cs="Arial"/>
          <w:sz w:val="24"/>
          <w:szCs w:val="24"/>
        </w:rPr>
        <w:t xml:space="preserve">Für die übrigen Kinder der Kindergartengruppe, in der ein positives Testergebnis aufgetreten ist, heißt das: Sie gelten erst dann als Kontaktperson, wenn das Ergebnis des </w:t>
      </w:r>
      <w:r w:rsidR="001B76C8" w:rsidRPr="00A644B9">
        <w:rPr>
          <w:rFonts w:cs="Arial"/>
          <w:sz w:val="24"/>
          <w:szCs w:val="24"/>
        </w:rPr>
        <w:t>Selbst</w:t>
      </w:r>
      <w:r w:rsidRPr="00A644B9">
        <w:rPr>
          <w:rFonts w:cs="Arial"/>
          <w:sz w:val="24"/>
          <w:szCs w:val="24"/>
        </w:rPr>
        <w:t>tests durch einen positiven PCR-Test bestätigt wurde. Über die weiteren Schritte entscheidet das Gesundheitsamt im Zusammenwirken mit der Leitung des Kindergartens.</w:t>
      </w:r>
    </w:p>
    <w:p w14:paraId="14D3E717" w14:textId="77777777" w:rsidR="00E02856" w:rsidRPr="00452745" w:rsidRDefault="00E02856" w:rsidP="00F737CD">
      <w:pPr>
        <w:spacing w:after="0"/>
        <w:jc w:val="both"/>
        <w:rPr>
          <w:rFonts w:cs="Arial"/>
          <w:sz w:val="24"/>
          <w:szCs w:val="24"/>
        </w:rPr>
      </w:pPr>
    </w:p>
    <w:p w14:paraId="205513C1" w14:textId="2E9E73A3" w:rsidR="00E02856" w:rsidRPr="00452745" w:rsidRDefault="00E02856" w:rsidP="00F737CD">
      <w:pPr>
        <w:spacing w:after="0"/>
        <w:jc w:val="both"/>
        <w:rPr>
          <w:rFonts w:cs="Arial"/>
          <w:sz w:val="24"/>
          <w:szCs w:val="24"/>
        </w:rPr>
      </w:pPr>
      <w:r w:rsidRPr="00452745">
        <w:rPr>
          <w:rFonts w:cs="Arial"/>
          <w:sz w:val="24"/>
          <w:szCs w:val="24"/>
        </w:rPr>
        <w:t>Die Wirksamkeit der Teststrategie hängt davon ab, dass sich möglichst viele beteiligen. Bitte unterstützen Sie uns bei der Umsetzung, um Infektionen rechtzeitig zu erkennen und die Betreuung Ihrer Kinder weiterhin zu ermöglichen.</w:t>
      </w:r>
    </w:p>
    <w:p w14:paraId="7AE3A801" w14:textId="77777777" w:rsidR="00E02856" w:rsidRPr="00452745" w:rsidRDefault="00E02856" w:rsidP="00F737CD">
      <w:pPr>
        <w:spacing w:after="0"/>
        <w:jc w:val="both"/>
        <w:rPr>
          <w:rFonts w:cs="Arial"/>
          <w:sz w:val="24"/>
          <w:szCs w:val="24"/>
        </w:rPr>
      </w:pPr>
    </w:p>
    <w:p w14:paraId="0AB126DA" w14:textId="77777777" w:rsidR="00E02856" w:rsidRPr="00452745" w:rsidRDefault="00E02856" w:rsidP="00F737CD">
      <w:pPr>
        <w:spacing w:after="0"/>
        <w:jc w:val="both"/>
        <w:rPr>
          <w:rFonts w:cs="Arial"/>
          <w:sz w:val="24"/>
          <w:szCs w:val="24"/>
        </w:rPr>
      </w:pPr>
      <w:r w:rsidRPr="00452745">
        <w:rPr>
          <w:rFonts w:cs="Arial"/>
          <w:sz w:val="24"/>
          <w:szCs w:val="24"/>
        </w:rPr>
        <w:t xml:space="preserve">Detaillierte Informationen finden Sie auch unter </w:t>
      </w:r>
      <w:hyperlink r:id="rId21" w:history="1">
        <w:r w:rsidRPr="00452745">
          <w:rPr>
            <w:rStyle w:val="Hyperlink"/>
            <w:rFonts w:eastAsiaTheme="majorEastAsia" w:cs="Arial"/>
            <w:sz w:val="24"/>
            <w:szCs w:val="24"/>
          </w:rPr>
          <w:t>https://bildung.thueringen.de/ministerium/coronavirus/kita</w:t>
        </w:r>
      </w:hyperlink>
      <w:r w:rsidRPr="00452745">
        <w:rPr>
          <w:rFonts w:cs="Arial"/>
          <w:sz w:val="24"/>
          <w:szCs w:val="24"/>
        </w:rPr>
        <w:t xml:space="preserve"> </w:t>
      </w:r>
    </w:p>
    <w:p w14:paraId="492C2FAB" w14:textId="77777777" w:rsidR="00E02856" w:rsidRPr="00452745" w:rsidRDefault="00E02856" w:rsidP="00F737CD">
      <w:pPr>
        <w:spacing w:after="0"/>
        <w:jc w:val="both"/>
        <w:rPr>
          <w:rFonts w:cs="Arial"/>
          <w:sz w:val="24"/>
          <w:szCs w:val="24"/>
        </w:rPr>
      </w:pPr>
    </w:p>
    <w:p w14:paraId="3F2D8EFC" w14:textId="188988BD" w:rsidR="00E02856" w:rsidRPr="00452745" w:rsidRDefault="00EB3341" w:rsidP="00F737CD">
      <w:pPr>
        <w:spacing w:after="0"/>
        <w:jc w:val="both"/>
        <w:rPr>
          <w:rFonts w:cs="Arial"/>
          <w:sz w:val="24"/>
          <w:szCs w:val="24"/>
        </w:rPr>
      </w:pPr>
      <w:r>
        <w:rPr>
          <w:rFonts w:cs="Arial"/>
          <w:sz w:val="24"/>
          <w:szCs w:val="24"/>
        </w:rPr>
        <w:t xml:space="preserve">Sollten </w:t>
      </w:r>
      <w:r w:rsidR="00E02856" w:rsidRPr="00452745">
        <w:rPr>
          <w:rFonts w:cs="Arial"/>
          <w:sz w:val="24"/>
          <w:szCs w:val="24"/>
        </w:rPr>
        <w:t xml:space="preserve">Sie </w:t>
      </w:r>
      <w:r>
        <w:rPr>
          <w:rFonts w:cs="Arial"/>
          <w:sz w:val="24"/>
          <w:szCs w:val="24"/>
        </w:rPr>
        <w:t xml:space="preserve">weitere </w:t>
      </w:r>
      <w:r w:rsidR="00E02856" w:rsidRPr="00452745">
        <w:rPr>
          <w:rFonts w:cs="Arial"/>
          <w:sz w:val="24"/>
          <w:szCs w:val="24"/>
        </w:rPr>
        <w:t>Fragen haben, wenden Sie sich gern vertrauensvoll an Ihre Kindergartenleitung.</w:t>
      </w:r>
    </w:p>
    <w:p w14:paraId="51D3278C" w14:textId="77777777" w:rsidR="00E02856" w:rsidRPr="00452745" w:rsidRDefault="00E02856" w:rsidP="00F737CD">
      <w:pPr>
        <w:spacing w:after="0"/>
        <w:jc w:val="both"/>
        <w:rPr>
          <w:rFonts w:cs="Arial"/>
          <w:sz w:val="24"/>
          <w:szCs w:val="24"/>
        </w:rPr>
      </w:pPr>
    </w:p>
    <w:p w14:paraId="64F2147F" w14:textId="0DD61486" w:rsidR="00E02856" w:rsidRPr="00452745" w:rsidRDefault="00E02856" w:rsidP="00F737CD">
      <w:pPr>
        <w:spacing w:after="0"/>
        <w:rPr>
          <w:rFonts w:cs="Arial"/>
          <w:sz w:val="24"/>
          <w:szCs w:val="24"/>
        </w:rPr>
      </w:pPr>
      <w:r w:rsidRPr="00452745">
        <w:rPr>
          <w:rFonts w:cs="Arial"/>
          <w:sz w:val="24"/>
          <w:szCs w:val="24"/>
        </w:rPr>
        <w:t xml:space="preserve">Mit freundlichen Grüßen </w:t>
      </w:r>
    </w:p>
    <w:p w14:paraId="36092B39" w14:textId="77777777" w:rsidR="00E02856" w:rsidRPr="00452745" w:rsidRDefault="00E02856" w:rsidP="00F737CD">
      <w:pPr>
        <w:tabs>
          <w:tab w:val="left" w:pos="3686"/>
          <w:tab w:val="left" w:pos="7363"/>
          <w:tab w:val="left" w:pos="8776"/>
        </w:tabs>
        <w:spacing w:after="0"/>
        <w:rPr>
          <w:rFonts w:cs="Arial"/>
          <w:sz w:val="24"/>
          <w:szCs w:val="24"/>
        </w:rPr>
      </w:pPr>
    </w:p>
    <w:p w14:paraId="75F237AC" w14:textId="6B628318" w:rsidR="00E02856" w:rsidRPr="00F737CD" w:rsidRDefault="00EB3341" w:rsidP="00F737CD">
      <w:pPr>
        <w:tabs>
          <w:tab w:val="left" w:pos="3686"/>
          <w:tab w:val="left" w:pos="7363"/>
          <w:tab w:val="left" w:pos="8776"/>
        </w:tabs>
        <w:spacing w:after="0"/>
        <w:rPr>
          <w:rFonts w:cs="Arial"/>
          <w:i/>
          <w:iCs/>
          <w:sz w:val="24"/>
          <w:szCs w:val="24"/>
        </w:rPr>
      </w:pPr>
      <w:r w:rsidRPr="00EB3341">
        <w:rPr>
          <w:rFonts w:cs="Arial"/>
          <w:i/>
          <w:iCs/>
          <w:sz w:val="24"/>
          <w:szCs w:val="24"/>
          <w:highlight w:val="lightGray"/>
        </w:rPr>
        <w:t>Träger</w:t>
      </w:r>
    </w:p>
    <w:p w14:paraId="2C175D21" w14:textId="77777777" w:rsidR="000F6299" w:rsidRDefault="000F6299" w:rsidP="00E02856">
      <w:pPr>
        <w:spacing w:line="259" w:lineRule="auto"/>
        <w:rPr>
          <w:rFonts w:cs="Arial"/>
          <w:sz w:val="20"/>
        </w:rPr>
      </w:pPr>
      <w:r>
        <w:rPr>
          <w:rFonts w:cs="Arial"/>
          <w:sz w:val="20"/>
        </w:rPr>
        <w:br w:type="page"/>
      </w:r>
    </w:p>
    <w:p w14:paraId="684EC9A0" w14:textId="776D02F5" w:rsidR="00E02856" w:rsidRPr="0067161C" w:rsidRDefault="00E02856" w:rsidP="0067161C">
      <w:pPr>
        <w:pStyle w:val="Aufzhlung"/>
        <w:rPr>
          <w:sz w:val="20"/>
          <w:szCs w:val="20"/>
        </w:rPr>
      </w:pPr>
      <w:r w:rsidRPr="0067161C">
        <w:rPr>
          <w:sz w:val="20"/>
          <w:szCs w:val="20"/>
        </w:rPr>
        <w:t xml:space="preserve">Anlage 3 SARS-CoV-2 Testkonzept - Einverständniserklärung für eine freiwillige Durchführung von COVID-19-Selbsttests </w:t>
      </w:r>
    </w:p>
    <w:p w14:paraId="740A88E7" w14:textId="77777777" w:rsidR="00EB3341" w:rsidRDefault="00EB3341" w:rsidP="00A97967">
      <w:pPr>
        <w:spacing w:after="0" w:line="360" w:lineRule="auto"/>
        <w:jc w:val="center"/>
        <w:rPr>
          <w:rFonts w:cs="Arial"/>
          <w:b/>
          <w:sz w:val="24"/>
          <w:szCs w:val="24"/>
        </w:rPr>
      </w:pPr>
      <w:r>
        <w:rPr>
          <w:rFonts w:cs="Arial"/>
          <w:b/>
          <w:sz w:val="24"/>
          <w:szCs w:val="24"/>
        </w:rPr>
        <w:t xml:space="preserve">Einverständniserklärung für </w:t>
      </w:r>
    </w:p>
    <w:p w14:paraId="5332F902" w14:textId="77777777" w:rsidR="00EB3341" w:rsidRDefault="00EB3341" w:rsidP="00A97967">
      <w:pPr>
        <w:spacing w:after="0" w:line="360" w:lineRule="auto"/>
        <w:jc w:val="center"/>
        <w:rPr>
          <w:rFonts w:cs="Arial"/>
          <w:b/>
          <w:sz w:val="24"/>
          <w:szCs w:val="24"/>
        </w:rPr>
      </w:pPr>
      <w:r w:rsidRPr="00CC6A5D">
        <w:rPr>
          <w:rFonts w:cs="Arial"/>
          <w:b/>
          <w:sz w:val="24"/>
          <w:szCs w:val="24"/>
        </w:rPr>
        <w:t>eine freiwillige Durchführung von COVID-19-Selbsttests</w:t>
      </w:r>
    </w:p>
    <w:p w14:paraId="65879B90" w14:textId="77777777" w:rsidR="00EB3341" w:rsidRDefault="00EB3341" w:rsidP="00A97967">
      <w:pPr>
        <w:spacing w:after="0" w:line="360" w:lineRule="auto"/>
        <w:jc w:val="center"/>
        <w:rPr>
          <w:rFonts w:cs="Arial"/>
          <w:b/>
          <w:sz w:val="24"/>
          <w:szCs w:val="24"/>
        </w:rPr>
      </w:pPr>
      <w:r w:rsidRPr="00CC6A5D">
        <w:rPr>
          <w:rFonts w:cs="Arial"/>
          <w:b/>
          <w:sz w:val="24"/>
          <w:szCs w:val="24"/>
        </w:rPr>
        <w:t xml:space="preserve">an </w:t>
      </w:r>
      <w:r>
        <w:rPr>
          <w:rFonts w:cs="Arial"/>
          <w:b/>
          <w:sz w:val="24"/>
          <w:szCs w:val="24"/>
        </w:rPr>
        <w:t>Kindertageseinrichtungen ab April 2021</w:t>
      </w:r>
    </w:p>
    <w:p w14:paraId="47DF8D6F" w14:textId="4346A160" w:rsidR="00EB3341" w:rsidRPr="00EB3341" w:rsidRDefault="00EB3341" w:rsidP="00A97967">
      <w:pPr>
        <w:spacing w:after="0" w:line="360" w:lineRule="auto"/>
        <w:jc w:val="center"/>
        <w:rPr>
          <w:rFonts w:cs="Arial"/>
          <w:b/>
          <w:sz w:val="24"/>
          <w:szCs w:val="24"/>
        </w:rPr>
      </w:pPr>
      <w:r>
        <w:rPr>
          <w:rFonts w:cs="Arial"/>
          <w:b/>
          <w:sz w:val="24"/>
          <w:szCs w:val="24"/>
        </w:rPr>
        <w:t>– Kind –</w:t>
      </w:r>
    </w:p>
    <w:p w14:paraId="7FB3763D" w14:textId="4A6E8265" w:rsidR="00EB3341" w:rsidRDefault="00EB3341" w:rsidP="00EB3341">
      <w:pPr>
        <w:rPr>
          <w:rFonts w:cs="Arial"/>
          <w:sz w:val="20"/>
        </w:rPr>
      </w:pPr>
      <w:r>
        <w:rPr>
          <w:rFonts w:cs="Arial"/>
          <w:sz w:val="20"/>
        </w:rPr>
        <w:t>Ab April 2021</w:t>
      </w:r>
      <w:r w:rsidRPr="000060CA">
        <w:rPr>
          <w:rFonts w:cs="Arial"/>
          <w:sz w:val="20"/>
        </w:rPr>
        <w:t xml:space="preserve"> </w:t>
      </w:r>
      <w:r>
        <w:rPr>
          <w:rFonts w:cs="Arial"/>
          <w:sz w:val="20"/>
        </w:rPr>
        <w:t>k</w:t>
      </w:r>
      <w:r w:rsidRPr="000060CA">
        <w:rPr>
          <w:rFonts w:cs="Arial"/>
          <w:sz w:val="20"/>
        </w:rPr>
        <w:t>ann</w:t>
      </w:r>
      <w:r>
        <w:rPr>
          <w:rFonts w:cs="Arial"/>
          <w:sz w:val="20"/>
        </w:rPr>
        <w:t xml:space="preserve"> mit Ihrem</w:t>
      </w:r>
      <w:r w:rsidRPr="000060CA">
        <w:rPr>
          <w:rFonts w:cs="Arial"/>
          <w:sz w:val="20"/>
        </w:rPr>
        <w:t xml:space="preserve"> Kind freiwillig </w:t>
      </w:r>
      <w:r>
        <w:rPr>
          <w:rFonts w:cs="Arial"/>
          <w:sz w:val="20"/>
        </w:rPr>
        <w:t>ein</w:t>
      </w:r>
      <w:r w:rsidRPr="000060CA">
        <w:rPr>
          <w:rFonts w:cs="Arial"/>
          <w:sz w:val="20"/>
        </w:rPr>
        <w:t xml:space="preserve"> COVID-19-Selbsttest in der </w:t>
      </w:r>
      <w:r>
        <w:rPr>
          <w:rFonts w:cs="Arial"/>
          <w:sz w:val="20"/>
        </w:rPr>
        <w:t>Kindertageseinrichtung</w:t>
      </w:r>
      <w:r w:rsidRPr="000060CA">
        <w:rPr>
          <w:rFonts w:cs="Arial"/>
          <w:sz w:val="20"/>
        </w:rPr>
        <w:t xml:space="preserve"> </w:t>
      </w:r>
      <w:r>
        <w:rPr>
          <w:rFonts w:cs="Arial"/>
          <w:sz w:val="20"/>
        </w:rPr>
        <w:t>durchgeführt werden</w:t>
      </w:r>
      <w:r w:rsidRPr="000060CA">
        <w:rPr>
          <w:rFonts w:cs="Arial"/>
          <w:sz w:val="20"/>
        </w:rPr>
        <w:t>.</w:t>
      </w:r>
      <w:r>
        <w:rPr>
          <w:rFonts w:cs="Arial"/>
          <w:sz w:val="20"/>
        </w:rPr>
        <w:t xml:space="preserve"> Damit ein Kind an der Testung teilnehmen kann, ist es erforderlich, dass eine Einverständniserklärung der Personensorgeberechtigten vorliegt. Diese Erklärung ist schriftlich bei der Einrichtungsleitung einzureichen.</w:t>
      </w:r>
    </w:p>
    <w:p w14:paraId="0891AF61" w14:textId="15430575" w:rsidR="00EB3341" w:rsidRDefault="00EB3341" w:rsidP="00EB3341">
      <w:pPr>
        <w:rPr>
          <w:rFonts w:cs="Arial"/>
          <w:sz w:val="20"/>
        </w:rPr>
      </w:pPr>
      <w:r w:rsidRPr="00601D8F">
        <w:rPr>
          <w:rFonts w:cs="Arial"/>
          <w:sz w:val="20"/>
        </w:rPr>
        <w:t>Bitte beachten</w:t>
      </w:r>
      <w:r>
        <w:rPr>
          <w:rFonts w:cs="Arial"/>
          <w:sz w:val="20"/>
        </w:rPr>
        <w:t xml:space="preserve"> Sie</w:t>
      </w:r>
      <w:r w:rsidRPr="00601D8F">
        <w:rPr>
          <w:rFonts w:cs="Arial"/>
          <w:sz w:val="20"/>
        </w:rPr>
        <w:t>:</w:t>
      </w:r>
      <w:r>
        <w:rPr>
          <w:rFonts w:cs="Arial"/>
          <w:sz w:val="20"/>
        </w:rPr>
        <w:t xml:space="preserve"> </w:t>
      </w:r>
      <w:r w:rsidRPr="000060CA">
        <w:rPr>
          <w:rFonts w:cs="Arial"/>
          <w:sz w:val="20"/>
        </w:rPr>
        <w:t xml:space="preserve">Die </w:t>
      </w:r>
      <w:r>
        <w:rPr>
          <w:rFonts w:cs="Arial"/>
          <w:sz w:val="20"/>
        </w:rPr>
        <w:t>Einrichtung</w:t>
      </w:r>
      <w:r w:rsidRPr="000060CA">
        <w:rPr>
          <w:rFonts w:cs="Arial"/>
          <w:sz w:val="20"/>
        </w:rPr>
        <w:t xml:space="preserve"> kann </w:t>
      </w:r>
      <w:r>
        <w:rPr>
          <w:rFonts w:cs="Arial"/>
          <w:sz w:val="20"/>
        </w:rPr>
        <w:t>die</w:t>
      </w:r>
      <w:r w:rsidRPr="000060CA">
        <w:rPr>
          <w:rFonts w:cs="Arial"/>
          <w:sz w:val="20"/>
        </w:rPr>
        <w:t xml:space="preserve"> </w:t>
      </w:r>
      <w:r>
        <w:rPr>
          <w:rFonts w:cs="Arial"/>
          <w:sz w:val="20"/>
        </w:rPr>
        <w:t>Erklärung</w:t>
      </w:r>
      <w:r w:rsidRPr="000060CA">
        <w:rPr>
          <w:rFonts w:cs="Arial"/>
          <w:sz w:val="20"/>
        </w:rPr>
        <w:t xml:space="preserve"> nur berücksichtigen, wenn </w:t>
      </w:r>
      <w:r>
        <w:rPr>
          <w:rFonts w:cs="Arial"/>
          <w:sz w:val="20"/>
        </w:rPr>
        <w:t>diese</w:t>
      </w:r>
      <w:r w:rsidRPr="000060CA">
        <w:rPr>
          <w:rFonts w:cs="Arial"/>
          <w:sz w:val="20"/>
        </w:rPr>
        <w:t xml:space="preserve"> der </w:t>
      </w:r>
      <w:r>
        <w:rPr>
          <w:rFonts w:cs="Arial"/>
          <w:sz w:val="20"/>
        </w:rPr>
        <w:t>Einrichtung auch rechtzeitig vorliegt. Ggfs. kann die Testung erst durchgeführt werden, wenn entsprechend der Erklärung ausreichend Tests beschafft wurden. Die Personensorgeberechtigten tragen die Verantwortung dafür, dass die Einverständniserklärung der Einrichtung rechtzeitig vorliegt</w:t>
      </w:r>
      <w:r w:rsidR="00F737CD">
        <w:rPr>
          <w:rFonts w:cs="Arial"/>
          <w:sz w:val="20"/>
        </w:rPr>
        <w:t>.</w:t>
      </w:r>
    </w:p>
    <w:p w14:paraId="5D86F995" w14:textId="1E21A54B" w:rsidR="00F737CD" w:rsidRPr="00F737CD" w:rsidRDefault="00EB3341" w:rsidP="00757D17">
      <w:pPr>
        <w:tabs>
          <w:tab w:val="right" w:pos="851"/>
          <w:tab w:val="left" w:pos="3828"/>
          <w:tab w:val="left" w:pos="4111"/>
          <w:tab w:val="right" w:pos="9356"/>
          <w:tab w:val="left" w:pos="9497"/>
        </w:tabs>
        <w:spacing w:before="120" w:after="60" w:line="480" w:lineRule="auto"/>
        <w:rPr>
          <w:b/>
          <w:sz w:val="20"/>
        </w:rPr>
      </w:pPr>
      <w:r w:rsidRPr="00732780">
        <w:rPr>
          <w:b/>
          <w:sz w:val="20"/>
        </w:rPr>
        <w:t xml:space="preserve">Angaben </w:t>
      </w:r>
      <w:r>
        <w:rPr>
          <w:b/>
          <w:sz w:val="20"/>
        </w:rPr>
        <w:t>zum Kind</w:t>
      </w:r>
    </w:p>
    <w:p w14:paraId="58F4CC5E" w14:textId="1F6BED9B" w:rsidR="00EB3341" w:rsidRPr="00140803" w:rsidRDefault="00EB3341" w:rsidP="00757D17">
      <w:pPr>
        <w:spacing w:before="60" w:after="60" w:line="480" w:lineRule="auto"/>
        <w:rPr>
          <w:sz w:val="20"/>
        </w:rPr>
      </w:pPr>
      <w:r w:rsidRPr="00140803">
        <w:rPr>
          <w:sz w:val="20"/>
        </w:rPr>
        <w:t>Name:</w:t>
      </w:r>
      <w:r w:rsidR="00757D17">
        <w:rPr>
          <w:sz w:val="20"/>
        </w:rPr>
        <w:tab/>
      </w:r>
      <w:r w:rsidR="00757D17">
        <w:rPr>
          <w:sz w:val="20"/>
        </w:rPr>
        <w:tab/>
        <w:t>……………………………</w:t>
      </w:r>
      <w:r w:rsidRPr="00140803">
        <w:rPr>
          <w:sz w:val="20"/>
        </w:rPr>
        <w:tab/>
        <w:t>Vorname:</w:t>
      </w:r>
      <w:r w:rsidR="00757D17">
        <w:rPr>
          <w:sz w:val="20"/>
        </w:rPr>
        <w:t xml:space="preserve"> ………………………………….</w:t>
      </w:r>
    </w:p>
    <w:p w14:paraId="42510C83" w14:textId="676FECEE" w:rsidR="00EB3341" w:rsidRPr="00140803" w:rsidRDefault="00EB3341" w:rsidP="00757D17">
      <w:pPr>
        <w:spacing w:before="60" w:after="60" w:line="480" w:lineRule="auto"/>
        <w:rPr>
          <w:sz w:val="20"/>
        </w:rPr>
      </w:pPr>
      <w:r w:rsidRPr="00140803">
        <w:rPr>
          <w:sz w:val="20"/>
        </w:rPr>
        <w:t>Geburtsdatum:</w:t>
      </w:r>
      <w:r w:rsidR="00757D17">
        <w:rPr>
          <w:sz w:val="20"/>
        </w:rPr>
        <w:tab/>
        <w:t>……………………………</w:t>
      </w:r>
      <w:r w:rsidR="00757D17">
        <w:rPr>
          <w:sz w:val="20"/>
        </w:rPr>
        <w:tab/>
      </w:r>
    </w:p>
    <w:p w14:paraId="3A59D9AD" w14:textId="77777777" w:rsidR="00EB3341" w:rsidRDefault="00EB3341" w:rsidP="00757D17">
      <w:pPr>
        <w:tabs>
          <w:tab w:val="right" w:pos="851"/>
          <w:tab w:val="left" w:pos="3828"/>
          <w:tab w:val="left" w:pos="4111"/>
          <w:tab w:val="right" w:pos="9356"/>
          <w:tab w:val="left" w:pos="9497"/>
        </w:tabs>
        <w:spacing w:before="60" w:after="60" w:line="480" w:lineRule="auto"/>
        <w:rPr>
          <w:b/>
          <w:sz w:val="20"/>
        </w:rPr>
      </w:pPr>
    </w:p>
    <w:p w14:paraId="2400A4C1" w14:textId="004628E7" w:rsidR="00EB3341" w:rsidRPr="00140803" w:rsidRDefault="00EB3341" w:rsidP="00757D17">
      <w:pPr>
        <w:tabs>
          <w:tab w:val="right" w:pos="851"/>
          <w:tab w:val="left" w:pos="3828"/>
          <w:tab w:val="left" w:pos="4111"/>
          <w:tab w:val="right" w:pos="9356"/>
          <w:tab w:val="left" w:pos="9497"/>
        </w:tabs>
        <w:spacing w:before="60" w:after="60" w:line="480" w:lineRule="auto"/>
        <w:rPr>
          <w:b/>
          <w:sz w:val="20"/>
        </w:rPr>
      </w:pPr>
      <w:r>
        <w:rPr>
          <w:b/>
          <w:sz w:val="20"/>
        </w:rPr>
        <w:t>Daten Personensorgeberechtigte</w:t>
      </w:r>
    </w:p>
    <w:p w14:paraId="7D662D49" w14:textId="77777777" w:rsidR="00757D17" w:rsidRPr="00140803" w:rsidRDefault="00757D17" w:rsidP="00757D17">
      <w:pPr>
        <w:spacing w:before="60" w:after="60" w:line="480" w:lineRule="auto"/>
        <w:rPr>
          <w:sz w:val="20"/>
        </w:rPr>
      </w:pPr>
      <w:r w:rsidRPr="00140803">
        <w:rPr>
          <w:sz w:val="20"/>
        </w:rPr>
        <w:t>Name:</w:t>
      </w:r>
      <w:r>
        <w:rPr>
          <w:sz w:val="20"/>
        </w:rPr>
        <w:tab/>
      </w:r>
      <w:r>
        <w:rPr>
          <w:sz w:val="20"/>
        </w:rPr>
        <w:tab/>
        <w:t>……………………………</w:t>
      </w:r>
      <w:r w:rsidRPr="00140803">
        <w:rPr>
          <w:sz w:val="20"/>
        </w:rPr>
        <w:tab/>
        <w:t>Vorname:</w:t>
      </w:r>
      <w:r>
        <w:rPr>
          <w:sz w:val="20"/>
        </w:rPr>
        <w:t xml:space="preserve"> ………………………………….</w:t>
      </w:r>
    </w:p>
    <w:p w14:paraId="44D7C6D5" w14:textId="18C034B4" w:rsidR="00EB3341" w:rsidRDefault="00EB3341" w:rsidP="00757D17">
      <w:pPr>
        <w:tabs>
          <w:tab w:val="right" w:pos="851"/>
          <w:tab w:val="left" w:pos="3828"/>
          <w:tab w:val="left" w:pos="4111"/>
          <w:tab w:val="right" w:pos="9356"/>
          <w:tab w:val="left" w:pos="9497"/>
        </w:tabs>
        <w:spacing w:before="60" w:after="60" w:line="480" w:lineRule="auto"/>
        <w:rPr>
          <w:sz w:val="20"/>
        </w:rPr>
      </w:pPr>
      <w:r w:rsidRPr="00140803">
        <w:rPr>
          <w:sz w:val="20"/>
        </w:rPr>
        <w:tab/>
      </w:r>
      <w:r>
        <w:rPr>
          <w:sz w:val="20"/>
        </w:rPr>
        <w:t>Telefon/</w:t>
      </w:r>
      <w:r w:rsidRPr="00140803">
        <w:rPr>
          <w:sz w:val="20"/>
        </w:rPr>
        <w:t>Erreichbarkeit:</w:t>
      </w:r>
      <w:r w:rsidR="00757D17">
        <w:rPr>
          <w:sz w:val="20"/>
        </w:rPr>
        <w:t xml:space="preserve"> ……………..…………………..</w:t>
      </w:r>
    </w:p>
    <w:p w14:paraId="7AB2098E" w14:textId="77777777" w:rsidR="00A21CB2" w:rsidRDefault="00A21CB2" w:rsidP="00757D17">
      <w:pPr>
        <w:tabs>
          <w:tab w:val="right" w:pos="851"/>
          <w:tab w:val="left" w:pos="3828"/>
          <w:tab w:val="left" w:pos="4111"/>
          <w:tab w:val="right" w:pos="9356"/>
          <w:tab w:val="left" w:pos="9497"/>
        </w:tabs>
        <w:spacing w:before="60" w:after="60" w:line="480" w:lineRule="auto"/>
        <w:rPr>
          <w:sz w:val="20"/>
        </w:rPr>
      </w:pPr>
    </w:p>
    <w:p w14:paraId="029EC8E1" w14:textId="77777777" w:rsidR="00A21CB2" w:rsidRPr="00140803" w:rsidRDefault="00A21CB2" w:rsidP="00757D17">
      <w:pPr>
        <w:tabs>
          <w:tab w:val="right" w:pos="851"/>
          <w:tab w:val="left" w:pos="3828"/>
          <w:tab w:val="left" w:pos="4111"/>
          <w:tab w:val="right" w:pos="9356"/>
          <w:tab w:val="left" w:pos="9497"/>
        </w:tabs>
        <w:spacing w:before="60" w:after="60" w:line="480" w:lineRule="auto"/>
        <w:rPr>
          <w:b/>
          <w:sz w:val="20"/>
        </w:rPr>
      </w:pPr>
      <w:r>
        <w:rPr>
          <w:b/>
          <w:sz w:val="20"/>
        </w:rPr>
        <w:t>Daten Personensorgeberechtigte</w:t>
      </w:r>
    </w:p>
    <w:p w14:paraId="53E447EC" w14:textId="77777777" w:rsidR="00757D17" w:rsidRPr="00140803" w:rsidRDefault="00757D17" w:rsidP="00757D17">
      <w:pPr>
        <w:spacing w:before="60" w:after="60" w:line="480" w:lineRule="auto"/>
        <w:rPr>
          <w:sz w:val="20"/>
        </w:rPr>
      </w:pPr>
      <w:r w:rsidRPr="00140803">
        <w:rPr>
          <w:sz w:val="20"/>
        </w:rPr>
        <w:t>Name:</w:t>
      </w:r>
      <w:r>
        <w:rPr>
          <w:sz w:val="20"/>
        </w:rPr>
        <w:tab/>
      </w:r>
      <w:r>
        <w:rPr>
          <w:sz w:val="20"/>
        </w:rPr>
        <w:tab/>
        <w:t>……………………………</w:t>
      </w:r>
      <w:r w:rsidRPr="00140803">
        <w:rPr>
          <w:sz w:val="20"/>
        </w:rPr>
        <w:tab/>
        <w:t>Vorname:</w:t>
      </w:r>
      <w:r>
        <w:rPr>
          <w:sz w:val="20"/>
        </w:rPr>
        <w:t xml:space="preserve"> ………………………………….</w:t>
      </w:r>
    </w:p>
    <w:p w14:paraId="337D0509" w14:textId="7CF96B7D" w:rsidR="00EB3341" w:rsidRDefault="00A21CB2" w:rsidP="00757D17">
      <w:pPr>
        <w:tabs>
          <w:tab w:val="right" w:pos="851"/>
          <w:tab w:val="left" w:pos="3828"/>
          <w:tab w:val="left" w:pos="4111"/>
          <w:tab w:val="right" w:pos="9356"/>
          <w:tab w:val="left" w:pos="9497"/>
        </w:tabs>
        <w:spacing w:before="60" w:after="60" w:line="480" w:lineRule="auto"/>
        <w:rPr>
          <w:sz w:val="20"/>
        </w:rPr>
      </w:pPr>
      <w:r w:rsidRPr="00140803">
        <w:rPr>
          <w:sz w:val="20"/>
        </w:rPr>
        <w:tab/>
      </w:r>
      <w:r>
        <w:rPr>
          <w:sz w:val="20"/>
        </w:rPr>
        <w:t>Telefon/</w:t>
      </w:r>
      <w:r w:rsidRPr="00140803">
        <w:rPr>
          <w:sz w:val="20"/>
        </w:rPr>
        <w:t>Erreichbarkeit:</w:t>
      </w:r>
      <w:r w:rsidR="00757D17">
        <w:rPr>
          <w:sz w:val="20"/>
        </w:rPr>
        <w:t xml:space="preserve"> ………………………………….</w:t>
      </w:r>
    </w:p>
    <w:p w14:paraId="7DA00F1E" w14:textId="20B28DDF" w:rsidR="00EB3341" w:rsidRPr="000060CA" w:rsidRDefault="00EB3341" w:rsidP="00EB3341">
      <w:pPr>
        <w:tabs>
          <w:tab w:val="right" w:pos="851"/>
          <w:tab w:val="left" w:pos="3828"/>
          <w:tab w:val="left" w:pos="4111"/>
          <w:tab w:val="right" w:pos="9356"/>
          <w:tab w:val="left" w:pos="9497"/>
        </w:tabs>
        <w:spacing w:before="60" w:after="60"/>
        <w:rPr>
          <w:rFonts w:cs="Arial"/>
          <w:sz w:val="20"/>
        </w:rPr>
      </w:pPr>
      <w:r>
        <w:rPr>
          <w:rFonts w:cs="Arial"/>
          <w:sz w:val="20"/>
        </w:rPr>
        <w:t>Hinweis: Dies</w:t>
      </w:r>
      <w:r w:rsidRPr="000060CA">
        <w:rPr>
          <w:rFonts w:cs="Arial"/>
          <w:sz w:val="20"/>
        </w:rPr>
        <w:t xml:space="preserve">e </w:t>
      </w:r>
      <w:r>
        <w:rPr>
          <w:rFonts w:cs="Arial"/>
          <w:sz w:val="20"/>
        </w:rPr>
        <w:t>Einverständniserklärung</w:t>
      </w:r>
      <w:r w:rsidRPr="000060CA">
        <w:rPr>
          <w:rFonts w:cs="Arial"/>
          <w:sz w:val="20"/>
        </w:rPr>
        <w:t xml:space="preserve"> betrifft nicht die Vornahme von Testungen, die durch das Gesundheitsamt aufgrund infektionsschutzrechtlicher Vorgaben angeordnet werden können. Darüber wird das Gesundheitsamt </w:t>
      </w:r>
      <w:r>
        <w:rPr>
          <w:rFonts w:cs="Arial"/>
          <w:sz w:val="20"/>
        </w:rPr>
        <w:t>die Personensorgeberechtigten</w:t>
      </w:r>
      <w:r w:rsidRPr="000060CA">
        <w:rPr>
          <w:rFonts w:cs="Arial"/>
          <w:sz w:val="20"/>
        </w:rPr>
        <w:t xml:space="preserve"> informieren</w:t>
      </w:r>
      <w:r>
        <w:rPr>
          <w:rFonts w:cs="Arial"/>
          <w:sz w:val="20"/>
        </w:rPr>
        <w:t>.</w:t>
      </w:r>
    </w:p>
    <w:p w14:paraId="36515F03" w14:textId="7C9848FF" w:rsidR="00EB3341" w:rsidRDefault="00EB3341" w:rsidP="00757D17">
      <w:pPr>
        <w:spacing w:before="120"/>
        <w:rPr>
          <w:rFonts w:eastAsia="Calibri" w:cs="Arial"/>
          <w:b/>
          <w:sz w:val="20"/>
        </w:rPr>
      </w:pPr>
      <w:r w:rsidRPr="00A21CB2">
        <w:rPr>
          <w:rFonts w:cs="Arial"/>
          <w:b/>
          <w:spacing w:val="-4"/>
          <w:sz w:val="20"/>
        </w:rPr>
        <w:t xml:space="preserve">Ich stimme der Durchführung einer COVID-19-Selbsttestung für mein Kind in der Einrichtung </w:t>
      </w:r>
      <w:r w:rsidR="00A21CB2" w:rsidRPr="00A21CB2">
        <w:rPr>
          <w:rFonts w:cs="Arial"/>
          <w:b/>
          <w:spacing w:val="-4"/>
          <w:sz w:val="20"/>
        </w:rPr>
        <w:t xml:space="preserve">und </w:t>
      </w:r>
      <w:r w:rsidR="00A21CB2" w:rsidRPr="00A21CB2">
        <w:rPr>
          <w:rFonts w:eastAsia="Calibri" w:cs="Arial"/>
          <w:b/>
          <w:sz w:val="20"/>
        </w:rPr>
        <w:t>der Weitergabe der Daten meines Kindes bei einem positiven Testergebnis an das Gesundheitsamt</w:t>
      </w:r>
      <w:r w:rsidR="00A21CB2">
        <w:rPr>
          <w:rFonts w:eastAsia="Calibri" w:cs="Arial"/>
          <w:b/>
          <w:sz w:val="20"/>
        </w:rPr>
        <w:t xml:space="preserve"> zu. Diese Erklärung kann jederzeit schriftlich widerrufen werden.</w:t>
      </w:r>
    </w:p>
    <w:p w14:paraId="793562F5" w14:textId="21018A9D" w:rsidR="00757D17" w:rsidRDefault="00757D17" w:rsidP="00757D17">
      <w:pPr>
        <w:spacing w:before="120" w:after="0"/>
        <w:rPr>
          <w:rFonts w:eastAsia="Calibri" w:cs="Arial"/>
          <w:b/>
          <w:sz w:val="20"/>
        </w:rPr>
      </w:pPr>
    </w:p>
    <w:p w14:paraId="532F7430" w14:textId="77777777" w:rsidR="00A97967" w:rsidRPr="00757D17" w:rsidRDefault="00A97967" w:rsidP="00757D17">
      <w:pPr>
        <w:spacing w:before="120" w:after="0"/>
        <w:rPr>
          <w:rFonts w:eastAsia="Calibri" w:cs="Arial"/>
          <w:b/>
          <w:sz w:val="20"/>
        </w:rPr>
      </w:pPr>
    </w:p>
    <w:p w14:paraId="68BA0A82" w14:textId="49649461" w:rsidR="00757D17" w:rsidRDefault="00757D17" w:rsidP="00757D17">
      <w:pPr>
        <w:spacing w:after="0" w:line="240" w:lineRule="auto"/>
        <w:rPr>
          <w:rFonts w:eastAsia="Calibri" w:cs="Arial"/>
          <w:sz w:val="20"/>
        </w:rPr>
      </w:pPr>
      <w:r>
        <w:rPr>
          <w:rFonts w:eastAsia="Calibri" w:cs="Arial"/>
          <w:sz w:val="20"/>
        </w:rPr>
        <w:t>………………………………..……………</w:t>
      </w:r>
      <w:r>
        <w:rPr>
          <w:rFonts w:eastAsia="Calibri" w:cs="Arial"/>
          <w:sz w:val="20"/>
        </w:rPr>
        <w:tab/>
      </w:r>
      <w:r>
        <w:rPr>
          <w:rFonts w:eastAsia="Calibri" w:cs="Arial"/>
          <w:sz w:val="20"/>
        </w:rPr>
        <w:tab/>
        <w:t>………………………………………………………………</w:t>
      </w:r>
    </w:p>
    <w:p w14:paraId="0EC934C9" w14:textId="4A713295" w:rsidR="00A21CB2" w:rsidRPr="00757D17" w:rsidRDefault="00EB3341" w:rsidP="00757D17">
      <w:pPr>
        <w:spacing w:line="240" w:lineRule="auto"/>
        <w:rPr>
          <w:rFonts w:eastAsia="Calibri" w:cs="Arial"/>
          <w:sz w:val="20"/>
        </w:rPr>
      </w:pPr>
      <w:r w:rsidRPr="00757D17">
        <w:rPr>
          <w:rFonts w:eastAsia="Calibri" w:cs="Arial"/>
          <w:sz w:val="16"/>
          <w:szCs w:val="16"/>
        </w:rPr>
        <w:t>Ort, Datum</w:t>
      </w:r>
      <w:r w:rsidRPr="000060CA">
        <w:rPr>
          <w:rFonts w:eastAsia="Calibri" w:cs="Arial"/>
          <w:sz w:val="20"/>
        </w:rPr>
        <w:tab/>
      </w:r>
      <w:r w:rsidR="00757D17">
        <w:rPr>
          <w:rFonts w:eastAsia="Calibri" w:cs="Arial"/>
          <w:sz w:val="20"/>
        </w:rPr>
        <w:tab/>
      </w:r>
      <w:r w:rsidR="00757D17">
        <w:rPr>
          <w:rFonts w:eastAsia="Calibri" w:cs="Arial"/>
          <w:sz w:val="20"/>
        </w:rPr>
        <w:tab/>
      </w:r>
      <w:r w:rsidR="00757D17">
        <w:rPr>
          <w:rFonts w:eastAsia="Calibri" w:cs="Arial"/>
          <w:sz w:val="20"/>
        </w:rPr>
        <w:tab/>
      </w:r>
      <w:r w:rsidR="00757D17">
        <w:rPr>
          <w:rFonts w:eastAsia="Calibri" w:cs="Arial"/>
          <w:sz w:val="20"/>
        </w:rPr>
        <w:tab/>
      </w:r>
      <w:r>
        <w:rPr>
          <w:rFonts w:eastAsia="Calibri" w:cs="Arial"/>
          <w:sz w:val="16"/>
          <w:szCs w:val="16"/>
        </w:rPr>
        <w:t xml:space="preserve">Unterschrift </w:t>
      </w:r>
      <w:r w:rsidR="00757D17">
        <w:rPr>
          <w:rFonts w:eastAsia="Calibri" w:cs="Arial"/>
          <w:sz w:val="16"/>
          <w:szCs w:val="16"/>
        </w:rPr>
        <w:t xml:space="preserve">der </w:t>
      </w:r>
      <w:r>
        <w:rPr>
          <w:rFonts w:eastAsia="Calibri" w:cs="Arial"/>
          <w:sz w:val="16"/>
          <w:szCs w:val="16"/>
        </w:rPr>
        <w:t>Personensorgeberechtigte</w:t>
      </w:r>
      <w:r w:rsidR="00757D17">
        <w:rPr>
          <w:rFonts w:eastAsia="Calibri" w:cs="Arial"/>
          <w:sz w:val="16"/>
          <w:szCs w:val="16"/>
        </w:rPr>
        <w:t>n</w:t>
      </w:r>
    </w:p>
    <w:p w14:paraId="6F4A7D60" w14:textId="77777777" w:rsidR="008070D7" w:rsidRDefault="008070D7" w:rsidP="008070D7">
      <w:pPr>
        <w:spacing w:before="60"/>
        <w:rPr>
          <w:rFonts w:cs="Arial"/>
          <w:b/>
          <w:szCs w:val="22"/>
        </w:rPr>
        <w:sectPr w:rsidR="008070D7" w:rsidSect="007048E2">
          <w:headerReference w:type="default" r:id="rId22"/>
          <w:pgSz w:w="11906" w:h="16838"/>
          <w:pgMar w:top="1418" w:right="1418" w:bottom="1134" w:left="1418" w:header="709" w:footer="101" w:gutter="0"/>
          <w:cols w:space="708"/>
          <w:docGrid w:linePitch="360"/>
        </w:sectPr>
      </w:pPr>
    </w:p>
    <w:p w14:paraId="14EC0335" w14:textId="5437B766" w:rsidR="000F6299" w:rsidRPr="0067161C" w:rsidRDefault="000F6299" w:rsidP="0067161C">
      <w:pPr>
        <w:pStyle w:val="Aufzhlung"/>
        <w:rPr>
          <w:rFonts w:cstheme="majorBidi"/>
          <w:sz w:val="20"/>
          <w:szCs w:val="20"/>
        </w:rPr>
      </w:pPr>
      <w:r w:rsidRPr="0067161C">
        <w:rPr>
          <w:sz w:val="20"/>
          <w:szCs w:val="20"/>
        </w:rPr>
        <w:t>Anlage 4 SARS-CoV-2 Testkonzept - Dokumentationsvorlage zum Verbleib in der Einrichtung/beim Träger</w:t>
      </w:r>
      <w:r w:rsidR="0067161C" w:rsidRPr="0067161C">
        <w:rPr>
          <w:sz w:val="20"/>
          <w:szCs w:val="20"/>
        </w:rPr>
        <w:t xml:space="preserve"> </w:t>
      </w:r>
      <w:r w:rsidRPr="0067161C">
        <w:rPr>
          <w:sz w:val="20"/>
          <w:szCs w:val="20"/>
        </w:rPr>
        <w:t xml:space="preserve">(vorübergehendes Muster bis zur Vorlage eines offiziellen Formulars des TMBJS) </w:t>
      </w:r>
    </w:p>
    <w:p w14:paraId="439FC8A3" w14:textId="38AB0BAF" w:rsidR="008070D7" w:rsidRDefault="008070D7" w:rsidP="008070D7">
      <w:pPr>
        <w:spacing w:before="60"/>
        <w:rPr>
          <w:rFonts w:cs="Arial"/>
          <w:szCs w:val="22"/>
        </w:rPr>
      </w:pPr>
      <w:r w:rsidRPr="003A0A8A">
        <w:rPr>
          <w:rFonts w:cs="Arial"/>
          <w:b/>
          <w:noProof/>
          <w:szCs w:val="22"/>
        </w:rPr>
        <mc:AlternateContent>
          <mc:Choice Requires="wps">
            <w:drawing>
              <wp:anchor distT="0" distB="0" distL="114300" distR="114300" simplePos="0" relativeHeight="251755520" behindDoc="0" locked="0" layoutInCell="1" allowOverlap="1" wp14:anchorId="4F9520F1" wp14:editId="271D9D50">
                <wp:simplePos x="0" y="0"/>
                <wp:positionH relativeFrom="column">
                  <wp:posOffset>5566410</wp:posOffset>
                </wp:positionH>
                <wp:positionV relativeFrom="paragraph">
                  <wp:posOffset>-1270</wp:posOffset>
                </wp:positionV>
                <wp:extent cx="1503045" cy="401955"/>
                <wp:effectExtent l="0" t="0" r="1905" b="0"/>
                <wp:wrapNone/>
                <wp:docPr id="22" name="Rechteck 22"/>
                <wp:cNvGraphicFramePr/>
                <a:graphic xmlns:a="http://schemas.openxmlformats.org/drawingml/2006/main">
                  <a:graphicData uri="http://schemas.microsoft.com/office/word/2010/wordprocessingShape">
                    <wps:wsp>
                      <wps:cNvSpPr/>
                      <wps:spPr>
                        <a:xfrm>
                          <a:off x="0" y="0"/>
                          <a:ext cx="1503045" cy="4019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54F18E" id="Rechteck 22" o:spid="_x0000_s1026" style="position:absolute;margin-left:438.3pt;margin-top:-.1pt;width:118.35pt;height:3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" fillcolor="#deeaf6 [660]" stroked="f" strokeweight="1pt"/>
            </w:pict>
          </mc:Fallback>
        </mc:AlternateContent>
      </w:r>
      <w:r w:rsidRPr="003A0A8A">
        <w:rPr>
          <w:rFonts w:cs="Arial"/>
          <w:b/>
          <w:noProof/>
          <w:szCs w:val="22"/>
        </w:rPr>
        <mc:AlternateContent>
          <mc:Choice Requires="wps">
            <w:drawing>
              <wp:anchor distT="0" distB="0" distL="114300" distR="114300" simplePos="0" relativeHeight="251754496" behindDoc="0" locked="0" layoutInCell="1" allowOverlap="1" wp14:anchorId="3628BEC9" wp14:editId="542BEBC0">
                <wp:simplePos x="0" y="0"/>
                <wp:positionH relativeFrom="column">
                  <wp:posOffset>1628140</wp:posOffset>
                </wp:positionH>
                <wp:positionV relativeFrom="paragraph">
                  <wp:posOffset>-6985</wp:posOffset>
                </wp:positionV>
                <wp:extent cx="3199765" cy="409575"/>
                <wp:effectExtent l="0" t="0" r="635" b="9525"/>
                <wp:wrapNone/>
                <wp:docPr id="21" name="Rechteck 21"/>
                <wp:cNvGraphicFramePr/>
                <a:graphic xmlns:a="http://schemas.openxmlformats.org/drawingml/2006/main">
                  <a:graphicData uri="http://schemas.microsoft.com/office/word/2010/wordprocessingShape">
                    <wps:wsp>
                      <wps:cNvSpPr/>
                      <wps:spPr>
                        <a:xfrm>
                          <a:off x="0" y="0"/>
                          <a:ext cx="3199765" cy="4095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A2E985" id="Rechteck 21" o:spid="_x0000_s1026" style="position:absolute;margin-left:128.2pt;margin-top:-.55pt;width:251.95pt;height:3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" fillcolor="#deeaf6 [660]" stroked="f" strokeweight="1pt"/>
            </w:pict>
          </mc:Fallback>
        </mc:AlternateContent>
      </w:r>
      <w:r>
        <w:rPr>
          <w:rFonts w:cs="Arial"/>
          <w:b/>
          <w:szCs w:val="22"/>
        </w:rPr>
        <w:t>K</w:t>
      </w:r>
      <w:r w:rsidRPr="003A0A8A">
        <w:rPr>
          <w:rFonts w:cs="Arial"/>
          <w:b/>
          <w:szCs w:val="22"/>
        </w:rPr>
        <w:t>indertageseinrichtung</w:t>
      </w:r>
      <w:r w:rsidRPr="006E39A8">
        <w:rPr>
          <w:rFonts w:cs="Arial"/>
          <w:szCs w:val="22"/>
        </w:rPr>
        <w:t>:</w:t>
      </w:r>
      <w:r w:rsidRPr="006E39A8">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Kita-Nr.:</w:t>
      </w:r>
      <w:r>
        <w:rPr>
          <w:rFonts w:cs="Arial"/>
          <w:szCs w:val="22"/>
        </w:rPr>
        <w:tab/>
      </w:r>
      <w:r>
        <w:rPr>
          <w:rFonts w:cs="Arial"/>
          <w:szCs w:val="22"/>
        </w:rPr>
        <w:tab/>
      </w:r>
      <w:r>
        <w:rPr>
          <w:rFonts w:cs="Arial"/>
          <w:szCs w:val="22"/>
        </w:rPr>
        <w:tab/>
      </w:r>
      <w:r>
        <w:rPr>
          <w:rFonts w:cs="Arial"/>
          <w:szCs w:val="22"/>
        </w:rPr>
        <w:tab/>
        <w:t xml:space="preserve">Datum: </w:t>
      </w:r>
      <w:r>
        <w:rPr>
          <w:rFonts w:cs="Arial"/>
          <w:szCs w:val="22"/>
        </w:rPr>
        <w:tab/>
        <w:t>………………</w:t>
      </w:r>
    </w:p>
    <w:p w14:paraId="1510A889" w14:textId="77777777" w:rsidR="000F6299" w:rsidRDefault="000F6299" w:rsidP="000F6299">
      <w:pPr>
        <w:spacing w:before="120" w:after="0"/>
        <w:rPr>
          <w:rFonts w:cs="Arial"/>
          <w:b/>
          <w:szCs w:val="22"/>
        </w:rPr>
      </w:pPr>
    </w:p>
    <w:p w14:paraId="7F839BE3" w14:textId="3CA1E941" w:rsidR="008070D7" w:rsidRDefault="008070D7" w:rsidP="008070D7">
      <w:pPr>
        <w:spacing w:before="120"/>
        <w:rPr>
          <w:rFonts w:cs="Arial"/>
          <w:szCs w:val="22"/>
        </w:rPr>
      </w:pPr>
      <w:r w:rsidRPr="00E948EB">
        <w:rPr>
          <w:rFonts w:cs="Arial"/>
          <w:b/>
          <w:szCs w:val="22"/>
        </w:rPr>
        <w:t>Anleitende/durchführende Person(en):</w:t>
      </w:r>
      <w:r>
        <w:rPr>
          <w:rFonts w:cs="Arial"/>
          <w:szCs w:val="22"/>
        </w:rPr>
        <w:tab/>
        <w:t>…………………………………</w:t>
      </w:r>
      <w:r>
        <w:rPr>
          <w:rFonts w:cs="Arial"/>
          <w:szCs w:val="22"/>
        </w:rPr>
        <w:tab/>
        <w:t>…………………………………</w:t>
      </w:r>
    </w:p>
    <w:p w14:paraId="77005397" w14:textId="77777777" w:rsidR="008070D7" w:rsidRPr="00686A6D" w:rsidRDefault="008070D7" w:rsidP="008070D7">
      <w:pPr>
        <w:spacing w:before="120" w:after="240"/>
        <w:rPr>
          <w:rFonts w:cs="Arial"/>
          <w:spacing w:val="-4"/>
          <w:szCs w:val="22"/>
        </w:rPr>
      </w:pPr>
      <w:r w:rsidRPr="00686A6D">
        <w:rPr>
          <w:rFonts w:cs="Arial"/>
          <w:spacing w:val="-4"/>
          <w:szCs w:val="22"/>
        </w:rPr>
        <w:t>Voraussetzung für die Durchführung von Testungen mit Kindern ist das Vorliegen einer Einverständniserklärung der Personensorgeberechtigten. Die Tests sind freiwillig. Sie werden in den pädagogischen Alltag der Einrichtung eingebunden. Selbsttests sind jeweils mit größtmöglicher Sorgfalt unter Beachtung der medizinischen Anwendungshinweise und besonderer Umsicht zur Vermeidung körperlicher Schäden und Verletzungen oder seelischer Beeinträchtigungen gemeinsam mit den Kindern durchzuführen. Auf Einhaltung der Hygiene bei der Durchführung der Selbsttestung wird geachtet.</w:t>
      </w:r>
    </w:p>
    <w:tbl>
      <w:tblPr>
        <w:tblStyle w:val="Tabellenraster"/>
        <w:tblW w:w="4876" w:type="pct"/>
        <w:tblInd w:w="108" w:type="dxa"/>
        <w:tblLook w:val="04A0" w:firstRow="1" w:lastRow="0" w:firstColumn="1" w:lastColumn="0" w:noHBand="0" w:noVBand="1"/>
      </w:tblPr>
      <w:tblGrid>
        <w:gridCol w:w="3434"/>
        <w:gridCol w:w="1053"/>
        <w:gridCol w:w="649"/>
        <w:gridCol w:w="546"/>
        <w:gridCol w:w="1192"/>
        <w:gridCol w:w="7053"/>
      </w:tblGrid>
      <w:tr w:rsidR="008070D7" w:rsidRPr="005A748F" w14:paraId="603A22C9" w14:textId="77777777" w:rsidTr="00BE2C3F">
        <w:trPr>
          <w:trHeight w:val="307"/>
        </w:trPr>
        <w:tc>
          <w:tcPr>
            <w:tcW w:w="1233" w:type="pct"/>
            <w:vMerge w:val="restart"/>
            <w:vAlign w:val="center"/>
          </w:tcPr>
          <w:p w14:paraId="6293B912" w14:textId="77777777" w:rsidR="008070D7" w:rsidRPr="00E36E6E" w:rsidRDefault="008070D7" w:rsidP="00221983">
            <w:pPr>
              <w:spacing w:after="0"/>
              <w:jc w:val="center"/>
              <w:rPr>
                <w:rFonts w:cs="Arial"/>
                <w:szCs w:val="22"/>
              </w:rPr>
            </w:pPr>
            <w:r w:rsidRPr="00E36E6E">
              <w:rPr>
                <w:rFonts w:cs="Arial"/>
                <w:szCs w:val="22"/>
              </w:rPr>
              <w:t>Anzahl der Selbsttests</w:t>
            </w:r>
          </w:p>
        </w:tc>
        <w:tc>
          <w:tcPr>
            <w:tcW w:w="1234" w:type="pct"/>
            <w:gridSpan w:val="4"/>
            <w:tcBorders>
              <w:bottom w:val="nil"/>
              <w:right w:val="single" w:sz="4" w:space="0" w:color="auto"/>
            </w:tcBorders>
            <w:vAlign w:val="center"/>
          </w:tcPr>
          <w:p w14:paraId="582FD30F" w14:textId="77777777" w:rsidR="008070D7" w:rsidRPr="00E36E6E" w:rsidRDefault="008070D7" w:rsidP="00221983">
            <w:pPr>
              <w:spacing w:after="0"/>
              <w:jc w:val="center"/>
              <w:rPr>
                <w:rFonts w:cs="Arial"/>
                <w:szCs w:val="22"/>
              </w:rPr>
            </w:pPr>
            <w:r w:rsidRPr="00E36E6E">
              <w:rPr>
                <w:rFonts w:cs="Arial"/>
                <w:szCs w:val="22"/>
              </w:rPr>
              <w:t>Anzahl der Testergebnisse</w:t>
            </w:r>
          </w:p>
        </w:tc>
        <w:tc>
          <w:tcPr>
            <w:tcW w:w="2533" w:type="pct"/>
            <w:vMerge w:val="restart"/>
            <w:tcBorders>
              <w:top w:val="nil"/>
              <w:left w:val="single" w:sz="4" w:space="0" w:color="auto"/>
              <w:bottom w:val="nil"/>
              <w:right w:val="nil"/>
            </w:tcBorders>
          </w:tcPr>
          <w:p w14:paraId="577CBA59" w14:textId="4BE366CB" w:rsidR="008070D7" w:rsidRDefault="0067161C" w:rsidP="0067161C">
            <w:pPr>
              <w:spacing w:after="0" w:line="240" w:lineRule="auto"/>
              <w:ind w:left="568"/>
              <w:rPr>
                <w:rFonts w:cs="Arial"/>
                <w:b/>
                <w:szCs w:val="22"/>
              </w:rPr>
            </w:pPr>
            <w:r>
              <w:rPr>
                <w:rFonts w:cs="Arial"/>
                <w:b/>
                <w:szCs w:val="22"/>
              </w:rPr>
              <w:t>H</w:t>
            </w:r>
            <w:r w:rsidR="008070D7">
              <w:rPr>
                <w:rFonts w:cs="Arial"/>
                <w:b/>
                <w:szCs w:val="22"/>
              </w:rPr>
              <w:t>andlungsleitfaden zum weiteren Vorgehen</w:t>
            </w:r>
          </w:p>
          <w:p w14:paraId="62C8E5B9" w14:textId="39E3EE37" w:rsidR="008070D7" w:rsidRDefault="008070D7" w:rsidP="0067161C">
            <w:pPr>
              <w:spacing w:after="0"/>
              <w:ind w:left="568"/>
              <w:rPr>
                <w:rFonts w:cs="Arial"/>
                <w:szCs w:val="22"/>
              </w:rPr>
            </w:pPr>
            <w:r>
              <w:rPr>
                <w:rFonts w:cs="Arial"/>
                <w:szCs w:val="22"/>
              </w:rPr>
              <w:sym w:font="Wingdings" w:char="F0A8"/>
            </w:r>
            <w:r>
              <w:rPr>
                <w:rFonts w:cs="Arial"/>
                <w:szCs w:val="22"/>
              </w:rPr>
              <w:t xml:space="preserve"> Entsorgung der verwendeten Tests</w:t>
            </w:r>
          </w:p>
          <w:p w14:paraId="3E7B6337" w14:textId="78368A38" w:rsidR="008070D7" w:rsidRDefault="008070D7" w:rsidP="0067161C">
            <w:pPr>
              <w:spacing w:before="60" w:after="0" w:line="240" w:lineRule="auto"/>
              <w:ind w:left="568"/>
              <w:rPr>
                <w:rFonts w:cs="Arial"/>
                <w:szCs w:val="22"/>
              </w:rPr>
            </w:pPr>
            <w:r>
              <w:rPr>
                <w:rFonts w:cs="Arial"/>
                <w:szCs w:val="22"/>
              </w:rPr>
              <w:sym w:font="Wingdings" w:char="F0A8"/>
            </w:r>
            <w:r>
              <w:rPr>
                <w:rFonts w:cs="Arial"/>
                <w:szCs w:val="22"/>
              </w:rPr>
              <w:t xml:space="preserve"> Absonderung positiv getesteter Kinder</w:t>
            </w:r>
          </w:p>
          <w:p w14:paraId="17CCD93D" w14:textId="5F61892B" w:rsidR="008070D7" w:rsidRDefault="008070D7" w:rsidP="0067161C">
            <w:pPr>
              <w:spacing w:before="60" w:after="0" w:line="240" w:lineRule="auto"/>
              <w:ind w:left="568"/>
              <w:rPr>
                <w:rFonts w:cs="Arial"/>
                <w:szCs w:val="22"/>
              </w:rPr>
            </w:pPr>
            <w:r>
              <w:rPr>
                <w:rFonts w:cs="Arial"/>
                <w:szCs w:val="22"/>
              </w:rPr>
              <w:sym w:font="Wingdings" w:char="F0A8"/>
            </w:r>
            <w:r>
              <w:rPr>
                <w:rFonts w:cs="Arial"/>
                <w:szCs w:val="22"/>
              </w:rPr>
              <w:t xml:space="preserve"> </w:t>
            </w:r>
            <w:r w:rsidRPr="000733BA">
              <w:rPr>
                <w:rFonts w:cs="Arial"/>
                <w:szCs w:val="22"/>
              </w:rPr>
              <w:t>Kontaktaufnah</w:t>
            </w:r>
            <w:r>
              <w:rPr>
                <w:rFonts w:cs="Arial"/>
                <w:szCs w:val="22"/>
              </w:rPr>
              <w:t>me zu den Sorgeberechtigten</w:t>
            </w:r>
            <w:r>
              <w:rPr>
                <w:rFonts w:cs="Arial"/>
                <w:szCs w:val="22"/>
              </w:rPr>
              <w:br/>
              <w:t xml:space="preserve">    bei positivem Testergebnis</w:t>
            </w:r>
          </w:p>
          <w:p w14:paraId="28B6BC13" w14:textId="77777777" w:rsidR="008070D7" w:rsidRDefault="008070D7" w:rsidP="00221983">
            <w:pPr>
              <w:spacing w:after="0"/>
              <w:ind w:left="568"/>
              <w:rPr>
                <w:rFonts w:cs="Arial"/>
                <w:szCs w:val="22"/>
              </w:rPr>
            </w:pPr>
            <w:r>
              <w:rPr>
                <w:rFonts w:cs="Arial"/>
                <w:szCs w:val="22"/>
              </w:rPr>
              <w:sym w:font="Wingdings" w:char="F0A8"/>
            </w:r>
            <w:r>
              <w:rPr>
                <w:rFonts w:cs="Arial"/>
                <w:szCs w:val="22"/>
              </w:rPr>
              <w:t xml:space="preserve"> Information der Leitung/des Trägers bei Verdachtsfällen </w:t>
            </w:r>
          </w:p>
          <w:p w14:paraId="63FCA554" w14:textId="3BD81628" w:rsidR="008070D7" w:rsidRDefault="008070D7" w:rsidP="0067161C">
            <w:pPr>
              <w:spacing w:after="0"/>
              <w:ind w:left="568"/>
              <w:rPr>
                <w:rFonts w:cs="Arial"/>
                <w:szCs w:val="22"/>
              </w:rPr>
            </w:pPr>
            <w:r>
              <w:rPr>
                <w:rFonts w:cs="Arial"/>
                <w:szCs w:val="22"/>
              </w:rPr>
              <w:t xml:space="preserve">    (keine BV-Meldung) </w:t>
            </w:r>
          </w:p>
          <w:p w14:paraId="6E5F7C8D" w14:textId="77777777" w:rsidR="008070D7" w:rsidRPr="00E36E6E" w:rsidRDefault="008070D7" w:rsidP="00221983">
            <w:pPr>
              <w:spacing w:after="0"/>
              <w:ind w:left="568"/>
              <w:rPr>
                <w:rFonts w:cs="Arial"/>
                <w:szCs w:val="22"/>
              </w:rPr>
            </w:pPr>
            <w:r>
              <w:rPr>
                <w:rFonts w:cs="Arial"/>
                <w:szCs w:val="22"/>
              </w:rPr>
              <w:sym w:font="Wingdings" w:char="F0A8"/>
            </w:r>
            <w:r>
              <w:rPr>
                <w:rFonts w:cs="Arial"/>
                <w:szCs w:val="22"/>
              </w:rPr>
              <w:t xml:space="preserve"> Kontaktaufnahme zum Gesundheitsamt bei Verdachtsfällen</w:t>
            </w:r>
          </w:p>
        </w:tc>
      </w:tr>
      <w:tr w:rsidR="008070D7" w14:paraId="4EEEB4DD" w14:textId="77777777" w:rsidTr="00BE2C3F">
        <w:tc>
          <w:tcPr>
            <w:tcW w:w="1233" w:type="pct"/>
            <w:vMerge/>
            <w:tcBorders>
              <w:bottom w:val="single" w:sz="4" w:space="0" w:color="auto"/>
            </w:tcBorders>
          </w:tcPr>
          <w:p w14:paraId="315552B6" w14:textId="77777777" w:rsidR="008070D7" w:rsidRDefault="008070D7" w:rsidP="00BE2C3F">
            <w:pPr>
              <w:jc w:val="center"/>
              <w:rPr>
                <w:rFonts w:cs="Arial"/>
                <w:szCs w:val="22"/>
              </w:rPr>
            </w:pPr>
          </w:p>
        </w:tc>
        <w:tc>
          <w:tcPr>
            <w:tcW w:w="378" w:type="pct"/>
            <w:tcBorders>
              <w:top w:val="nil"/>
              <w:bottom w:val="single" w:sz="4" w:space="0" w:color="auto"/>
            </w:tcBorders>
          </w:tcPr>
          <w:p w14:paraId="3152D3DB" w14:textId="77777777" w:rsidR="008070D7" w:rsidRDefault="008070D7" w:rsidP="00221983">
            <w:pPr>
              <w:spacing w:after="0"/>
              <w:jc w:val="center"/>
              <w:rPr>
                <w:rFonts w:cs="Arial"/>
                <w:szCs w:val="22"/>
              </w:rPr>
            </w:pPr>
            <w:r>
              <w:rPr>
                <w:rFonts w:cs="Arial"/>
                <w:szCs w:val="22"/>
              </w:rPr>
              <w:t>positiv</w:t>
            </w:r>
          </w:p>
        </w:tc>
        <w:tc>
          <w:tcPr>
            <w:tcW w:w="429" w:type="pct"/>
            <w:gridSpan w:val="2"/>
            <w:tcBorders>
              <w:top w:val="nil"/>
              <w:bottom w:val="single" w:sz="4" w:space="0" w:color="auto"/>
            </w:tcBorders>
          </w:tcPr>
          <w:p w14:paraId="519633D3" w14:textId="77777777" w:rsidR="008070D7" w:rsidRDefault="008070D7" w:rsidP="00221983">
            <w:pPr>
              <w:spacing w:after="0"/>
              <w:jc w:val="center"/>
              <w:rPr>
                <w:rFonts w:cs="Arial"/>
                <w:szCs w:val="22"/>
              </w:rPr>
            </w:pPr>
            <w:r>
              <w:rPr>
                <w:rFonts w:cs="Arial"/>
                <w:szCs w:val="22"/>
              </w:rPr>
              <w:t>negativ</w:t>
            </w:r>
          </w:p>
        </w:tc>
        <w:tc>
          <w:tcPr>
            <w:tcW w:w="427" w:type="pct"/>
            <w:tcBorders>
              <w:top w:val="nil"/>
              <w:bottom w:val="single" w:sz="4" w:space="0" w:color="auto"/>
              <w:right w:val="single" w:sz="4" w:space="0" w:color="auto"/>
            </w:tcBorders>
          </w:tcPr>
          <w:p w14:paraId="0A4F197F" w14:textId="77777777" w:rsidR="008070D7" w:rsidRDefault="008070D7" w:rsidP="00221983">
            <w:pPr>
              <w:spacing w:after="0"/>
              <w:jc w:val="center"/>
              <w:rPr>
                <w:rFonts w:cs="Arial"/>
                <w:szCs w:val="22"/>
              </w:rPr>
            </w:pPr>
            <w:r>
              <w:rPr>
                <w:rFonts w:cs="Arial"/>
                <w:szCs w:val="22"/>
              </w:rPr>
              <w:t>ungültig*</w:t>
            </w:r>
          </w:p>
        </w:tc>
        <w:tc>
          <w:tcPr>
            <w:tcW w:w="2533" w:type="pct"/>
            <w:vMerge/>
            <w:tcBorders>
              <w:top w:val="nil"/>
              <w:left w:val="single" w:sz="4" w:space="0" w:color="auto"/>
              <w:bottom w:val="nil"/>
              <w:right w:val="nil"/>
            </w:tcBorders>
          </w:tcPr>
          <w:p w14:paraId="1791C992" w14:textId="77777777" w:rsidR="008070D7" w:rsidRDefault="008070D7" w:rsidP="00BE2C3F">
            <w:pPr>
              <w:jc w:val="center"/>
              <w:rPr>
                <w:rFonts w:cs="Arial"/>
                <w:szCs w:val="22"/>
              </w:rPr>
            </w:pPr>
          </w:p>
        </w:tc>
      </w:tr>
      <w:tr w:rsidR="008070D7" w14:paraId="2C053E84" w14:textId="77777777" w:rsidTr="00BE2C3F">
        <w:trPr>
          <w:trHeight w:val="454"/>
        </w:trPr>
        <w:tc>
          <w:tcPr>
            <w:tcW w:w="1233" w:type="pct"/>
            <w:tcBorders>
              <w:bottom w:val="single" w:sz="4" w:space="0" w:color="auto"/>
            </w:tcBorders>
            <w:vAlign w:val="center"/>
          </w:tcPr>
          <w:p w14:paraId="369D5F6C" w14:textId="77777777" w:rsidR="008070D7" w:rsidRPr="00221983" w:rsidRDefault="008070D7" w:rsidP="00221983">
            <w:pPr>
              <w:spacing w:after="0"/>
              <w:rPr>
                <w:rFonts w:cs="Arial"/>
                <w:b/>
                <w:bCs/>
                <w:sz w:val="24"/>
                <w:szCs w:val="24"/>
              </w:rPr>
            </w:pPr>
          </w:p>
        </w:tc>
        <w:tc>
          <w:tcPr>
            <w:tcW w:w="378" w:type="pct"/>
            <w:tcBorders>
              <w:bottom w:val="single" w:sz="4" w:space="0" w:color="auto"/>
            </w:tcBorders>
            <w:vAlign w:val="center"/>
          </w:tcPr>
          <w:p w14:paraId="4E62839B" w14:textId="77777777" w:rsidR="008070D7" w:rsidRDefault="008070D7" w:rsidP="00221983">
            <w:pPr>
              <w:spacing w:after="0"/>
              <w:rPr>
                <w:rFonts w:cs="Arial"/>
                <w:szCs w:val="22"/>
              </w:rPr>
            </w:pPr>
          </w:p>
        </w:tc>
        <w:tc>
          <w:tcPr>
            <w:tcW w:w="429" w:type="pct"/>
            <w:gridSpan w:val="2"/>
            <w:tcBorders>
              <w:bottom w:val="single" w:sz="4" w:space="0" w:color="auto"/>
            </w:tcBorders>
            <w:vAlign w:val="center"/>
          </w:tcPr>
          <w:p w14:paraId="345FB530" w14:textId="77777777" w:rsidR="008070D7" w:rsidRDefault="008070D7" w:rsidP="00221983">
            <w:pPr>
              <w:spacing w:after="0"/>
              <w:rPr>
                <w:rFonts w:cs="Arial"/>
                <w:szCs w:val="22"/>
              </w:rPr>
            </w:pPr>
          </w:p>
        </w:tc>
        <w:tc>
          <w:tcPr>
            <w:tcW w:w="427" w:type="pct"/>
            <w:tcBorders>
              <w:bottom w:val="single" w:sz="4" w:space="0" w:color="auto"/>
              <w:right w:val="single" w:sz="4" w:space="0" w:color="auto"/>
            </w:tcBorders>
            <w:vAlign w:val="center"/>
          </w:tcPr>
          <w:p w14:paraId="56B6D125" w14:textId="77777777" w:rsidR="008070D7" w:rsidRDefault="008070D7" w:rsidP="00221983">
            <w:pPr>
              <w:spacing w:after="0"/>
              <w:rPr>
                <w:rFonts w:cs="Arial"/>
                <w:szCs w:val="22"/>
              </w:rPr>
            </w:pPr>
          </w:p>
        </w:tc>
        <w:tc>
          <w:tcPr>
            <w:tcW w:w="2533" w:type="pct"/>
            <w:vMerge/>
            <w:tcBorders>
              <w:top w:val="nil"/>
              <w:left w:val="single" w:sz="4" w:space="0" w:color="auto"/>
              <w:bottom w:val="nil"/>
              <w:right w:val="nil"/>
            </w:tcBorders>
          </w:tcPr>
          <w:p w14:paraId="3E82690F" w14:textId="77777777" w:rsidR="008070D7" w:rsidRDefault="008070D7" w:rsidP="00BE2C3F">
            <w:pPr>
              <w:spacing w:before="120"/>
              <w:rPr>
                <w:rFonts w:cs="Arial"/>
                <w:szCs w:val="22"/>
              </w:rPr>
            </w:pPr>
          </w:p>
        </w:tc>
      </w:tr>
      <w:tr w:rsidR="008070D7" w14:paraId="6EE8E7D3" w14:textId="77777777" w:rsidTr="0067161C">
        <w:trPr>
          <w:trHeight w:val="127"/>
        </w:trPr>
        <w:tc>
          <w:tcPr>
            <w:tcW w:w="1233" w:type="pct"/>
            <w:tcBorders>
              <w:top w:val="single" w:sz="4" w:space="0" w:color="auto"/>
              <w:left w:val="nil"/>
              <w:bottom w:val="single" w:sz="4" w:space="0" w:color="auto"/>
              <w:right w:val="nil"/>
            </w:tcBorders>
            <w:vAlign w:val="center"/>
          </w:tcPr>
          <w:p w14:paraId="603C0E2A" w14:textId="77777777" w:rsidR="008070D7" w:rsidRPr="0067161C" w:rsidRDefault="008070D7" w:rsidP="00221983">
            <w:pPr>
              <w:spacing w:after="0"/>
              <w:rPr>
                <w:rFonts w:cs="Arial"/>
                <w:b/>
                <w:bCs/>
                <w:sz w:val="4"/>
                <w:szCs w:val="4"/>
              </w:rPr>
            </w:pPr>
          </w:p>
        </w:tc>
        <w:tc>
          <w:tcPr>
            <w:tcW w:w="378" w:type="pct"/>
            <w:tcBorders>
              <w:top w:val="single" w:sz="4" w:space="0" w:color="auto"/>
              <w:left w:val="nil"/>
              <w:bottom w:val="single" w:sz="4" w:space="0" w:color="auto"/>
              <w:right w:val="nil"/>
            </w:tcBorders>
            <w:vAlign w:val="center"/>
          </w:tcPr>
          <w:p w14:paraId="7AF854A5" w14:textId="77777777" w:rsidR="008070D7" w:rsidRDefault="008070D7" w:rsidP="00221983">
            <w:pPr>
              <w:spacing w:after="0"/>
              <w:rPr>
                <w:rFonts w:cs="Arial"/>
                <w:szCs w:val="22"/>
              </w:rPr>
            </w:pPr>
          </w:p>
        </w:tc>
        <w:tc>
          <w:tcPr>
            <w:tcW w:w="429" w:type="pct"/>
            <w:gridSpan w:val="2"/>
            <w:tcBorders>
              <w:top w:val="single" w:sz="4" w:space="0" w:color="auto"/>
              <w:left w:val="nil"/>
              <w:bottom w:val="single" w:sz="4" w:space="0" w:color="auto"/>
              <w:right w:val="nil"/>
            </w:tcBorders>
            <w:vAlign w:val="center"/>
          </w:tcPr>
          <w:p w14:paraId="23D433A8" w14:textId="77777777" w:rsidR="008070D7" w:rsidRDefault="008070D7" w:rsidP="00221983">
            <w:pPr>
              <w:spacing w:after="0"/>
              <w:rPr>
                <w:rFonts w:cs="Arial"/>
                <w:szCs w:val="22"/>
              </w:rPr>
            </w:pPr>
          </w:p>
        </w:tc>
        <w:tc>
          <w:tcPr>
            <w:tcW w:w="427" w:type="pct"/>
            <w:tcBorders>
              <w:top w:val="single" w:sz="4" w:space="0" w:color="auto"/>
              <w:left w:val="nil"/>
              <w:bottom w:val="single" w:sz="4" w:space="0" w:color="auto"/>
              <w:right w:val="nil"/>
            </w:tcBorders>
            <w:vAlign w:val="center"/>
          </w:tcPr>
          <w:p w14:paraId="1ECE754C" w14:textId="77777777" w:rsidR="008070D7" w:rsidRDefault="008070D7" w:rsidP="00221983">
            <w:pPr>
              <w:spacing w:after="0"/>
              <w:rPr>
                <w:rFonts w:cs="Arial"/>
                <w:szCs w:val="22"/>
              </w:rPr>
            </w:pPr>
          </w:p>
        </w:tc>
        <w:tc>
          <w:tcPr>
            <w:tcW w:w="2533" w:type="pct"/>
            <w:vMerge/>
            <w:tcBorders>
              <w:top w:val="nil"/>
              <w:left w:val="nil"/>
              <w:bottom w:val="nil"/>
              <w:right w:val="nil"/>
            </w:tcBorders>
          </w:tcPr>
          <w:p w14:paraId="7176A01A" w14:textId="77777777" w:rsidR="008070D7" w:rsidRDefault="008070D7" w:rsidP="00BE2C3F">
            <w:pPr>
              <w:spacing w:before="120"/>
              <w:rPr>
                <w:rFonts w:cs="Arial"/>
                <w:szCs w:val="22"/>
              </w:rPr>
            </w:pPr>
          </w:p>
        </w:tc>
      </w:tr>
      <w:tr w:rsidR="008070D7" w14:paraId="114A8442" w14:textId="77777777" w:rsidTr="00BE2C3F">
        <w:trPr>
          <w:trHeight w:val="219"/>
        </w:trPr>
        <w:tc>
          <w:tcPr>
            <w:tcW w:w="1233" w:type="pct"/>
            <w:vMerge w:val="restart"/>
            <w:tcBorders>
              <w:top w:val="single" w:sz="4" w:space="0" w:color="auto"/>
            </w:tcBorders>
            <w:vAlign w:val="center"/>
          </w:tcPr>
          <w:p w14:paraId="78127685" w14:textId="77777777" w:rsidR="008070D7" w:rsidRDefault="008070D7" w:rsidP="00221983">
            <w:pPr>
              <w:spacing w:after="0"/>
              <w:jc w:val="center"/>
              <w:rPr>
                <w:rFonts w:cs="Arial"/>
              </w:rPr>
            </w:pPr>
            <w:r w:rsidRPr="00074604">
              <w:rPr>
                <w:rFonts w:cs="Arial"/>
                <w:sz w:val="20"/>
              </w:rPr>
              <w:t>Anzahl der Selbsttest</w:t>
            </w:r>
          </w:p>
          <w:p w14:paraId="7759C9AB" w14:textId="77777777" w:rsidR="008070D7" w:rsidRPr="00074604" w:rsidRDefault="008070D7" w:rsidP="00221983">
            <w:pPr>
              <w:spacing w:after="0"/>
              <w:jc w:val="center"/>
              <w:rPr>
                <w:rFonts w:cs="Arial"/>
                <w:color w:val="FF0000"/>
                <w:sz w:val="24"/>
                <w:szCs w:val="24"/>
              </w:rPr>
            </w:pPr>
            <w:r w:rsidRPr="00074604">
              <w:rPr>
                <w:rFonts w:cs="Arial"/>
                <w:sz w:val="20"/>
              </w:rPr>
              <w:t>die zu Hause durchführt wurden</w:t>
            </w:r>
          </w:p>
        </w:tc>
        <w:tc>
          <w:tcPr>
            <w:tcW w:w="1234" w:type="pct"/>
            <w:gridSpan w:val="4"/>
            <w:tcBorders>
              <w:top w:val="single" w:sz="4" w:space="0" w:color="auto"/>
              <w:bottom w:val="nil"/>
              <w:right w:val="single" w:sz="4" w:space="0" w:color="auto"/>
            </w:tcBorders>
            <w:vAlign w:val="center"/>
          </w:tcPr>
          <w:p w14:paraId="4A9AA0FA" w14:textId="77777777" w:rsidR="008070D7" w:rsidRDefault="008070D7" w:rsidP="00221983">
            <w:pPr>
              <w:spacing w:after="0"/>
              <w:jc w:val="center"/>
              <w:rPr>
                <w:rFonts w:cs="Arial"/>
                <w:szCs w:val="22"/>
              </w:rPr>
            </w:pPr>
            <w:r w:rsidRPr="00E36E6E">
              <w:rPr>
                <w:rFonts w:cs="Arial"/>
                <w:szCs w:val="22"/>
              </w:rPr>
              <w:t>Anzahl der Testergebnisse</w:t>
            </w:r>
          </w:p>
        </w:tc>
        <w:tc>
          <w:tcPr>
            <w:tcW w:w="2533" w:type="pct"/>
            <w:vMerge/>
            <w:tcBorders>
              <w:top w:val="nil"/>
              <w:left w:val="single" w:sz="4" w:space="0" w:color="auto"/>
              <w:bottom w:val="nil"/>
              <w:right w:val="nil"/>
            </w:tcBorders>
          </w:tcPr>
          <w:p w14:paraId="291E7A67" w14:textId="77777777" w:rsidR="008070D7" w:rsidRPr="00E36E6E" w:rsidRDefault="008070D7" w:rsidP="00BE2C3F">
            <w:pPr>
              <w:jc w:val="center"/>
              <w:rPr>
                <w:rFonts w:cs="Arial"/>
                <w:szCs w:val="22"/>
              </w:rPr>
            </w:pPr>
          </w:p>
        </w:tc>
      </w:tr>
      <w:tr w:rsidR="008070D7" w14:paraId="284202AE" w14:textId="77777777" w:rsidTr="00BE2C3F">
        <w:trPr>
          <w:trHeight w:val="219"/>
        </w:trPr>
        <w:tc>
          <w:tcPr>
            <w:tcW w:w="1233" w:type="pct"/>
            <w:vMerge/>
            <w:tcBorders>
              <w:bottom w:val="single" w:sz="4" w:space="0" w:color="auto"/>
            </w:tcBorders>
            <w:vAlign w:val="center"/>
          </w:tcPr>
          <w:p w14:paraId="72C08C59" w14:textId="77777777" w:rsidR="008070D7" w:rsidRPr="00074604" w:rsidRDefault="008070D7" w:rsidP="00BE2C3F">
            <w:pPr>
              <w:jc w:val="center"/>
              <w:rPr>
                <w:rFonts w:cs="Arial"/>
              </w:rPr>
            </w:pPr>
          </w:p>
        </w:tc>
        <w:tc>
          <w:tcPr>
            <w:tcW w:w="378" w:type="pct"/>
            <w:tcBorders>
              <w:top w:val="nil"/>
              <w:bottom w:val="single" w:sz="4" w:space="0" w:color="auto"/>
            </w:tcBorders>
          </w:tcPr>
          <w:p w14:paraId="5FD53142" w14:textId="77777777" w:rsidR="008070D7" w:rsidRDefault="008070D7" w:rsidP="00221983">
            <w:pPr>
              <w:spacing w:after="0"/>
              <w:jc w:val="center"/>
              <w:rPr>
                <w:rFonts w:cs="Arial"/>
                <w:szCs w:val="22"/>
              </w:rPr>
            </w:pPr>
            <w:r>
              <w:rPr>
                <w:rFonts w:cs="Arial"/>
                <w:szCs w:val="22"/>
              </w:rPr>
              <w:t>positiv</w:t>
            </w:r>
          </w:p>
        </w:tc>
        <w:tc>
          <w:tcPr>
            <w:tcW w:w="429" w:type="pct"/>
            <w:gridSpan w:val="2"/>
            <w:tcBorders>
              <w:top w:val="nil"/>
              <w:bottom w:val="single" w:sz="4" w:space="0" w:color="auto"/>
            </w:tcBorders>
          </w:tcPr>
          <w:p w14:paraId="10CFA5CB" w14:textId="77777777" w:rsidR="008070D7" w:rsidRDefault="008070D7" w:rsidP="00221983">
            <w:pPr>
              <w:spacing w:after="0"/>
              <w:jc w:val="center"/>
              <w:rPr>
                <w:rFonts w:cs="Arial"/>
                <w:szCs w:val="22"/>
              </w:rPr>
            </w:pPr>
            <w:r>
              <w:rPr>
                <w:rFonts w:cs="Arial"/>
                <w:szCs w:val="22"/>
              </w:rPr>
              <w:t>negativ</w:t>
            </w:r>
          </w:p>
        </w:tc>
        <w:tc>
          <w:tcPr>
            <w:tcW w:w="427" w:type="pct"/>
            <w:tcBorders>
              <w:top w:val="nil"/>
              <w:bottom w:val="single" w:sz="4" w:space="0" w:color="auto"/>
              <w:right w:val="single" w:sz="4" w:space="0" w:color="auto"/>
            </w:tcBorders>
          </w:tcPr>
          <w:p w14:paraId="0918170B" w14:textId="77777777" w:rsidR="008070D7" w:rsidRDefault="008070D7" w:rsidP="00221983">
            <w:pPr>
              <w:spacing w:after="0"/>
              <w:jc w:val="center"/>
              <w:rPr>
                <w:rFonts w:cs="Arial"/>
                <w:szCs w:val="22"/>
              </w:rPr>
            </w:pPr>
            <w:r>
              <w:rPr>
                <w:rFonts w:cs="Arial"/>
                <w:szCs w:val="22"/>
              </w:rPr>
              <w:t>ungültig*</w:t>
            </w:r>
          </w:p>
        </w:tc>
        <w:tc>
          <w:tcPr>
            <w:tcW w:w="2533" w:type="pct"/>
            <w:vMerge/>
            <w:tcBorders>
              <w:top w:val="nil"/>
              <w:left w:val="single" w:sz="4" w:space="0" w:color="auto"/>
              <w:bottom w:val="nil"/>
              <w:right w:val="nil"/>
            </w:tcBorders>
          </w:tcPr>
          <w:p w14:paraId="7C38C09B" w14:textId="77777777" w:rsidR="008070D7" w:rsidRDefault="008070D7" w:rsidP="00BE2C3F">
            <w:pPr>
              <w:jc w:val="center"/>
              <w:rPr>
                <w:rFonts w:cs="Arial"/>
                <w:szCs w:val="22"/>
              </w:rPr>
            </w:pPr>
          </w:p>
        </w:tc>
      </w:tr>
      <w:tr w:rsidR="008070D7" w14:paraId="27B3BFE0" w14:textId="77777777" w:rsidTr="00BE2C3F">
        <w:trPr>
          <w:trHeight w:val="454"/>
        </w:trPr>
        <w:tc>
          <w:tcPr>
            <w:tcW w:w="1233" w:type="pct"/>
            <w:tcBorders>
              <w:left w:val="single" w:sz="4" w:space="0" w:color="auto"/>
              <w:bottom w:val="single" w:sz="4" w:space="0" w:color="auto"/>
              <w:right w:val="single" w:sz="4" w:space="0" w:color="auto"/>
            </w:tcBorders>
            <w:vAlign w:val="center"/>
          </w:tcPr>
          <w:p w14:paraId="076D972B" w14:textId="5706C83D" w:rsidR="008070D7" w:rsidRPr="006E39A8" w:rsidRDefault="008070D7" w:rsidP="00221983">
            <w:pPr>
              <w:spacing w:after="0"/>
              <w:rPr>
                <w:rFonts w:cs="Arial"/>
                <w:b/>
                <w:szCs w:val="22"/>
              </w:rPr>
            </w:pPr>
          </w:p>
        </w:tc>
        <w:tc>
          <w:tcPr>
            <w:tcW w:w="378" w:type="pct"/>
            <w:tcBorders>
              <w:top w:val="single" w:sz="4" w:space="0" w:color="auto"/>
              <w:left w:val="single" w:sz="4" w:space="0" w:color="auto"/>
              <w:bottom w:val="single" w:sz="4" w:space="0" w:color="auto"/>
              <w:right w:val="single" w:sz="4" w:space="0" w:color="auto"/>
            </w:tcBorders>
            <w:vAlign w:val="center"/>
          </w:tcPr>
          <w:p w14:paraId="124D0AD1" w14:textId="77777777" w:rsidR="008070D7" w:rsidRDefault="008070D7" w:rsidP="00221983">
            <w:pPr>
              <w:spacing w:after="0"/>
              <w:rPr>
                <w:rFonts w:cs="Arial"/>
                <w:szCs w:val="22"/>
              </w:rPr>
            </w:pPr>
          </w:p>
        </w:tc>
        <w:tc>
          <w:tcPr>
            <w:tcW w:w="429" w:type="pct"/>
            <w:gridSpan w:val="2"/>
            <w:tcBorders>
              <w:top w:val="single" w:sz="4" w:space="0" w:color="auto"/>
              <w:left w:val="single" w:sz="4" w:space="0" w:color="auto"/>
              <w:bottom w:val="single" w:sz="4" w:space="0" w:color="auto"/>
              <w:right w:val="single" w:sz="4" w:space="0" w:color="auto"/>
            </w:tcBorders>
            <w:vAlign w:val="center"/>
          </w:tcPr>
          <w:p w14:paraId="30A49E43" w14:textId="77777777" w:rsidR="008070D7" w:rsidRDefault="008070D7" w:rsidP="00221983">
            <w:pPr>
              <w:spacing w:after="0"/>
              <w:rPr>
                <w:rFonts w:cs="Arial"/>
                <w:szCs w:val="22"/>
              </w:rPr>
            </w:pPr>
          </w:p>
        </w:tc>
        <w:tc>
          <w:tcPr>
            <w:tcW w:w="427" w:type="pct"/>
            <w:tcBorders>
              <w:top w:val="single" w:sz="4" w:space="0" w:color="auto"/>
              <w:left w:val="single" w:sz="4" w:space="0" w:color="auto"/>
              <w:bottom w:val="single" w:sz="4" w:space="0" w:color="auto"/>
              <w:right w:val="single" w:sz="4" w:space="0" w:color="auto"/>
            </w:tcBorders>
            <w:vAlign w:val="center"/>
          </w:tcPr>
          <w:p w14:paraId="36583BDE" w14:textId="77777777" w:rsidR="008070D7" w:rsidRDefault="008070D7" w:rsidP="00221983">
            <w:pPr>
              <w:spacing w:after="0"/>
              <w:rPr>
                <w:rFonts w:cs="Arial"/>
                <w:szCs w:val="22"/>
              </w:rPr>
            </w:pPr>
          </w:p>
        </w:tc>
        <w:tc>
          <w:tcPr>
            <w:tcW w:w="2533" w:type="pct"/>
            <w:vMerge/>
            <w:tcBorders>
              <w:top w:val="nil"/>
              <w:left w:val="single" w:sz="4" w:space="0" w:color="auto"/>
              <w:bottom w:val="nil"/>
              <w:right w:val="nil"/>
            </w:tcBorders>
          </w:tcPr>
          <w:p w14:paraId="71FD9115" w14:textId="77777777" w:rsidR="008070D7" w:rsidRDefault="008070D7" w:rsidP="00BE2C3F">
            <w:pPr>
              <w:rPr>
                <w:rFonts w:cs="Arial"/>
                <w:szCs w:val="22"/>
              </w:rPr>
            </w:pPr>
          </w:p>
        </w:tc>
      </w:tr>
      <w:tr w:rsidR="008070D7" w14:paraId="59A34DC8" w14:textId="77777777" w:rsidTr="0067161C">
        <w:trPr>
          <w:trHeight w:val="139"/>
        </w:trPr>
        <w:tc>
          <w:tcPr>
            <w:tcW w:w="1233" w:type="pct"/>
            <w:tcBorders>
              <w:top w:val="single" w:sz="4" w:space="0" w:color="auto"/>
              <w:left w:val="nil"/>
              <w:bottom w:val="single" w:sz="4" w:space="0" w:color="auto"/>
              <w:right w:val="nil"/>
            </w:tcBorders>
            <w:vAlign w:val="center"/>
          </w:tcPr>
          <w:p w14:paraId="35D4C7EC" w14:textId="77777777" w:rsidR="008070D7" w:rsidRPr="0067161C" w:rsidRDefault="008070D7" w:rsidP="00221983">
            <w:pPr>
              <w:spacing w:after="0"/>
              <w:rPr>
                <w:rFonts w:cs="Arial"/>
                <w:b/>
                <w:sz w:val="4"/>
                <w:szCs w:val="4"/>
              </w:rPr>
            </w:pPr>
          </w:p>
        </w:tc>
        <w:tc>
          <w:tcPr>
            <w:tcW w:w="378" w:type="pct"/>
            <w:tcBorders>
              <w:top w:val="single" w:sz="4" w:space="0" w:color="auto"/>
              <w:left w:val="nil"/>
              <w:bottom w:val="single" w:sz="4" w:space="0" w:color="auto"/>
              <w:right w:val="nil"/>
            </w:tcBorders>
            <w:vAlign w:val="center"/>
          </w:tcPr>
          <w:p w14:paraId="3F067084" w14:textId="77777777" w:rsidR="008070D7" w:rsidRDefault="008070D7" w:rsidP="00221983">
            <w:pPr>
              <w:spacing w:after="0"/>
              <w:rPr>
                <w:rFonts w:cs="Arial"/>
                <w:szCs w:val="22"/>
              </w:rPr>
            </w:pPr>
          </w:p>
        </w:tc>
        <w:tc>
          <w:tcPr>
            <w:tcW w:w="429" w:type="pct"/>
            <w:gridSpan w:val="2"/>
            <w:tcBorders>
              <w:top w:val="single" w:sz="4" w:space="0" w:color="auto"/>
              <w:left w:val="nil"/>
              <w:bottom w:val="single" w:sz="4" w:space="0" w:color="auto"/>
              <w:right w:val="nil"/>
            </w:tcBorders>
            <w:vAlign w:val="center"/>
          </w:tcPr>
          <w:p w14:paraId="7517523D" w14:textId="77777777" w:rsidR="008070D7" w:rsidRDefault="008070D7" w:rsidP="00221983">
            <w:pPr>
              <w:spacing w:after="0"/>
              <w:rPr>
                <w:rFonts w:cs="Arial"/>
                <w:szCs w:val="22"/>
              </w:rPr>
            </w:pPr>
          </w:p>
        </w:tc>
        <w:tc>
          <w:tcPr>
            <w:tcW w:w="427" w:type="pct"/>
            <w:tcBorders>
              <w:top w:val="single" w:sz="4" w:space="0" w:color="auto"/>
              <w:left w:val="nil"/>
              <w:bottom w:val="single" w:sz="4" w:space="0" w:color="auto"/>
              <w:right w:val="nil"/>
            </w:tcBorders>
            <w:vAlign w:val="center"/>
          </w:tcPr>
          <w:p w14:paraId="1ABAE9A5" w14:textId="77777777" w:rsidR="008070D7" w:rsidRDefault="008070D7" w:rsidP="00221983">
            <w:pPr>
              <w:spacing w:after="0"/>
              <w:rPr>
                <w:rFonts w:cs="Arial"/>
                <w:szCs w:val="22"/>
              </w:rPr>
            </w:pPr>
          </w:p>
        </w:tc>
        <w:tc>
          <w:tcPr>
            <w:tcW w:w="2533" w:type="pct"/>
            <w:vMerge/>
            <w:tcBorders>
              <w:top w:val="nil"/>
              <w:left w:val="nil"/>
              <w:bottom w:val="nil"/>
              <w:right w:val="nil"/>
            </w:tcBorders>
          </w:tcPr>
          <w:p w14:paraId="0FA21F9C" w14:textId="77777777" w:rsidR="008070D7" w:rsidRDefault="008070D7" w:rsidP="00BE2C3F">
            <w:pPr>
              <w:rPr>
                <w:rFonts w:cs="Arial"/>
                <w:szCs w:val="22"/>
              </w:rPr>
            </w:pPr>
          </w:p>
        </w:tc>
      </w:tr>
      <w:tr w:rsidR="008070D7" w14:paraId="51F59599" w14:textId="77777777" w:rsidTr="00BE2C3F">
        <w:trPr>
          <w:trHeight w:val="219"/>
        </w:trPr>
        <w:tc>
          <w:tcPr>
            <w:tcW w:w="1233" w:type="pct"/>
            <w:vMerge w:val="restart"/>
            <w:tcBorders>
              <w:top w:val="single" w:sz="4" w:space="0" w:color="auto"/>
            </w:tcBorders>
            <w:vAlign w:val="center"/>
          </w:tcPr>
          <w:p w14:paraId="68EBCEA4" w14:textId="77777777" w:rsidR="008070D7" w:rsidRPr="00E36E6E" w:rsidRDefault="008070D7" w:rsidP="00221983">
            <w:pPr>
              <w:spacing w:after="0"/>
              <w:rPr>
                <w:rFonts w:cs="Arial"/>
                <w:b/>
                <w:szCs w:val="22"/>
              </w:rPr>
            </w:pPr>
            <w:r w:rsidRPr="00E36E6E">
              <w:rPr>
                <w:rFonts w:cs="Arial"/>
                <w:b/>
                <w:szCs w:val="22"/>
              </w:rPr>
              <w:t xml:space="preserve">* </w:t>
            </w:r>
            <w:r w:rsidRPr="00E36E6E">
              <w:rPr>
                <w:rFonts w:cs="Arial"/>
                <w:szCs w:val="22"/>
              </w:rPr>
              <w:t xml:space="preserve">erneute </w:t>
            </w:r>
            <w:r>
              <w:rPr>
                <w:rFonts w:cs="Arial"/>
                <w:szCs w:val="22"/>
              </w:rPr>
              <w:t>Testung</w:t>
            </w:r>
            <w:r w:rsidRPr="00E36E6E">
              <w:rPr>
                <w:rFonts w:cs="Arial"/>
                <w:szCs w:val="22"/>
              </w:rPr>
              <w:t xml:space="preserve"> (Anzahl)</w:t>
            </w:r>
          </w:p>
        </w:tc>
        <w:tc>
          <w:tcPr>
            <w:tcW w:w="1234" w:type="pct"/>
            <w:gridSpan w:val="4"/>
            <w:tcBorders>
              <w:top w:val="single" w:sz="4" w:space="0" w:color="auto"/>
              <w:bottom w:val="nil"/>
              <w:right w:val="single" w:sz="4" w:space="0" w:color="auto"/>
            </w:tcBorders>
            <w:vAlign w:val="center"/>
          </w:tcPr>
          <w:p w14:paraId="39635361" w14:textId="77777777" w:rsidR="008070D7" w:rsidRDefault="008070D7" w:rsidP="00221983">
            <w:pPr>
              <w:spacing w:after="0"/>
              <w:jc w:val="center"/>
              <w:rPr>
                <w:rFonts w:cs="Arial"/>
                <w:szCs w:val="22"/>
              </w:rPr>
            </w:pPr>
            <w:r w:rsidRPr="00E36E6E">
              <w:rPr>
                <w:rFonts w:cs="Arial"/>
                <w:szCs w:val="22"/>
              </w:rPr>
              <w:t>Anzahl der Testergebnisse</w:t>
            </w:r>
          </w:p>
        </w:tc>
        <w:tc>
          <w:tcPr>
            <w:tcW w:w="2533" w:type="pct"/>
            <w:vMerge/>
            <w:tcBorders>
              <w:top w:val="nil"/>
              <w:left w:val="single" w:sz="4" w:space="0" w:color="auto"/>
              <w:bottom w:val="nil"/>
              <w:right w:val="nil"/>
            </w:tcBorders>
          </w:tcPr>
          <w:p w14:paraId="328275FF" w14:textId="77777777" w:rsidR="008070D7" w:rsidRPr="00E36E6E" w:rsidRDefault="008070D7" w:rsidP="00BE2C3F">
            <w:pPr>
              <w:jc w:val="center"/>
              <w:rPr>
                <w:rFonts w:cs="Arial"/>
                <w:szCs w:val="22"/>
              </w:rPr>
            </w:pPr>
          </w:p>
        </w:tc>
      </w:tr>
      <w:tr w:rsidR="008070D7" w14:paraId="7D6D9ACD" w14:textId="77777777" w:rsidTr="00BE2C3F">
        <w:trPr>
          <w:trHeight w:val="219"/>
        </w:trPr>
        <w:tc>
          <w:tcPr>
            <w:tcW w:w="1233" w:type="pct"/>
            <w:vMerge/>
            <w:vAlign w:val="center"/>
          </w:tcPr>
          <w:p w14:paraId="5578DFE1" w14:textId="77777777" w:rsidR="008070D7" w:rsidRPr="00E36E6E" w:rsidRDefault="008070D7" w:rsidP="00BE2C3F">
            <w:pPr>
              <w:rPr>
                <w:rFonts w:cs="Arial"/>
                <w:b/>
                <w:szCs w:val="22"/>
              </w:rPr>
            </w:pPr>
          </w:p>
        </w:tc>
        <w:tc>
          <w:tcPr>
            <w:tcW w:w="611" w:type="pct"/>
            <w:gridSpan w:val="2"/>
            <w:tcBorders>
              <w:top w:val="nil"/>
              <w:right w:val="single" w:sz="4" w:space="0" w:color="auto"/>
            </w:tcBorders>
            <w:vAlign w:val="center"/>
          </w:tcPr>
          <w:p w14:paraId="193197A7" w14:textId="77777777" w:rsidR="008070D7" w:rsidRDefault="008070D7" w:rsidP="00221983">
            <w:pPr>
              <w:spacing w:after="0"/>
              <w:jc w:val="center"/>
              <w:rPr>
                <w:rFonts w:cs="Arial"/>
                <w:szCs w:val="22"/>
              </w:rPr>
            </w:pPr>
            <w:r>
              <w:rPr>
                <w:rFonts w:cs="Arial"/>
                <w:szCs w:val="22"/>
              </w:rPr>
              <w:t>positiv</w:t>
            </w:r>
          </w:p>
        </w:tc>
        <w:tc>
          <w:tcPr>
            <w:tcW w:w="624" w:type="pct"/>
            <w:gridSpan w:val="2"/>
            <w:tcBorders>
              <w:top w:val="nil"/>
              <w:right w:val="single" w:sz="4" w:space="0" w:color="auto"/>
            </w:tcBorders>
            <w:vAlign w:val="center"/>
          </w:tcPr>
          <w:p w14:paraId="1E939E23" w14:textId="77777777" w:rsidR="008070D7" w:rsidRDefault="008070D7" w:rsidP="00221983">
            <w:pPr>
              <w:spacing w:after="0"/>
              <w:jc w:val="center"/>
              <w:rPr>
                <w:rFonts w:cs="Arial"/>
                <w:szCs w:val="22"/>
              </w:rPr>
            </w:pPr>
            <w:r>
              <w:rPr>
                <w:rFonts w:cs="Arial"/>
                <w:szCs w:val="22"/>
              </w:rPr>
              <w:t>negativ</w:t>
            </w:r>
          </w:p>
        </w:tc>
        <w:tc>
          <w:tcPr>
            <w:tcW w:w="2533" w:type="pct"/>
            <w:vMerge/>
            <w:tcBorders>
              <w:top w:val="nil"/>
              <w:left w:val="single" w:sz="4" w:space="0" w:color="auto"/>
              <w:bottom w:val="nil"/>
              <w:right w:val="nil"/>
            </w:tcBorders>
          </w:tcPr>
          <w:p w14:paraId="20266E99" w14:textId="77777777" w:rsidR="008070D7" w:rsidRDefault="008070D7" w:rsidP="00BE2C3F">
            <w:pPr>
              <w:jc w:val="center"/>
              <w:rPr>
                <w:rFonts w:cs="Arial"/>
                <w:szCs w:val="22"/>
              </w:rPr>
            </w:pPr>
          </w:p>
        </w:tc>
      </w:tr>
      <w:tr w:rsidR="008070D7" w14:paraId="04314D1C" w14:textId="77777777" w:rsidTr="00221983">
        <w:trPr>
          <w:trHeight w:val="340"/>
        </w:trPr>
        <w:tc>
          <w:tcPr>
            <w:tcW w:w="1233" w:type="pct"/>
            <w:tcBorders>
              <w:bottom w:val="single" w:sz="4" w:space="0" w:color="auto"/>
            </w:tcBorders>
            <w:vAlign w:val="center"/>
          </w:tcPr>
          <w:p w14:paraId="70D8A5A7" w14:textId="77777777" w:rsidR="008070D7" w:rsidRDefault="008070D7" w:rsidP="00221983">
            <w:pPr>
              <w:spacing w:after="0"/>
              <w:rPr>
                <w:rFonts w:cs="Arial"/>
                <w:szCs w:val="22"/>
              </w:rPr>
            </w:pPr>
          </w:p>
        </w:tc>
        <w:tc>
          <w:tcPr>
            <w:tcW w:w="611" w:type="pct"/>
            <w:gridSpan w:val="2"/>
            <w:tcBorders>
              <w:bottom w:val="single" w:sz="4" w:space="0" w:color="auto"/>
            </w:tcBorders>
            <w:vAlign w:val="center"/>
          </w:tcPr>
          <w:p w14:paraId="4257E92F" w14:textId="77777777" w:rsidR="008070D7" w:rsidRDefault="008070D7" w:rsidP="00221983">
            <w:pPr>
              <w:spacing w:after="0"/>
              <w:rPr>
                <w:rFonts w:cs="Arial"/>
                <w:szCs w:val="22"/>
              </w:rPr>
            </w:pPr>
          </w:p>
        </w:tc>
        <w:tc>
          <w:tcPr>
            <w:tcW w:w="624" w:type="pct"/>
            <w:gridSpan w:val="2"/>
            <w:tcBorders>
              <w:bottom w:val="single" w:sz="4" w:space="0" w:color="auto"/>
              <w:right w:val="single" w:sz="4" w:space="0" w:color="auto"/>
            </w:tcBorders>
            <w:vAlign w:val="center"/>
          </w:tcPr>
          <w:p w14:paraId="4199911B" w14:textId="77777777" w:rsidR="008070D7" w:rsidRDefault="008070D7" w:rsidP="00221983">
            <w:pPr>
              <w:spacing w:after="0"/>
              <w:rPr>
                <w:rFonts w:cs="Arial"/>
                <w:szCs w:val="22"/>
              </w:rPr>
            </w:pPr>
          </w:p>
        </w:tc>
        <w:tc>
          <w:tcPr>
            <w:tcW w:w="2533" w:type="pct"/>
            <w:vMerge/>
            <w:tcBorders>
              <w:top w:val="nil"/>
              <w:left w:val="single" w:sz="4" w:space="0" w:color="auto"/>
              <w:bottom w:val="nil"/>
              <w:right w:val="nil"/>
            </w:tcBorders>
          </w:tcPr>
          <w:p w14:paraId="3B609B44" w14:textId="77777777" w:rsidR="008070D7" w:rsidRDefault="008070D7" w:rsidP="00BE2C3F">
            <w:pPr>
              <w:rPr>
                <w:rFonts w:cs="Arial"/>
                <w:szCs w:val="22"/>
              </w:rPr>
            </w:pPr>
          </w:p>
        </w:tc>
      </w:tr>
    </w:tbl>
    <w:p w14:paraId="26CC2C5F" w14:textId="77777777" w:rsidR="0067161C" w:rsidRDefault="0067161C" w:rsidP="002366F0">
      <w:pPr>
        <w:tabs>
          <w:tab w:val="left" w:pos="6379"/>
          <w:tab w:val="left" w:pos="14175"/>
        </w:tabs>
        <w:spacing w:after="0" w:line="240" w:lineRule="auto"/>
        <w:rPr>
          <w:rFonts w:cs="Arial"/>
          <w:szCs w:val="22"/>
        </w:rPr>
      </w:pPr>
    </w:p>
    <w:p w14:paraId="7C48632C" w14:textId="77777777" w:rsidR="0067161C" w:rsidRPr="0067161C" w:rsidRDefault="0067161C" w:rsidP="002366F0">
      <w:pPr>
        <w:tabs>
          <w:tab w:val="left" w:pos="6379"/>
          <w:tab w:val="left" w:pos="14175"/>
        </w:tabs>
        <w:spacing w:after="0" w:line="240" w:lineRule="auto"/>
        <w:rPr>
          <w:rFonts w:cs="Arial"/>
          <w:sz w:val="6"/>
          <w:szCs w:val="6"/>
        </w:rPr>
      </w:pPr>
    </w:p>
    <w:p w14:paraId="3A114B52" w14:textId="77777777" w:rsidR="0067161C" w:rsidRDefault="0067161C" w:rsidP="002366F0">
      <w:pPr>
        <w:tabs>
          <w:tab w:val="left" w:pos="6379"/>
          <w:tab w:val="left" w:pos="14175"/>
        </w:tabs>
        <w:spacing w:after="0" w:line="240" w:lineRule="auto"/>
        <w:rPr>
          <w:rFonts w:cs="Arial"/>
          <w:szCs w:val="22"/>
        </w:rPr>
      </w:pPr>
    </w:p>
    <w:p w14:paraId="1A3C8ECC" w14:textId="00117DBC" w:rsidR="008070D7" w:rsidRDefault="002366F0" w:rsidP="002366F0">
      <w:pPr>
        <w:tabs>
          <w:tab w:val="left" w:pos="6379"/>
          <w:tab w:val="left" w:pos="14175"/>
        </w:tabs>
        <w:spacing w:after="0" w:line="240" w:lineRule="auto"/>
        <w:rPr>
          <w:rFonts w:cs="Arial"/>
          <w:szCs w:val="22"/>
        </w:rPr>
      </w:pPr>
      <w:r>
        <w:rPr>
          <w:rFonts w:cs="Arial"/>
          <w:szCs w:val="22"/>
        </w:rPr>
        <w:t>Datum: ……………………………………….</w:t>
      </w:r>
      <w:r>
        <w:rPr>
          <w:rFonts w:cs="Arial"/>
          <w:szCs w:val="22"/>
        </w:rPr>
        <w:tab/>
        <w:t>Unterschriften: ………………………………………………………………………</w:t>
      </w:r>
    </w:p>
    <w:p w14:paraId="24ED6A4C" w14:textId="564AC30D" w:rsidR="008070D7" w:rsidRPr="000F6299" w:rsidRDefault="002366F0" w:rsidP="000F6299">
      <w:pPr>
        <w:spacing w:after="0" w:line="240" w:lineRule="auto"/>
        <w:rPr>
          <w:rFonts w:cs="Arial"/>
          <w:szCs w:val="22"/>
        </w:rPr>
        <w:sectPr w:rsidR="008070D7" w:rsidRPr="000F6299" w:rsidSect="00221983">
          <w:pgSz w:w="16838" w:h="11906" w:orient="landscape"/>
          <w:pgMar w:top="1418" w:right="1418" w:bottom="1276" w:left="1134" w:header="709" w:footer="709" w:gutter="0"/>
          <w:cols w:space="708"/>
          <w:titlePg/>
          <w:docGrid w:linePitch="360"/>
        </w:sect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Aufsichtsperson und Einrichtungsleitung</w:t>
      </w:r>
      <w:r w:rsidR="008070D7">
        <w:rPr>
          <w:rFonts w:cs="Arial"/>
          <w:szCs w:val="22"/>
        </w:rPr>
        <w:tab/>
      </w:r>
      <w:r w:rsidR="008070D7" w:rsidRPr="00D85191">
        <w:rPr>
          <w:rFonts w:cs="Arial"/>
          <w:sz w:val="16"/>
          <w:szCs w:val="16"/>
        </w:rPr>
        <w:t xml:space="preserve"> </w:t>
      </w:r>
    </w:p>
    <w:p w14:paraId="2A746D62" w14:textId="17B8BB12" w:rsidR="008070D7" w:rsidRPr="0067161C" w:rsidRDefault="008070D7" w:rsidP="008070D7">
      <w:pPr>
        <w:tabs>
          <w:tab w:val="left" w:pos="8080"/>
          <w:tab w:val="left" w:pos="12496"/>
        </w:tabs>
        <w:spacing w:line="240" w:lineRule="auto"/>
        <w:rPr>
          <w:rFonts w:cs="Arial"/>
          <w:bCs/>
          <w:sz w:val="16"/>
          <w:szCs w:val="16"/>
          <w:u w:val="single"/>
        </w:rPr>
      </w:pPr>
    </w:p>
    <w:p w14:paraId="6EBE350D" w14:textId="6D4D901D" w:rsidR="00E02856" w:rsidRPr="0067161C" w:rsidRDefault="00E02856" w:rsidP="0067161C">
      <w:pPr>
        <w:pStyle w:val="Aufzhlung"/>
        <w:rPr>
          <w:sz w:val="20"/>
          <w:szCs w:val="20"/>
        </w:rPr>
      </w:pPr>
      <w:r w:rsidRPr="0067161C">
        <w:rPr>
          <w:sz w:val="20"/>
          <w:szCs w:val="20"/>
        </w:rPr>
        <w:t xml:space="preserve">Anlage 5 SARS-CoV-2 Testkonzept </w:t>
      </w:r>
      <w:r w:rsidR="00A3520E" w:rsidRPr="0067161C">
        <w:rPr>
          <w:sz w:val="20"/>
          <w:szCs w:val="20"/>
        </w:rPr>
        <w:t>–</w:t>
      </w:r>
      <w:r w:rsidRPr="0067161C">
        <w:rPr>
          <w:sz w:val="20"/>
          <w:szCs w:val="20"/>
        </w:rPr>
        <w:t xml:space="preserve"> </w:t>
      </w:r>
      <w:r w:rsidR="00A3520E" w:rsidRPr="0067161C">
        <w:rPr>
          <w:sz w:val="20"/>
          <w:szCs w:val="20"/>
        </w:rPr>
        <w:t xml:space="preserve">Information Gesundheitsamt </w:t>
      </w:r>
      <w:r w:rsidR="0067161C" w:rsidRPr="0067161C">
        <w:rPr>
          <w:sz w:val="20"/>
          <w:szCs w:val="20"/>
        </w:rPr>
        <w:t>bei</w:t>
      </w:r>
      <w:r w:rsidRPr="0067161C">
        <w:rPr>
          <w:sz w:val="20"/>
          <w:szCs w:val="20"/>
        </w:rPr>
        <w:t xml:space="preserve"> positive</w:t>
      </w:r>
      <w:r w:rsidR="0067161C" w:rsidRPr="0067161C">
        <w:rPr>
          <w:sz w:val="20"/>
          <w:szCs w:val="20"/>
        </w:rPr>
        <w:t>m</w:t>
      </w:r>
      <w:r w:rsidRPr="0067161C">
        <w:rPr>
          <w:sz w:val="20"/>
          <w:szCs w:val="20"/>
        </w:rPr>
        <w:t xml:space="preserve"> Ergebnis Selbsttest</w:t>
      </w:r>
    </w:p>
    <w:p w14:paraId="12063834" w14:textId="77777777" w:rsidR="00E02856" w:rsidRPr="0067161C" w:rsidRDefault="00E02856" w:rsidP="00E02856">
      <w:pPr>
        <w:rPr>
          <w:rFonts w:cs="Arial"/>
          <w:sz w:val="20"/>
        </w:rPr>
      </w:pPr>
    </w:p>
    <w:p w14:paraId="59E9A91C" w14:textId="76448421" w:rsidR="00E02856" w:rsidRPr="001B3957" w:rsidRDefault="007B2295" w:rsidP="00E02856">
      <w:pPr>
        <w:jc w:val="both"/>
        <w:rPr>
          <w:rFonts w:cs="Arial"/>
          <w:b/>
          <w:sz w:val="20"/>
        </w:rPr>
      </w:pPr>
      <w:sdt>
        <w:sdtPr>
          <w:rPr>
            <w:rFonts w:cs="Arial"/>
            <w:b/>
            <w:sz w:val="28"/>
            <w:szCs w:val="28"/>
          </w:rPr>
          <w:id w:val="921510440"/>
          <w:placeholder>
            <w:docPart w:val="EE56E8B2EAB344A0A598AC37D679C0B0"/>
          </w:placeholder>
          <w:text/>
        </w:sdtPr>
        <w:sdtEndPr/>
        <w:sdtContent>
          <w:r w:rsidR="00A3520E" w:rsidRPr="001B3957">
            <w:rPr>
              <w:rFonts w:cs="Arial"/>
              <w:b/>
              <w:sz w:val="28"/>
              <w:szCs w:val="28"/>
            </w:rPr>
            <w:t xml:space="preserve">Information an Gesundheitsamt über </w:t>
          </w:r>
          <w:r w:rsidR="00E02856" w:rsidRPr="001B3957">
            <w:rPr>
              <w:rFonts w:cs="Arial"/>
              <w:b/>
              <w:sz w:val="28"/>
              <w:szCs w:val="28"/>
            </w:rPr>
            <w:t>positives Ergebnis Selbsttest</w:t>
          </w:r>
        </w:sdtContent>
      </w:sdt>
    </w:p>
    <w:p w14:paraId="7AB2814E" w14:textId="49DB75A7" w:rsidR="00A3520E" w:rsidRPr="001B3957" w:rsidRDefault="00A3520E" w:rsidP="00E02856">
      <w:pPr>
        <w:jc w:val="both"/>
        <w:rPr>
          <w:rFonts w:cs="Arial"/>
          <w:i/>
          <w:iCs/>
          <w:sz w:val="24"/>
          <w:szCs w:val="24"/>
        </w:rPr>
      </w:pPr>
      <w:r w:rsidRPr="00A3520E">
        <w:rPr>
          <w:rFonts w:cs="Arial"/>
          <w:sz w:val="24"/>
          <w:szCs w:val="24"/>
        </w:rPr>
        <w:t xml:space="preserve">Das </w:t>
      </w:r>
      <w:r w:rsidRPr="001B3957">
        <w:rPr>
          <w:rFonts w:cs="Arial"/>
          <w:i/>
          <w:iCs/>
          <w:sz w:val="24"/>
          <w:szCs w:val="24"/>
          <w:highlight w:val="lightGray"/>
        </w:rPr>
        <w:t>Gesundheitsamt ….</w:t>
      </w:r>
    </w:p>
    <w:p w14:paraId="033D7691" w14:textId="57744CAA" w:rsidR="00A3520E" w:rsidRPr="00A3520E" w:rsidRDefault="00A3520E" w:rsidP="00E02856">
      <w:pPr>
        <w:jc w:val="both"/>
        <w:rPr>
          <w:rFonts w:cs="Arial"/>
          <w:sz w:val="24"/>
          <w:szCs w:val="24"/>
        </w:rPr>
      </w:pPr>
      <w:r>
        <w:rPr>
          <w:rFonts w:cs="Arial"/>
          <w:sz w:val="24"/>
          <w:szCs w:val="24"/>
        </w:rPr>
        <w:t>w</w:t>
      </w:r>
      <w:r w:rsidRPr="00A3520E">
        <w:rPr>
          <w:rFonts w:cs="Arial"/>
          <w:sz w:val="24"/>
          <w:szCs w:val="24"/>
        </w:rPr>
        <w:t xml:space="preserve">urde am </w:t>
      </w:r>
      <w:r w:rsidRPr="001B3957">
        <w:rPr>
          <w:rFonts w:cs="Arial"/>
          <w:sz w:val="24"/>
          <w:szCs w:val="24"/>
          <w:highlight w:val="lightGray"/>
        </w:rPr>
        <w:t>…………</w:t>
      </w:r>
    </w:p>
    <w:p w14:paraId="39DD92A8" w14:textId="35B85FD1" w:rsidR="00A3520E" w:rsidRPr="00A3520E" w:rsidRDefault="00A3520E" w:rsidP="00E02856">
      <w:pPr>
        <w:jc w:val="both"/>
        <w:rPr>
          <w:rFonts w:cs="Arial"/>
          <w:sz w:val="24"/>
          <w:szCs w:val="24"/>
        </w:rPr>
      </w:pPr>
      <w:r w:rsidRPr="00A3520E">
        <w:rPr>
          <w:rFonts w:cs="Arial"/>
          <w:sz w:val="24"/>
          <w:szCs w:val="24"/>
        </w:rPr>
        <w:t xml:space="preserve">über das positive Selbsttestergebnis von </w:t>
      </w:r>
      <w:r w:rsidRPr="001B3957">
        <w:rPr>
          <w:rFonts w:cs="Arial"/>
          <w:sz w:val="24"/>
          <w:szCs w:val="24"/>
          <w:highlight w:val="lightGray"/>
        </w:rPr>
        <w:t>…………………</w:t>
      </w:r>
      <w:r w:rsidR="001B3957">
        <w:rPr>
          <w:rFonts w:cs="Arial"/>
          <w:i/>
          <w:iCs/>
          <w:sz w:val="24"/>
          <w:szCs w:val="24"/>
          <w:highlight w:val="lightGray"/>
        </w:rPr>
        <w:t>(Name)</w:t>
      </w:r>
    </w:p>
    <w:p w14:paraId="74BFB5EC" w14:textId="34B2CB7E" w:rsidR="00A3520E" w:rsidRPr="00A3520E" w:rsidRDefault="00A3520E" w:rsidP="00E02856">
      <w:pPr>
        <w:jc w:val="both"/>
        <w:rPr>
          <w:rFonts w:cs="Arial"/>
          <w:sz w:val="24"/>
          <w:szCs w:val="24"/>
        </w:rPr>
      </w:pPr>
      <w:r w:rsidRPr="00A3520E">
        <w:rPr>
          <w:rFonts w:cs="Arial"/>
          <w:sz w:val="24"/>
          <w:szCs w:val="24"/>
        </w:rPr>
        <w:t xml:space="preserve">informiert: </w:t>
      </w:r>
    </w:p>
    <w:p w14:paraId="34294577" w14:textId="466B1AF4" w:rsidR="00A3520E" w:rsidRPr="00A3520E" w:rsidRDefault="00A3520E" w:rsidP="00A3520E">
      <w:pPr>
        <w:pStyle w:val="Listenabsatz"/>
        <w:numPr>
          <w:ilvl w:val="0"/>
          <w:numId w:val="31"/>
        </w:numPr>
        <w:jc w:val="both"/>
        <w:rPr>
          <w:rFonts w:cs="Arial"/>
          <w:sz w:val="24"/>
          <w:szCs w:val="24"/>
        </w:rPr>
      </w:pPr>
      <w:r w:rsidRPr="00A3520E">
        <w:rPr>
          <w:rFonts w:cs="Arial"/>
          <w:sz w:val="24"/>
          <w:szCs w:val="24"/>
        </w:rPr>
        <w:t>Telefon</w:t>
      </w:r>
      <w:r w:rsidR="001B3957">
        <w:rPr>
          <w:rFonts w:cs="Arial"/>
          <w:sz w:val="24"/>
          <w:szCs w:val="24"/>
        </w:rPr>
        <w:t xml:space="preserve">; </w:t>
      </w:r>
      <w:r w:rsidRPr="00A3520E">
        <w:rPr>
          <w:rFonts w:cs="Arial"/>
          <w:sz w:val="24"/>
          <w:szCs w:val="24"/>
        </w:rPr>
        <w:t xml:space="preserve">Ansprechpartner*in: …………………. </w:t>
      </w:r>
    </w:p>
    <w:p w14:paraId="675C33C8" w14:textId="40246407" w:rsidR="00A3520E" w:rsidRPr="00A3520E" w:rsidRDefault="00A3520E" w:rsidP="00A3520E">
      <w:pPr>
        <w:pStyle w:val="Listenabsatz"/>
        <w:numPr>
          <w:ilvl w:val="0"/>
          <w:numId w:val="31"/>
        </w:numPr>
        <w:jc w:val="both"/>
        <w:rPr>
          <w:rFonts w:cs="Arial"/>
          <w:sz w:val="24"/>
          <w:szCs w:val="24"/>
        </w:rPr>
      </w:pPr>
      <w:r w:rsidRPr="00A3520E">
        <w:rPr>
          <w:rFonts w:cs="Arial"/>
          <w:sz w:val="24"/>
          <w:szCs w:val="24"/>
        </w:rPr>
        <w:t>E-Mail</w:t>
      </w:r>
    </w:p>
    <w:p w14:paraId="063EA1B8" w14:textId="48207715" w:rsidR="00757D17" w:rsidRDefault="00A3520E" w:rsidP="00757D17">
      <w:pPr>
        <w:pStyle w:val="Listenabsatz"/>
        <w:numPr>
          <w:ilvl w:val="0"/>
          <w:numId w:val="31"/>
        </w:numPr>
        <w:jc w:val="both"/>
        <w:rPr>
          <w:rFonts w:cs="Arial"/>
          <w:sz w:val="24"/>
          <w:szCs w:val="24"/>
        </w:rPr>
      </w:pPr>
      <w:r w:rsidRPr="00A3520E">
        <w:rPr>
          <w:rFonts w:cs="Arial"/>
          <w:sz w:val="24"/>
          <w:szCs w:val="24"/>
        </w:rPr>
        <w:t>Fax</w:t>
      </w:r>
      <w:r w:rsidR="00E02856" w:rsidRPr="00A3520E">
        <w:rPr>
          <w:rFonts w:cs="Arial"/>
          <w:sz w:val="24"/>
          <w:szCs w:val="24"/>
        </w:rPr>
        <w:tab/>
      </w:r>
      <w:r w:rsidR="00E02856" w:rsidRPr="00A3520E">
        <w:rPr>
          <w:rFonts w:cs="Arial"/>
          <w:sz w:val="24"/>
          <w:szCs w:val="24"/>
        </w:rPr>
        <w:tab/>
      </w:r>
    </w:p>
    <w:p w14:paraId="20854436" w14:textId="2C0D5754" w:rsidR="00757D17" w:rsidRDefault="00757D17" w:rsidP="00757D17">
      <w:pPr>
        <w:pStyle w:val="Listenabsatz"/>
        <w:ind w:left="0"/>
        <w:jc w:val="both"/>
        <w:rPr>
          <w:rFonts w:cs="Arial"/>
          <w:sz w:val="24"/>
          <w:szCs w:val="24"/>
        </w:rPr>
      </w:pPr>
    </w:p>
    <w:p w14:paraId="16DBF58E" w14:textId="0F67F95E" w:rsidR="00757D17" w:rsidRDefault="00757D17" w:rsidP="00757D17">
      <w:pPr>
        <w:pStyle w:val="Listenabsatz"/>
        <w:ind w:left="0"/>
        <w:jc w:val="both"/>
        <w:rPr>
          <w:rFonts w:cs="Arial"/>
          <w:sz w:val="24"/>
          <w:szCs w:val="24"/>
        </w:rPr>
      </w:pPr>
    </w:p>
    <w:p w14:paraId="119A6160" w14:textId="323AA730" w:rsidR="00757D17" w:rsidRDefault="00757D17" w:rsidP="00757D17">
      <w:pPr>
        <w:spacing w:after="0" w:line="240" w:lineRule="auto"/>
        <w:jc w:val="both"/>
        <w:rPr>
          <w:rFonts w:cs="Arial"/>
          <w:sz w:val="24"/>
          <w:szCs w:val="24"/>
          <w:u w:val="single"/>
        </w:rPr>
      </w:pPr>
      <w:r w:rsidRPr="00A3520E">
        <w:rPr>
          <w:rFonts w:cs="Arial"/>
          <w:sz w:val="24"/>
          <w:szCs w:val="24"/>
          <w:u w:val="single"/>
        </w:rPr>
        <w:t>Notizen:</w:t>
      </w:r>
    </w:p>
    <w:p w14:paraId="0F2CA040" w14:textId="77777777" w:rsidR="00757D17" w:rsidRDefault="00757D17" w:rsidP="00757D17">
      <w:pPr>
        <w:spacing w:after="0" w:line="240" w:lineRule="auto"/>
        <w:jc w:val="both"/>
        <w:rPr>
          <w:rFonts w:cs="Arial"/>
          <w:sz w:val="24"/>
          <w:szCs w:val="24"/>
          <w:u w:val="single"/>
        </w:rPr>
      </w:pPr>
    </w:p>
    <w:p w14:paraId="6A96609C" w14:textId="67E445C4" w:rsidR="00757D17" w:rsidRDefault="00757D17" w:rsidP="00757D17">
      <w:pPr>
        <w:spacing w:after="0" w:line="240" w:lineRule="auto"/>
        <w:jc w:val="both"/>
        <w:rPr>
          <w:rFonts w:cs="Arial"/>
          <w:sz w:val="24"/>
          <w:szCs w:val="24"/>
          <w:u w:val="single"/>
        </w:rPr>
      </w:pP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15478D20" w14:textId="74FDB733" w:rsidR="00757D17" w:rsidRDefault="00757D17" w:rsidP="00757D17">
      <w:pPr>
        <w:spacing w:after="0" w:line="240" w:lineRule="auto"/>
        <w:jc w:val="both"/>
        <w:rPr>
          <w:rFonts w:cs="Arial"/>
          <w:sz w:val="24"/>
          <w:szCs w:val="24"/>
          <w:u w:val="single"/>
        </w:rPr>
      </w:pPr>
    </w:p>
    <w:p w14:paraId="24D6216B" w14:textId="64213668" w:rsidR="00757D17" w:rsidRDefault="00757D17" w:rsidP="00757D17">
      <w:pPr>
        <w:spacing w:after="0" w:line="240" w:lineRule="auto"/>
        <w:jc w:val="both"/>
        <w:rPr>
          <w:rFonts w:cs="Arial"/>
          <w:sz w:val="24"/>
          <w:szCs w:val="24"/>
          <w:u w:val="single"/>
        </w:rPr>
      </w:pPr>
    </w:p>
    <w:p w14:paraId="1EE664C2" w14:textId="77777777" w:rsidR="00757D17" w:rsidRDefault="00757D17" w:rsidP="00757D17">
      <w:pPr>
        <w:spacing w:after="0" w:line="240" w:lineRule="auto"/>
        <w:jc w:val="right"/>
        <w:rPr>
          <w:rFonts w:cs="Arial"/>
          <w:sz w:val="24"/>
          <w:szCs w:val="24"/>
        </w:rPr>
      </w:pPr>
    </w:p>
    <w:p w14:paraId="5CC9FA32" w14:textId="6C4159DE" w:rsidR="00757D17" w:rsidRDefault="00757D17" w:rsidP="0067161C">
      <w:pPr>
        <w:spacing w:after="0" w:line="240" w:lineRule="auto"/>
        <w:ind w:right="565"/>
        <w:jc w:val="right"/>
        <w:rPr>
          <w:rFonts w:cs="Arial"/>
          <w:sz w:val="24"/>
          <w:szCs w:val="24"/>
        </w:rPr>
      </w:pPr>
      <w:r>
        <w:rPr>
          <w:rFonts w:cs="Arial"/>
          <w:sz w:val="24"/>
          <w:szCs w:val="24"/>
        </w:rPr>
        <w:t>………………</w:t>
      </w:r>
      <w:r w:rsidR="00A97967">
        <w:rPr>
          <w:rFonts w:cs="Arial"/>
          <w:sz w:val="24"/>
          <w:szCs w:val="24"/>
        </w:rPr>
        <w:t>….</w:t>
      </w:r>
      <w:r>
        <w:rPr>
          <w:rFonts w:cs="Arial"/>
          <w:sz w:val="24"/>
          <w:szCs w:val="24"/>
        </w:rPr>
        <w:t>………………………………</w:t>
      </w:r>
    </w:p>
    <w:p w14:paraId="5CEBFA9A" w14:textId="33714791" w:rsidR="00757D17" w:rsidRPr="00757D17" w:rsidRDefault="00757D17" w:rsidP="0067161C">
      <w:pPr>
        <w:spacing w:after="0" w:line="240" w:lineRule="auto"/>
        <w:ind w:right="565"/>
        <w:jc w:val="right"/>
        <w:rPr>
          <w:rFonts w:cs="Arial"/>
          <w:sz w:val="24"/>
          <w:szCs w:val="24"/>
        </w:rPr>
      </w:pPr>
      <w:r w:rsidRPr="00757D17">
        <w:rPr>
          <w:rFonts w:cs="Arial"/>
          <w:sz w:val="24"/>
          <w:szCs w:val="24"/>
        </w:rPr>
        <w:t>Datum</w:t>
      </w:r>
      <w:r w:rsidRPr="00757D17">
        <w:rPr>
          <w:rFonts w:cs="Arial"/>
          <w:sz w:val="24"/>
          <w:szCs w:val="24"/>
        </w:rPr>
        <w:tab/>
      </w:r>
      <w:r w:rsidRPr="00757D17">
        <w:rPr>
          <w:rFonts w:cs="Arial"/>
          <w:sz w:val="24"/>
          <w:szCs w:val="24"/>
        </w:rPr>
        <w:tab/>
      </w:r>
      <w:r w:rsidR="00A97967">
        <w:rPr>
          <w:rFonts w:cs="Arial"/>
          <w:sz w:val="24"/>
          <w:szCs w:val="24"/>
        </w:rPr>
        <w:tab/>
      </w:r>
      <w:r w:rsidRPr="00757D17">
        <w:rPr>
          <w:rFonts w:cs="Arial"/>
          <w:sz w:val="24"/>
          <w:szCs w:val="24"/>
        </w:rPr>
        <w:t>Unterschrift der Leitung</w:t>
      </w:r>
    </w:p>
    <w:sectPr w:rsidR="00757D17" w:rsidRPr="00757D17" w:rsidSect="00757D17">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DC5FC" w14:textId="77777777" w:rsidR="009C54F0" w:rsidRDefault="009C54F0" w:rsidP="00F756BD">
      <w:pPr>
        <w:spacing w:after="0" w:line="240" w:lineRule="auto"/>
      </w:pPr>
      <w:r>
        <w:separator/>
      </w:r>
    </w:p>
  </w:endnote>
  <w:endnote w:type="continuationSeparator" w:id="0">
    <w:p w14:paraId="356565EA" w14:textId="77777777" w:rsidR="009C54F0" w:rsidRDefault="009C54F0" w:rsidP="00F7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8281D" w14:textId="72084B0A" w:rsidR="007048E2" w:rsidRDefault="007048E2">
    <w:pPr>
      <w:pStyle w:val="Fuzeile"/>
    </w:pPr>
    <w:r>
      <w:rPr>
        <w:noProof/>
      </w:rPr>
      <w:drawing>
        <wp:anchor distT="0" distB="0" distL="114300" distR="114300" simplePos="0" relativeHeight="251661312" behindDoc="1" locked="0" layoutInCell="1" allowOverlap="1" wp14:anchorId="4333C069" wp14:editId="3E3014C1">
          <wp:simplePos x="0" y="0"/>
          <wp:positionH relativeFrom="page">
            <wp:posOffset>5080</wp:posOffset>
          </wp:positionH>
          <wp:positionV relativeFrom="page">
            <wp:posOffset>9838690</wp:posOffset>
          </wp:positionV>
          <wp:extent cx="7744990" cy="846179"/>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4990" cy="84617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E5DF" w14:textId="055D9420" w:rsidR="00757D17" w:rsidRPr="00DB7786" w:rsidRDefault="00757D17" w:rsidP="00D356F3">
    <w:pPr>
      <w:pStyle w:val="Fuzeile"/>
      <w:tabs>
        <w:tab w:val="clear" w:pos="4536"/>
        <w:tab w:val="left" w:pos="2520"/>
        <w:tab w:val="left" w:pos="4920"/>
        <w:tab w:val="left" w:pos="7440"/>
      </w:tabs>
      <w:jc w:val="center"/>
      <w:rPr>
        <w:rFonts w:cs="Tahoma"/>
        <w:b/>
        <w:bCs/>
        <w:sz w:val="18"/>
        <w:szCs w:val="18"/>
      </w:rPr>
    </w:pPr>
  </w:p>
  <w:p w14:paraId="36EFDED5" w14:textId="77777777" w:rsidR="00757D17" w:rsidRPr="008D246D" w:rsidRDefault="00757D17" w:rsidP="00D356F3">
    <w:pPr>
      <w:jc w:val="center"/>
      <w:rPr>
        <w:color w:val="7F7F7F"/>
        <w:sz w:val="14"/>
        <w:szCs w:val="18"/>
      </w:rPr>
    </w:pPr>
  </w:p>
  <w:p w14:paraId="2B4458CA" w14:textId="77777777" w:rsidR="00757D17" w:rsidRPr="00AB1F8A" w:rsidRDefault="00757D17" w:rsidP="00D356F3">
    <w:pPr>
      <w:pStyle w:val="Fuzeile"/>
      <w:tabs>
        <w:tab w:val="clear" w:pos="4536"/>
        <w:tab w:val="left" w:pos="2520"/>
        <w:tab w:val="left" w:pos="4920"/>
        <w:tab w:val="left" w:pos="7440"/>
      </w:tabs>
      <w:rPr>
        <w:rFonts w:cs="Tahoma"/>
        <w:sz w:val="14"/>
      </w:rPr>
    </w:pPr>
  </w:p>
  <w:p w14:paraId="780EF4D4" w14:textId="77777777" w:rsidR="00757D17" w:rsidRDefault="00757D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8E7CC" w14:textId="77777777" w:rsidR="007048E2" w:rsidRDefault="007048E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04D0" w14:textId="77777777" w:rsidR="007048E2" w:rsidRDefault="007048E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F3D5" w14:textId="77777777" w:rsidR="007048E2" w:rsidRDefault="007048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636A9" w14:textId="77777777" w:rsidR="009C54F0" w:rsidRDefault="009C54F0" w:rsidP="00F756BD">
      <w:pPr>
        <w:spacing w:after="0" w:line="240" w:lineRule="auto"/>
      </w:pPr>
      <w:r>
        <w:separator/>
      </w:r>
    </w:p>
  </w:footnote>
  <w:footnote w:type="continuationSeparator" w:id="0">
    <w:p w14:paraId="2AFD1744" w14:textId="77777777" w:rsidR="009C54F0" w:rsidRDefault="009C54F0" w:rsidP="00F756BD">
      <w:pPr>
        <w:spacing w:after="0" w:line="240" w:lineRule="auto"/>
      </w:pPr>
      <w:r>
        <w:continuationSeparator/>
      </w:r>
    </w:p>
  </w:footnote>
  <w:footnote w:id="1">
    <w:p w14:paraId="2C50CA61" w14:textId="77777777" w:rsidR="000F6299" w:rsidRPr="00D41537" w:rsidRDefault="000F6299" w:rsidP="000F6299">
      <w:pPr>
        <w:pStyle w:val="Funotentext"/>
      </w:pPr>
      <w:r w:rsidRPr="00D41537">
        <w:rPr>
          <w:rStyle w:val="Funotenzeichen"/>
        </w:rPr>
        <w:footnoteRef/>
      </w:r>
      <w:r w:rsidRPr="00D41537">
        <w:t xml:space="preserve"> </w:t>
      </w:r>
      <w:r>
        <w:t xml:space="preserve">vgl. </w:t>
      </w:r>
      <w:r w:rsidRPr="00D41537">
        <w:rPr>
          <w:rFonts w:cs="Arial"/>
          <w:color w:val="000000" w:themeColor="text1"/>
        </w:rPr>
        <w:t xml:space="preserve">TMBJS (2021). </w:t>
      </w:r>
      <w:r w:rsidRPr="00D41537">
        <w:rPr>
          <w:rFonts w:cs="Arial"/>
        </w:rPr>
        <w:t>Frage-Antwort-Katalog zur Teststrategie ab April 2021 für die Kindertagesbetreuung, Seite 2. Erfurt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9FBF" w14:textId="77777777" w:rsidR="00757D17" w:rsidRDefault="00757D1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C204092" w14:textId="77777777" w:rsidR="00757D17" w:rsidRDefault="00757D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C8D3" w14:textId="086347BE" w:rsidR="007048E2" w:rsidRDefault="007048E2">
    <w:pPr>
      <w:pStyle w:val="Kopfzeile"/>
    </w:pPr>
    <w:r>
      <w:rPr>
        <w:b/>
        <w:noProof/>
        <w:sz w:val="36"/>
        <w:szCs w:val="32"/>
      </w:rPr>
      <w:drawing>
        <wp:anchor distT="0" distB="0" distL="114300" distR="114300" simplePos="0" relativeHeight="251663360" behindDoc="0" locked="0" layoutInCell="1" allowOverlap="1" wp14:anchorId="63C3E8BD" wp14:editId="532E7115">
          <wp:simplePos x="0" y="0"/>
          <wp:positionH relativeFrom="page">
            <wp:posOffset>-80645</wp:posOffset>
          </wp:positionH>
          <wp:positionV relativeFrom="paragraph">
            <wp:posOffset>-438785</wp:posOffset>
          </wp:positionV>
          <wp:extent cx="7626985" cy="110934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985" cy="11093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AACAA" w14:textId="77777777" w:rsidR="007048E2" w:rsidRDefault="007048E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739341"/>
      <w:docPartObj>
        <w:docPartGallery w:val="Page Numbers (Top of Page)"/>
        <w:docPartUnique/>
      </w:docPartObj>
    </w:sdtPr>
    <w:sdtEndPr/>
    <w:sdtContent>
      <w:p w14:paraId="7DDA5FF5" w14:textId="3796067B" w:rsidR="007048E2" w:rsidRDefault="007048E2">
        <w:pPr>
          <w:pStyle w:val="Kopfzeile"/>
          <w:jc w:val="center"/>
        </w:pPr>
        <w:r>
          <w:fldChar w:fldCharType="begin"/>
        </w:r>
        <w:r>
          <w:instrText>PAGE   \* MERGEFORMAT</w:instrText>
        </w:r>
        <w:r>
          <w:fldChar w:fldCharType="separate"/>
        </w:r>
        <w:r w:rsidR="007B2295">
          <w:rPr>
            <w:noProof/>
          </w:rPr>
          <w:t>5</w:t>
        </w:r>
        <w:r>
          <w:fldChar w:fldCharType="end"/>
        </w:r>
      </w:p>
    </w:sdtContent>
  </w:sdt>
  <w:p w14:paraId="7CC12A39" w14:textId="33FAE4E2" w:rsidR="007048E2" w:rsidRDefault="007048E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07550" w14:textId="77777777" w:rsidR="007048E2" w:rsidRDefault="007048E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6A27" w14:textId="3E05C85B" w:rsidR="007048E2" w:rsidRDefault="007048E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3CBA"/>
    <w:multiLevelType w:val="hybridMultilevel"/>
    <w:tmpl w:val="180615F0"/>
    <w:lvl w:ilvl="0" w:tplc="05A0391A">
      <w:start w:val="1"/>
      <w:numFmt w:val="lowerLetter"/>
      <w:lvlText w:val="%1)"/>
      <w:lvlJc w:val="left"/>
      <w:pPr>
        <w:ind w:left="1069" w:hanging="360"/>
      </w:pPr>
      <w:rPr>
        <w:i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07E053BE"/>
    <w:multiLevelType w:val="hybridMultilevel"/>
    <w:tmpl w:val="BC942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F11A6"/>
    <w:multiLevelType w:val="hybridMultilevel"/>
    <w:tmpl w:val="B82E3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5946BA"/>
    <w:multiLevelType w:val="multilevel"/>
    <w:tmpl w:val="9B9EA4B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15:restartNumberingAfterBreak="0">
    <w:nsid w:val="0D360AA8"/>
    <w:multiLevelType w:val="multilevel"/>
    <w:tmpl w:val="CAC6C690"/>
    <w:lvl w:ilvl="0">
      <w:start w:val="4"/>
      <w:numFmt w:val="decimal"/>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885102"/>
    <w:multiLevelType w:val="hybridMultilevel"/>
    <w:tmpl w:val="64A46758"/>
    <w:lvl w:ilvl="0" w:tplc="75F22C72">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6" w15:restartNumberingAfterBreak="0">
    <w:nsid w:val="177D4855"/>
    <w:multiLevelType w:val="hybridMultilevel"/>
    <w:tmpl w:val="69763C94"/>
    <w:lvl w:ilvl="0" w:tplc="D26AB97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81A65C0"/>
    <w:multiLevelType w:val="hybridMultilevel"/>
    <w:tmpl w:val="8B6E6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C21288"/>
    <w:multiLevelType w:val="multilevel"/>
    <w:tmpl w:val="C708F2B4"/>
    <w:lvl w:ilvl="0">
      <w:start w:val="1"/>
      <w:numFmt w:val="decimal"/>
      <w:pStyle w:val="berschrift1"/>
      <w:lvlText w:val="%1."/>
      <w:lvlJc w:val="left"/>
      <w:pPr>
        <w:tabs>
          <w:tab w:val="num" w:pos="567"/>
        </w:tabs>
        <w:ind w:left="567" w:hanging="567"/>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AB30077"/>
    <w:multiLevelType w:val="hybridMultilevel"/>
    <w:tmpl w:val="E5C431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C1518C2"/>
    <w:multiLevelType w:val="hybridMultilevel"/>
    <w:tmpl w:val="E2EC2642"/>
    <w:lvl w:ilvl="0" w:tplc="4D52D51E">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3A7764"/>
    <w:multiLevelType w:val="hybridMultilevel"/>
    <w:tmpl w:val="113EBCB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D9A57B1"/>
    <w:multiLevelType w:val="hybridMultilevel"/>
    <w:tmpl w:val="F8E291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33B4C8B"/>
    <w:multiLevelType w:val="hybridMultilevel"/>
    <w:tmpl w:val="B730303E"/>
    <w:lvl w:ilvl="0" w:tplc="78001518">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4" w15:restartNumberingAfterBreak="0">
    <w:nsid w:val="256710D7"/>
    <w:multiLevelType w:val="hybridMultilevel"/>
    <w:tmpl w:val="DC8EB1D0"/>
    <w:lvl w:ilvl="0" w:tplc="05749850">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5C34EC"/>
    <w:multiLevelType w:val="hybridMultilevel"/>
    <w:tmpl w:val="92CAB852"/>
    <w:lvl w:ilvl="0" w:tplc="DF8A5C90">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8C5117"/>
    <w:multiLevelType w:val="hybridMultilevel"/>
    <w:tmpl w:val="1D8A881A"/>
    <w:lvl w:ilvl="0" w:tplc="4BE86D4A">
      <w:start w:val="1"/>
      <w:numFmt w:val="lowerLetter"/>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15:restartNumberingAfterBreak="0">
    <w:nsid w:val="38857536"/>
    <w:multiLevelType w:val="hybridMultilevel"/>
    <w:tmpl w:val="C074C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892530"/>
    <w:multiLevelType w:val="hybridMultilevel"/>
    <w:tmpl w:val="1E203CC4"/>
    <w:lvl w:ilvl="0" w:tplc="5FF006E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D4546B1"/>
    <w:multiLevelType w:val="hybridMultilevel"/>
    <w:tmpl w:val="F7A8B2AA"/>
    <w:lvl w:ilvl="0" w:tplc="0D18A2DA">
      <w:start w:val="1"/>
      <w:numFmt w:val="decimal"/>
      <w:lvlText w:val="%1."/>
      <w:lvlJc w:val="left"/>
      <w:pPr>
        <w:ind w:left="1428" w:hanging="360"/>
      </w:pPr>
      <w:rPr>
        <w:rFonts w:hint="default"/>
      </w:r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0" w15:restartNumberingAfterBreak="0">
    <w:nsid w:val="3E0D26E5"/>
    <w:multiLevelType w:val="hybridMultilevel"/>
    <w:tmpl w:val="EA74F6F4"/>
    <w:lvl w:ilvl="0" w:tplc="AB9C1BD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A61590"/>
    <w:multiLevelType w:val="hybridMultilevel"/>
    <w:tmpl w:val="BE987E3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15:restartNumberingAfterBreak="0">
    <w:nsid w:val="482879A4"/>
    <w:multiLevelType w:val="hybridMultilevel"/>
    <w:tmpl w:val="9922145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C4B1053"/>
    <w:multiLevelType w:val="multilevel"/>
    <w:tmpl w:val="707A6AF2"/>
    <w:lvl w:ilvl="0">
      <w:start w:val="2"/>
      <w:numFmt w:val="decimal"/>
      <w:lvlText w:val="%1"/>
      <w:lvlJc w:val="left"/>
      <w:pPr>
        <w:ind w:left="360" w:hanging="360"/>
      </w:pPr>
      <w:rPr>
        <w:rFonts w:cstheme="majorBidi" w:hint="default"/>
      </w:rPr>
    </w:lvl>
    <w:lvl w:ilvl="1">
      <w:start w:val="1"/>
      <w:numFmt w:val="decimal"/>
      <w:lvlText w:val="%1.%2"/>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24" w15:restartNumberingAfterBreak="0">
    <w:nsid w:val="4D631A84"/>
    <w:multiLevelType w:val="hybridMultilevel"/>
    <w:tmpl w:val="FE0CBCA4"/>
    <w:lvl w:ilvl="0" w:tplc="08A4CCF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DCD7A25"/>
    <w:multiLevelType w:val="multilevel"/>
    <w:tmpl w:val="9B9EA4B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6" w15:restartNumberingAfterBreak="0">
    <w:nsid w:val="4F4D79A2"/>
    <w:multiLevelType w:val="hybridMultilevel"/>
    <w:tmpl w:val="43C06890"/>
    <w:lvl w:ilvl="0" w:tplc="D26AB9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A21261"/>
    <w:multiLevelType w:val="hybridMultilevel"/>
    <w:tmpl w:val="91AA8F2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8" w15:restartNumberingAfterBreak="0">
    <w:nsid w:val="54D111A9"/>
    <w:multiLevelType w:val="hybridMultilevel"/>
    <w:tmpl w:val="F0F6C5E0"/>
    <w:lvl w:ilvl="0" w:tplc="4D52D51E">
      <w:numFmt w:val="bullet"/>
      <w:lvlText w:val="-"/>
      <w:lvlJc w:val="left"/>
      <w:pPr>
        <w:tabs>
          <w:tab w:val="num" w:pos="284"/>
        </w:tabs>
        <w:ind w:left="284" w:hanging="284"/>
      </w:pPr>
      <w:rPr>
        <w:rFonts w:ascii="Arial" w:hAnsi="Arial" w:hint="default"/>
        <w:color w:val="auto"/>
        <w:sz w:val="32"/>
        <w:u w:color="0089C1"/>
      </w:rPr>
    </w:lvl>
    <w:lvl w:ilvl="1" w:tplc="04070003">
      <w:start w:val="1"/>
      <w:numFmt w:val="bullet"/>
      <w:lvlText w:val="o"/>
      <w:lvlJc w:val="left"/>
      <w:pPr>
        <w:tabs>
          <w:tab w:val="num" w:pos="1440"/>
        </w:tabs>
        <w:ind w:left="1440" w:hanging="360"/>
      </w:pPr>
      <w:rPr>
        <w:rFonts w:ascii="Courier New" w:hAnsi="Courier New" w:cs="Courier New" w:hint="default"/>
      </w:rPr>
    </w:lvl>
    <w:lvl w:ilvl="2" w:tplc="F946AD34">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682FD8"/>
    <w:multiLevelType w:val="hybridMultilevel"/>
    <w:tmpl w:val="64BE26A2"/>
    <w:lvl w:ilvl="0" w:tplc="CEA075D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9F5B96"/>
    <w:multiLevelType w:val="hybridMultilevel"/>
    <w:tmpl w:val="0EA418DC"/>
    <w:lvl w:ilvl="0" w:tplc="EFE6CB48">
      <w:start w:val="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1" w15:restartNumberingAfterBreak="0">
    <w:nsid w:val="633118DA"/>
    <w:multiLevelType w:val="hybridMultilevel"/>
    <w:tmpl w:val="81AAEB4E"/>
    <w:lvl w:ilvl="0" w:tplc="3F66AB7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33D6AB9"/>
    <w:multiLevelType w:val="hybridMultilevel"/>
    <w:tmpl w:val="2BFCA73E"/>
    <w:lvl w:ilvl="0" w:tplc="611843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AF0084"/>
    <w:multiLevelType w:val="hybridMultilevel"/>
    <w:tmpl w:val="EE48E1F2"/>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F4D7AD5"/>
    <w:multiLevelType w:val="hybridMultilevel"/>
    <w:tmpl w:val="14F8BE46"/>
    <w:lvl w:ilvl="0" w:tplc="CEA075DE">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8"/>
  </w:num>
  <w:num w:numId="2">
    <w:abstractNumId w:val="28"/>
  </w:num>
  <w:num w:numId="3">
    <w:abstractNumId w:val="31"/>
  </w:num>
  <w:num w:numId="4">
    <w:abstractNumId w:val="23"/>
  </w:num>
  <w:num w:numId="5">
    <w:abstractNumId w:val="26"/>
  </w:num>
  <w:num w:numId="6">
    <w:abstractNumId w:val="6"/>
  </w:num>
  <w:num w:numId="7">
    <w:abstractNumId w:val="10"/>
  </w:num>
  <w:num w:numId="8">
    <w:abstractNumId w:val="13"/>
  </w:num>
  <w:num w:numId="9">
    <w:abstractNumId w:val="22"/>
  </w:num>
  <w:num w:numId="10">
    <w:abstractNumId w:val="33"/>
  </w:num>
  <w:num w:numId="11">
    <w:abstractNumId w:val="11"/>
  </w:num>
  <w:num w:numId="12">
    <w:abstractNumId w:val="20"/>
  </w:num>
  <w:num w:numId="13">
    <w:abstractNumId w:val="34"/>
  </w:num>
  <w:num w:numId="14">
    <w:abstractNumId w:val="15"/>
  </w:num>
  <w:num w:numId="15">
    <w:abstractNumId w:val="17"/>
  </w:num>
  <w:num w:numId="16">
    <w:abstractNumId w:val="7"/>
  </w:num>
  <w:num w:numId="17">
    <w:abstractNumId w:val="2"/>
  </w:num>
  <w:num w:numId="18">
    <w:abstractNumId w:val="9"/>
  </w:num>
  <w:num w:numId="19">
    <w:abstractNumId w:val="29"/>
  </w:num>
  <w:num w:numId="20">
    <w:abstractNumId w:val="14"/>
  </w:num>
  <w:num w:numId="21">
    <w:abstractNumId w:val="1"/>
  </w:num>
  <w:num w:numId="22">
    <w:abstractNumId w:val="5"/>
  </w:num>
  <w:num w:numId="23">
    <w:abstractNumId w:val="27"/>
  </w:num>
  <w:num w:numId="24">
    <w:abstractNumId w:val="1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2"/>
  </w:num>
  <w:num w:numId="28">
    <w:abstractNumId w:val="19"/>
  </w:num>
  <w:num w:numId="29">
    <w:abstractNumId w:val="30"/>
  </w:num>
  <w:num w:numId="30">
    <w:abstractNumId w:val="21"/>
  </w:num>
  <w:num w:numId="31">
    <w:abstractNumId w:val="32"/>
  </w:num>
  <w:num w:numId="32">
    <w:abstractNumId w:val="24"/>
  </w:num>
  <w:num w:numId="33">
    <w:abstractNumId w:val="4"/>
  </w:num>
  <w:num w:numId="34">
    <w:abstractNumId w:val="0"/>
  </w:num>
  <w:num w:numId="3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BD"/>
    <w:rsid w:val="000125AF"/>
    <w:rsid w:val="0001628C"/>
    <w:rsid w:val="00021B55"/>
    <w:rsid w:val="00026F45"/>
    <w:rsid w:val="00027095"/>
    <w:rsid w:val="00040AC9"/>
    <w:rsid w:val="00045BEB"/>
    <w:rsid w:val="00055252"/>
    <w:rsid w:val="00061E9A"/>
    <w:rsid w:val="00070984"/>
    <w:rsid w:val="00073F22"/>
    <w:rsid w:val="00075302"/>
    <w:rsid w:val="00076827"/>
    <w:rsid w:val="00080553"/>
    <w:rsid w:val="000843E1"/>
    <w:rsid w:val="000849F6"/>
    <w:rsid w:val="000A18E6"/>
    <w:rsid w:val="000A1FB1"/>
    <w:rsid w:val="000B4334"/>
    <w:rsid w:val="000C79D0"/>
    <w:rsid w:val="000F6299"/>
    <w:rsid w:val="0011469B"/>
    <w:rsid w:val="0012112F"/>
    <w:rsid w:val="00136E17"/>
    <w:rsid w:val="00140441"/>
    <w:rsid w:val="00152FDF"/>
    <w:rsid w:val="001535FF"/>
    <w:rsid w:val="0015587C"/>
    <w:rsid w:val="00164CA4"/>
    <w:rsid w:val="00173392"/>
    <w:rsid w:val="00181815"/>
    <w:rsid w:val="0018615C"/>
    <w:rsid w:val="001A2C69"/>
    <w:rsid w:val="001B3957"/>
    <w:rsid w:val="001B6821"/>
    <w:rsid w:val="001B6A77"/>
    <w:rsid w:val="001B76C8"/>
    <w:rsid w:val="001D5E46"/>
    <w:rsid w:val="001D6020"/>
    <w:rsid w:val="001E0B94"/>
    <w:rsid w:val="001E6B0B"/>
    <w:rsid w:val="001F1A4A"/>
    <w:rsid w:val="002216FF"/>
    <w:rsid w:val="00221983"/>
    <w:rsid w:val="00231B5F"/>
    <w:rsid w:val="002366F0"/>
    <w:rsid w:val="00242D91"/>
    <w:rsid w:val="0025035A"/>
    <w:rsid w:val="00254E0C"/>
    <w:rsid w:val="00255E54"/>
    <w:rsid w:val="002656AF"/>
    <w:rsid w:val="00275039"/>
    <w:rsid w:val="00282AAE"/>
    <w:rsid w:val="0028557F"/>
    <w:rsid w:val="00290453"/>
    <w:rsid w:val="002A22FA"/>
    <w:rsid w:val="002B66A9"/>
    <w:rsid w:val="002C4D02"/>
    <w:rsid w:val="002D58D9"/>
    <w:rsid w:val="002D64FB"/>
    <w:rsid w:val="002E3FAF"/>
    <w:rsid w:val="002F3BF5"/>
    <w:rsid w:val="00301760"/>
    <w:rsid w:val="0030281F"/>
    <w:rsid w:val="0031035B"/>
    <w:rsid w:val="00315D0B"/>
    <w:rsid w:val="003160FC"/>
    <w:rsid w:val="003264C5"/>
    <w:rsid w:val="00351FC6"/>
    <w:rsid w:val="00367403"/>
    <w:rsid w:val="00384EF6"/>
    <w:rsid w:val="00392ED5"/>
    <w:rsid w:val="003A014E"/>
    <w:rsid w:val="003A58D1"/>
    <w:rsid w:val="003B08E0"/>
    <w:rsid w:val="003B18A1"/>
    <w:rsid w:val="003D1B50"/>
    <w:rsid w:val="003F710C"/>
    <w:rsid w:val="004050C2"/>
    <w:rsid w:val="00406D67"/>
    <w:rsid w:val="0040763F"/>
    <w:rsid w:val="00413E10"/>
    <w:rsid w:val="0041670E"/>
    <w:rsid w:val="00420326"/>
    <w:rsid w:val="0043502A"/>
    <w:rsid w:val="00437C34"/>
    <w:rsid w:val="004413BE"/>
    <w:rsid w:val="00466E05"/>
    <w:rsid w:val="00470CC2"/>
    <w:rsid w:val="00476ADE"/>
    <w:rsid w:val="00493629"/>
    <w:rsid w:val="004B06C4"/>
    <w:rsid w:val="004B7736"/>
    <w:rsid w:val="004C4199"/>
    <w:rsid w:val="004D7987"/>
    <w:rsid w:val="004E2EBE"/>
    <w:rsid w:val="004E5BCC"/>
    <w:rsid w:val="00501C01"/>
    <w:rsid w:val="0050689E"/>
    <w:rsid w:val="00536401"/>
    <w:rsid w:val="005412A1"/>
    <w:rsid w:val="005471BB"/>
    <w:rsid w:val="00561163"/>
    <w:rsid w:val="005712EB"/>
    <w:rsid w:val="005818F6"/>
    <w:rsid w:val="005A3217"/>
    <w:rsid w:val="005B78AF"/>
    <w:rsid w:val="00601E8D"/>
    <w:rsid w:val="0060234C"/>
    <w:rsid w:val="006063C7"/>
    <w:rsid w:val="00613D37"/>
    <w:rsid w:val="00614FF9"/>
    <w:rsid w:val="00630B73"/>
    <w:rsid w:val="00632CB0"/>
    <w:rsid w:val="00635C8E"/>
    <w:rsid w:val="00646B7E"/>
    <w:rsid w:val="00665EDA"/>
    <w:rsid w:val="00667205"/>
    <w:rsid w:val="0067161C"/>
    <w:rsid w:val="00696C10"/>
    <w:rsid w:val="006B50C7"/>
    <w:rsid w:val="006C7F13"/>
    <w:rsid w:val="006E575D"/>
    <w:rsid w:val="006F3B64"/>
    <w:rsid w:val="006F4F96"/>
    <w:rsid w:val="00702E9C"/>
    <w:rsid w:val="007048E2"/>
    <w:rsid w:val="00713EB6"/>
    <w:rsid w:val="007149C7"/>
    <w:rsid w:val="00715570"/>
    <w:rsid w:val="00720946"/>
    <w:rsid w:val="00757D17"/>
    <w:rsid w:val="0076406A"/>
    <w:rsid w:val="007704DE"/>
    <w:rsid w:val="00784BF8"/>
    <w:rsid w:val="00790AA4"/>
    <w:rsid w:val="007917E8"/>
    <w:rsid w:val="007948BB"/>
    <w:rsid w:val="007A2116"/>
    <w:rsid w:val="007A6FEB"/>
    <w:rsid w:val="007A76A1"/>
    <w:rsid w:val="007B2295"/>
    <w:rsid w:val="007C75C9"/>
    <w:rsid w:val="007D1710"/>
    <w:rsid w:val="007D3649"/>
    <w:rsid w:val="007D37E5"/>
    <w:rsid w:val="007D3E7B"/>
    <w:rsid w:val="007D4AB9"/>
    <w:rsid w:val="007E0815"/>
    <w:rsid w:val="007E17E4"/>
    <w:rsid w:val="00800EB0"/>
    <w:rsid w:val="008070D7"/>
    <w:rsid w:val="008120EA"/>
    <w:rsid w:val="00817621"/>
    <w:rsid w:val="00825E1B"/>
    <w:rsid w:val="00836AB7"/>
    <w:rsid w:val="008372BD"/>
    <w:rsid w:val="00837D3F"/>
    <w:rsid w:val="008507AA"/>
    <w:rsid w:val="008648F6"/>
    <w:rsid w:val="00882D04"/>
    <w:rsid w:val="00895662"/>
    <w:rsid w:val="008C77D7"/>
    <w:rsid w:val="008D01DC"/>
    <w:rsid w:val="008E3B2F"/>
    <w:rsid w:val="009023D2"/>
    <w:rsid w:val="009346D1"/>
    <w:rsid w:val="009370E2"/>
    <w:rsid w:val="009564F9"/>
    <w:rsid w:val="00957D4A"/>
    <w:rsid w:val="00961F09"/>
    <w:rsid w:val="00971B99"/>
    <w:rsid w:val="00975A10"/>
    <w:rsid w:val="009A3D27"/>
    <w:rsid w:val="009C54F0"/>
    <w:rsid w:val="009C62E0"/>
    <w:rsid w:val="009C6C0B"/>
    <w:rsid w:val="009D0D58"/>
    <w:rsid w:val="009E054A"/>
    <w:rsid w:val="009F23D2"/>
    <w:rsid w:val="00A11018"/>
    <w:rsid w:val="00A1164E"/>
    <w:rsid w:val="00A21CB2"/>
    <w:rsid w:val="00A337B5"/>
    <w:rsid w:val="00A3520E"/>
    <w:rsid w:val="00A355F8"/>
    <w:rsid w:val="00A504F8"/>
    <w:rsid w:val="00A53059"/>
    <w:rsid w:val="00A560AB"/>
    <w:rsid w:val="00A62D1F"/>
    <w:rsid w:val="00A644B9"/>
    <w:rsid w:val="00A852A8"/>
    <w:rsid w:val="00A923C2"/>
    <w:rsid w:val="00A93EEA"/>
    <w:rsid w:val="00A97967"/>
    <w:rsid w:val="00AA0219"/>
    <w:rsid w:val="00AA7288"/>
    <w:rsid w:val="00AB2E91"/>
    <w:rsid w:val="00AD3174"/>
    <w:rsid w:val="00AF0154"/>
    <w:rsid w:val="00B0662E"/>
    <w:rsid w:val="00B2595C"/>
    <w:rsid w:val="00B31FBB"/>
    <w:rsid w:val="00B43B30"/>
    <w:rsid w:val="00B44B0F"/>
    <w:rsid w:val="00B44BCA"/>
    <w:rsid w:val="00B56CF4"/>
    <w:rsid w:val="00B62453"/>
    <w:rsid w:val="00B66C45"/>
    <w:rsid w:val="00B7748E"/>
    <w:rsid w:val="00B82094"/>
    <w:rsid w:val="00BA1346"/>
    <w:rsid w:val="00BD2BA6"/>
    <w:rsid w:val="00BD2D45"/>
    <w:rsid w:val="00BE1794"/>
    <w:rsid w:val="00BE68CE"/>
    <w:rsid w:val="00BF35A3"/>
    <w:rsid w:val="00C06FD5"/>
    <w:rsid w:val="00C14D36"/>
    <w:rsid w:val="00C20BA0"/>
    <w:rsid w:val="00C227C7"/>
    <w:rsid w:val="00C2480A"/>
    <w:rsid w:val="00C31654"/>
    <w:rsid w:val="00C3560D"/>
    <w:rsid w:val="00C4626A"/>
    <w:rsid w:val="00C73C86"/>
    <w:rsid w:val="00C76E24"/>
    <w:rsid w:val="00CB4898"/>
    <w:rsid w:val="00CB6CA7"/>
    <w:rsid w:val="00CC0B13"/>
    <w:rsid w:val="00CC2FFA"/>
    <w:rsid w:val="00CD1B9A"/>
    <w:rsid w:val="00CE0B7F"/>
    <w:rsid w:val="00CF3232"/>
    <w:rsid w:val="00D13ED8"/>
    <w:rsid w:val="00D3396F"/>
    <w:rsid w:val="00D356F3"/>
    <w:rsid w:val="00D358D1"/>
    <w:rsid w:val="00D416AE"/>
    <w:rsid w:val="00D42046"/>
    <w:rsid w:val="00D551EF"/>
    <w:rsid w:val="00D650A0"/>
    <w:rsid w:val="00D85CC0"/>
    <w:rsid w:val="00DA1849"/>
    <w:rsid w:val="00DA7923"/>
    <w:rsid w:val="00DB5E6C"/>
    <w:rsid w:val="00DC5415"/>
    <w:rsid w:val="00DC7E61"/>
    <w:rsid w:val="00DF070B"/>
    <w:rsid w:val="00DF160D"/>
    <w:rsid w:val="00E00FD6"/>
    <w:rsid w:val="00E02856"/>
    <w:rsid w:val="00E04B8D"/>
    <w:rsid w:val="00E24EA6"/>
    <w:rsid w:val="00E30160"/>
    <w:rsid w:val="00E31F94"/>
    <w:rsid w:val="00E37A4E"/>
    <w:rsid w:val="00E5639C"/>
    <w:rsid w:val="00E6064A"/>
    <w:rsid w:val="00E65F73"/>
    <w:rsid w:val="00E67677"/>
    <w:rsid w:val="00EB3341"/>
    <w:rsid w:val="00EB7EAC"/>
    <w:rsid w:val="00EE04DE"/>
    <w:rsid w:val="00EE458E"/>
    <w:rsid w:val="00EE65C1"/>
    <w:rsid w:val="00EE73C9"/>
    <w:rsid w:val="00F0541A"/>
    <w:rsid w:val="00F14666"/>
    <w:rsid w:val="00F577F5"/>
    <w:rsid w:val="00F63F85"/>
    <w:rsid w:val="00F649EF"/>
    <w:rsid w:val="00F67E06"/>
    <w:rsid w:val="00F737CD"/>
    <w:rsid w:val="00F756BD"/>
    <w:rsid w:val="00F76BC9"/>
    <w:rsid w:val="00F93601"/>
    <w:rsid w:val="00F97CB6"/>
    <w:rsid w:val="00FA2CE0"/>
    <w:rsid w:val="00FB7AEC"/>
    <w:rsid w:val="00FD2618"/>
    <w:rsid w:val="00FE4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5DF0B"/>
  <w15:docId w15:val="{649DC119-20EB-46DF-A9DF-254CB95C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17E8"/>
    <w:pPr>
      <w:spacing w:after="264" w:line="264" w:lineRule="atLeast"/>
    </w:pPr>
    <w:rPr>
      <w:rFonts w:ascii="Arial" w:eastAsia="Times New Roman" w:hAnsi="Arial" w:cs="Times New Roman"/>
      <w:szCs w:val="20"/>
      <w:lang w:eastAsia="de-DE"/>
    </w:rPr>
  </w:style>
  <w:style w:type="paragraph" w:styleId="berschrift1">
    <w:name w:val="heading 1"/>
    <w:basedOn w:val="Standard"/>
    <w:next w:val="Standard"/>
    <w:link w:val="berschrift1Zchn"/>
    <w:autoRedefine/>
    <w:qFormat/>
    <w:rsid w:val="007048E2"/>
    <w:pPr>
      <w:keepNext/>
      <w:keepLines/>
      <w:numPr>
        <w:numId w:val="1"/>
      </w:numPr>
      <w:spacing w:before="480" w:after="240" w:line="240" w:lineRule="auto"/>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unhideWhenUsed/>
    <w:qFormat/>
    <w:rsid w:val="00476ADE"/>
    <w:pPr>
      <w:keepNext/>
      <w:keepLines/>
      <w:numPr>
        <w:ilvl w:val="1"/>
        <w:numId w:val="33"/>
      </w:numPr>
      <w:spacing w:after="0" w:line="240" w:lineRule="auto"/>
      <w:ind w:left="567" w:right="567" w:hanging="567"/>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6F3B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2C69"/>
    <w:pPr>
      <w:spacing w:after="0" w:line="240" w:lineRule="auto"/>
    </w:pPr>
    <w:rPr>
      <w:rFonts w:ascii="Arial" w:hAnsi="Arial"/>
    </w:rPr>
  </w:style>
  <w:style w:type="character" w:customStyle="1" w:styleId="berschrift1Zchn">
    <w:name w:val="Überschrift 1 Zchn"/>
    <w:basedOn w:val="Absatz-Standardschriftart"/>
    <w:link w:val="berschrift1"/>
    <w:rsid w:val="007048E2"/>
    <w:rPr>
      <w:rFonts w:ascii="Arial" w:eastAsiaTheme="majorEastAsia" w:hAnsi="Arial" w:cstheme="majorBidi"/>
      <w:b/>
      <w:sz w:val="26"/>
      <w:szCs w:val="32"/>
      <w:lang w:eastAsia="de-DE"/>
    </w:rPr>
  </w:style>
  <w:style w:type="character" w:customStyle="1" w:styleId="berschrift2Zchn">
    <w:name w:val="Überschrift 2 Zchn"/>
    <w:basedOn w:val="Absatz-Standardschriftart"/>
    <w:link w:val="berschrift2"/>
    <w:uiPriority w:val="9"/>
    <w:rsid w:val="00476ADE"/>
    <w:rPr>
      <w:rFonts w:ascii="Arial" w:eastAsiaTheme="majorEastAsia" w:hAnsi="Arial" w:cstheme="majorBidi"/>
      <w:b/>
      <w:sz w:val="24"/>
      <w:szCs w:val="26"/>
      <w:lang w:eastAsia="de-DE"/>
    </w:rPr>
  </w:style>
  <w:style w:type="paragraph" w:styleId="Titel">
    <w:name w:val="Title"/>
    <w:basedOn w:val="Standard"/>
    <w:next w:val="Standard"/>
    <w:link w:val="TitelZchn"/>
    <w:uiPriority w:val="10"/>
    <w:qFormat/>
    <w:rsid w:val="001A2C69"/>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1A2C69"/>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1A2C6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A2C69"/>
    <w:rPr>
      <w:rFonts w:ascii="Arial" w:eastAsiaTheme="minorEastAsia" w:hAnsi="Arial"/>
      <w:color w:val="5A5A5A" w:themeColor="text1" w:themeTint="A5"/>
      <w:spacing w:val="15"/>
    </w:rPr>
  </w:style>
  <w:style w:type="character" w:styleId="IntensiveHervorhebung">
    <w:name w:val="Intense Emphasis"/>
    <w:basedOn w:val="Absatz-Standardschriftart"/>
    <w:uiPriority w:val="21"/>
    <w:qFormat/>
    <w:rsid w:val="001A2C69"/>
    <w:rPr>
      <w:i/>
      <w:iCs/>
      <w:color w:val="5B9BD5" w:themeColor="accent1"/>
    </w:rPr>
  </w:style>
  <w:style w:type="character" w:styleId="BesuchterLink">
    <w:name w:val="FollowedHyperlink"/>
    <w:basedOn w:val="Hyperlink"/>
    <w:rsid w:val="00667205"/>
    <w:rPr>
      <w:rFonts w:ascii="Tahoma" w:hAnsi="Tahoma"/>
      <w:color w:val="auto"/>
      <w:sz w:val="16"/>
      <w:u w:val="none"/>
    </w:rPr>
  </w:style>
  <w:style w:type="character" w:styleId="Hyperlink">
    <w:name w:val="Hyperlink"/>
    <w:basedOn w:val="Absatz-Standardschriftart"/>
    <w:uiPriority w:val="99"/>
    <w:unhideWhenUsed/>
    <w:rsid w:val="00667205"/>
    <w:rPr>
      <w:color w:val="0563C1" w:themeColor="hyperlink"/>
      <w:u w:val="single"/>
    </w:rPr>
  </w:style>
  <w:style w:type="paragraph" w:styleId="Funotentext">
    <w:name w:val="footnote text"/>
    <w:basedOn w:val="Standard"/>
    <w:link w:val="FunotentextZchn"/>
    <w:uiPriority w:val="99"/>
    <w:semiHidden/>
    <w:rsid w:val="00F756BD"/>
    <w:pPr>
      <w:tabs>
        <w:tab w:val="left" w:pos="567"/>
      </w:tabs>
      <w:spacing w:after="0" w:line="240" w:lineRule="auto"/>
      <w:ind w:left="567" w:hanging="567"/>
    </w:pPr>
    <w:rPr>
      <w:sz w:val="20"/>
    </w:rPr>
  </w:style>
  <w:style w:type="character" w:customStyle="1" w:styleId="FunotentextZchn">
    <w:name w:val="Fußnotentext Zchn"/>
    <w:basedOn w:val="Absatz-Standardschriftart"/>
    <w:link w:val="Funotentext"/>
    <w:uiPriority w:val="99"/>
    <w:semiHidden/>
    <w:rsid w:val="00F756BD"/>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F756BD"/>
    <w:rPr>
      <w:vertAlign w:val="superscript"/>
    </w:rPr>
  </w:style>
  <w:style w:type="paragraph" w:styleId="Kopfzeile">
    <w:name w:val="header"/>
    <w:basedOn w:val="Standard"/>
    <w:link w:val="KopfzeileZchn"/>
    <w:uiPriority w:val="99"/>
    <w:unhideWhenUsed/>
    <w:rsid w:val="00F7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6BD"/>
    <w:rPr>
      <w:rFonts w:ascii="Arial" w:eastAsia="Times New Roman" w:hAnsi="Arial" w:cs="Times New Roman"/>
      <w:szCs w:val="20"/>
      <w:lang w:eastAsia="de-DE"/>
    </w:rPr>
  </w:style>
  <w:style w:type="paragraph" w:styleId="Fuzeile">
    <w:name w:val="footer"/>
    <w:basedOn w:val="Standard"/>
    <w:link w:val="FuzeileZchn"/>
    <w:uiPriority w:val="99"/>
    <w:unhideWhenUsed/>
    <w:rsid w:val="00F7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56BD"/>
    <w:rPr>
      <w:rFonts w:ascii="Arial" w:eastAsia="Times New Roman" w:hAnsi="Arial" w:cs="Times New Roman"/>
      <w:szCs w:val="20"/>
      <w:lang w:eastAsia="de-DE"/>
    </w:rPr>
  </w:style>
  <w:style w:type="character" w:styleId="Seitenzahl">
    <w:name w:val="page number"/>
    <w:basedOn w:val="Absatz-Standardschriftart"/>
    <w:rsid w:val="00F756BD"/>
  </w:style>
  <w:style w:type="paragraph" w:styleId="Listenabsatz">
    <w:name w:val="List Paragraph"/>
    <w:basedOn w:val="Standard"/>
    <w:uiPriority w:val="34"/>
    <w:qFormat/>
    <w:rsid w:val="00F756BD"/>
    <w:pPr>
      <w:ind w:left="720"/>
      <w:contextualSpacing/>
    </w:pPr>
  </w:style>
  <w:style w:type="paragraph" w:customStyle="1" w:styleId="Aufzhlung">
    <w:name w:val="Aufzählung"/>
    <w:basedOn w:val="Standard"/>
    <w:link w:val="AufzhlungZchn"/>
    <w:qFormat/>
    <w:rsid w:val="006F3B64"/>
    <w:pPr>
      <w:spacing w:after="120"/>
      <w:jc w:val="both"/>
    </w:pPr>
    <w:rPr>
      <w:rFonts w:cs="Arial"/>
      <w:sz w:val="24"/>
      <w:szCs w:val="24"/>
    </w:rPr>
  </w:style>
  <w:style w:type="table" w:styleId="Tabellenraster">
    <w:name w:val="Table Grid"/>
    <w:basedOn w:val="NormaleTabelle"/>
    <w:uiPriority w:val="59"/>
    <w:rsid w:val="006F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Zchn">
    <w:name w:val="Aufzählung Zchn"/>
    <w:basedOn w:val="Absatz-Standardschriftart"/>
    <w:link w:val="Aufzhlung"/>
    <w:rsid w:val="006F3B64"/>
    <w:rPr>
      <w:rFonts w:ascii="Arial" w:eastAsia="Times New Roman" w:hAnsi="Arial" w:cs="Arial"/>
      <w:sz w:val="24"/>
      <w:szCs w:val="24"/>
      <w:lang w:eastAsia="de-DE"/>
    </w:rPr>
  </w:style>
  <w:style w:type="paragraph" w:customStyle="1" w:styleId="Default">
    <w:name w:val="Default"/>
    <w:rsid w:val="006F3B64"/>
    <w:pPr>
      <w:autoSpaceDE w:val="0"/>
      <w:autoSpaceDN w:val="0"/>
      <w:adjustRightInd w:val="0"/>
      <w:spacing w:after="0" w:line="240" w:lineRule="auto"/>
    </w:pPr>
    <w:rPr>
      <w:rFonts w:ascii="ScalaSans-Regular" w:eastAsia="Calibri" w:hAnsi="ScalaSans-Regular" w:cs="ScalaSans-Regular"/>
      <w:color w:val="000000"/>
      <w:sz w:val="24"/>
      <w:szCs w:val="24"/>
    </w:rPr>
  </w:style>
  <w:style w:type="paragraph" w:styleId="Inhaltsverzeichnisberschrift">
    <w:name w:val="TOC Heading"/>
    <w:basedOn w:val="berschrift1"/>
    <w:next w:val="Standard"/>
    <w:uiPriority w:val="39"/>
    <w:unhideWhenUsed/>
    <w:qFormat/>
    <w:rsid w:val="006F3B64"/>
    <w:pPr>
      <w:numPr>
        <w:numId w:val="0"/>
      </w:numPr>
      <w:spacing w:before="240" w:after="0" w:line="259" w:lineRule="auto"/>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67161C"/>
    <w:pPr>
      <w:tabs>
        <w:tab w:val="left" w:pos="567"/>
        <w:tab w:val="left" w:pos="709"/>
        <w:tab w:val="right" w:leader="dot" w:pos="9629"/>
      </w:tabs>
      <w:spacing w:after="0" w:line="480" w:lineRule="auto"/>
      <w:ind w:left="510" w:hanging="510"/>
    </w:pPr>
    <w:rPr>
      <w:b/>
      <w:noProof/>
    </w:rPr>
  </w:style>
  <w:style w:type="paragraph" w:styleId="Verzeichnis2">
    <w:name w:val="toc 2"/>
    <w:basedOn w:val="Standard"/>
    <w:next w:val="Standard"/>
    <w:autoRedefine/>
    <w:uiPriority w:val="39"/>
    <w:unhideWhenUsed/>
    <w:rsid w:val="007D1710"/>
    <w:pPr>
      <w:tabs>
        <w:tab w:val="left" w:pos="567"/>
        <w:tab w:val="left" w:pos="1134"/>
        <w:tab w:val="right" w:leader="dot" w:pos="9629"/>
      </w:tabs>
      <w:spacing w:after="240" w:line="240" w:lineRule="exact"/>
      <w:ind w:left="1092" w:hanging="525"/>
    </w:pPr>
  </w:style>
  <w:style w:type="character" w:customStyle="1" w:styleId="berschrift3Zchn">
    <w:name w:val="Überschrift 3 Zchn"/>
    <w:basedOn w:val="Absatz-Standardschriftart"/>
    <w:link w:val="berschrift3"/>
    <w:uiPriority w:val="9"/>
    <w:rsid w:val="006F3B64"/>
    <w:rPr>
      <w:rFonts w:asciiTheme="majorHAnsi" w:eastAsiaTheme="majorEastAsia" w:hAnsiTheme="majorHAnsi" w:cstheme="majorBidi"/>
      <w:color w:val="1F4D78" w:themeColor="accent1" w:themeShade="7F"/>
      <w:sz w:val="24"/>
      <w:szCs w:val="24"/>
      <w:lang w:eastAsia="de-DE"/>
    </w:rPr>
  </w:style>
  <w:style w:type="paragraph" w:styleId="Sprechblasentext">
    <w:name w:val="Balloon Text"/>
    <w:basedOn w:val="Standard"/>
    <w:link w:val="SprechblasentextZchn"/>
    <w:uiPriority w:val="99"/>
    <w:semiHidden/>
    <w:unhideWhenUsed/>
    <w:rsid w:val="007A2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2116"/>
    <w:rPr>
      <w:rFonts w:ascii="Segoe UI" w:eastAsia="Times New Roman" w:hAnsi="Segoe UI" w:cs="Segoe UI"/>
      <w:sz w:val="18"/>
      <w:szCs w:val="18"/>
      <w:lang w:eastAsia="de-DE"/>
    </w:rPr>
  </w:style>
  <w:style w:type="paragraph" w:styleId="Verzeichnis3">
    <w:name w:val="toc 3"/>
    <w:basedOn w:val="Standard"/>
    <w:next w:val="Standard"/>
    <w:autoRedefine/>
    <w:uiPriority w:val="39"/>
    <w:unhideWhenUsed/>
    <w:rsid w:val="009023D2"/>
    <w:pPr>
      <w:spacing w:after="100"/>
      <w:ind w:left="440"/>
    </w:pPr>
  </w:style>
  <w:style w:type="paragraph" w:styleId="Endnotentext">
    <w:name w:val="endnote text"/>
    <w:basedOn w:val="Standard"/>
    <w:link w:val="EndnotentextZchn"/>
    <w:uiPriority w:val="99"/>
    <w:semiHidden/>
    <w:unhideWhenUsed/>
    <w:rsid w:val="007704DE"/>
    <w:pPr>
      <w:spacing w:after="0" w:line="240" w:lineRule="auto"/>
    </w:pPr>
    <w:rPr>
      <w:rFonts w:ascii="Times New Roman" w:hAnsi="Times New Roman"/>
      <w:sz w:val="20"/>
    </w:rPr>
  </w:style>
  <w:style w:type="character" w:customStyle="1" w:styleId="EndnotentextZchn">
    <w:name w:val="Endnotentext Zchn"/>
    <w:basedOn w:val="Absatz-Standardschriftart"/>
    <w:link w:val="Endnotentext"/>
    <w:uiPriority w:val="99"/>
    <w:semiHidden/>
    <w:rsid w:val="007704DE"/>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7704DE"/>
    <w:rPr>
      <w:vertAlign w:val="superscript"/>
    </w:rPr>
  </w:style>
  <w:style w:type="character" w:customStyle="1" w:styleId="NichtaufgelsteErwhnung1">
    <w:name w:val="Nicht aufgelöste Erwähnung1"/>
    <w:basedOn w:val="Absatz-Standardschriftart"/>
    <w:uiPriority w:val="99"/>
    <w:semiHidden/>
    <w:unhideWhenUsed/>
    <w:rsid w:val="002A22F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36AB7"/>
    <w:rPr>
      <w:color w:val="605E5C"/>
      <w:shd w:val="clear" w:color="auto" w:fill="E1DFDD"/>
    </w:rPr>
  </w:style>
  <w:style w:type="character" w:styleId="Kommentarzeichen">
    <w:name w:val="annotation reference"/>
    <w:basedOn w:val="Absatz-Standardschriftart"/>
    <w:uiPriority w:val="99"/>
    <w:semiHidden/>
    <w:unhideWhenUsed/>
    <w:rsid w:val="00E02856"/>
    <w:rPr>
      <w:sz w:val="16"/>
      <w:szCs w:val="16"/>
    </w:rPr>
  </w:style>
  <w:style w:type="paragraph" w:styleId="Kommentartext">
    <w:name w:val="annotation text"/>
    <w:basedOn w:val="Standard"/>
    <w:link w:val="KommentartextZchn"/>
    <w:uiPriority w:val="99"/>
    <w:semiHidden/>
    <w:unhideWhenUsed/>
    <w:rsid w:val="00E02856"/>
    <w:pPr>
      <w:spacing w:after="160" w:line="240" w:lineRule="auto"/>
    </w:pPr>
    <w:rPr>
      <w:rFonts w:ascii="Tahoma" w:eastAsiaTheme="minorHAnsi" w:hAnsi="Tahoma" w:cstheme="minorBidi"/>
      <w:color w:val="000548"/>
      <w:sz w:val="20"/>
      <w:lang w:eastAsia="en-US"/>
    </w:rPr>
  </w:style>
  <w:style w:type="character" w:customStyle="1" w:styleId="KommentartextZchn">
    <w:name w:val="Kommentartext Zchn"/>
    <w:basedOn w:val="Absatz-Standardschriftart"/>
    <w:link w:val="Kommentartext"/>
    <w:uiPriority w:val="99"/>
    <w:semiHidden/>
    <w:rsid w:val="00E02856"/>
    <w:rPr>
      <w:rFonts w:ascii="Tahoma" w:hAnsi="Tahoma"/>
      <w:color w:val="000548"/>
      <w:sz w:val="20"/>
      <w:szCs w:val="20"/>
    </w:rPr>
  </w:style>
  <w:style w:type="paragraph" w:styleId="Textkrper">
    <w:name w:val="Body Text"/>
    <w:basedOn w:val="Standard"/>
    <w:link w:val="TextkrperZchn"/>
    <w:rsid w:val="00E02856"/>
    <w:pPr>
      <w:spacing w:after="0" w:line="240" w:lineRule="auto"/>
      <w:jc w:val="center"/>
    </w:pPr>
    <w:rPr>
      <w:b/>
      <w:bCs/>
      <w:sz w:val="28"/>
      <w:szCs w:val="24"/>
    </w:rPr>
  </w:style>
  <w:style w:type="character" w:customStyle="1" w:styleId="TextkrperZchn">
    <w:name w:val="Textkörper Zchn"/>
    <w:basedOn w:val="Absatz-Standardschriftart"/>
    <w:link w:val="Textkrper"/>
    <w:rsid w:val="00E02856"/>
    <w:rPr>
      <w:rFonts w:ascii="Arial" w:eastAsia="Times New Roman" w:hAnsi="Arial" w:cs="Times New Roman"/>
      <w:b/>
      <w:bCs/>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49990">
      <w:bodyDiv w:val="1"/>
      <w:marLeft w:val="0"/>
      <w:marRight w:val="0"/>
      <w:marTop w:val="0"/>
      <w:marBottom w:val="0"/>
      <w:divBdr>
        <w:top w:val="none" w:sz="0" w:space="0" w:color="auto"/>
        <w:left w:val="none" w:sz="0" w:space="0" w:color="auto"/>
        <w:bottom w:val="none" w:sz="0" w:space="0" w:color="auto"/>
        <w:right w:val="none" w:sz="0" w:space="0" w:color="auto"/>
      </w:divBdr>
    </w:div>
    <w:div w:id="1273584903">
      <w:bodyDiv w:val="1"/>
      <w:marLeft w:val="0"/>
      <w:marRight w:val="0"/>
      <w:marTop w:val="0"/>
      <w:marBottom w:val="0"/>
      <w:divBdr>
        <w:top w:val="none" w:sz="0" w:space="0" w:color="auto"/>
        <w:left w:val="none" w:sz="0" w:space="0" w:color="auto"/>
        <w:bottom w:val="none" w:sz="0" w:space="0" w:color="auto"/>
        <w:right w:val="none" w:sz="0" w:space="0" w:color="auto"/>
      </w:divBdr>
    </w:div>
    <w:div w:id="19759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setze-im-internet.de/corona-arbschv/BJNR602200021.htm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bildung.thueringen.de/ministerium/coronavirus/kita" TargetMode="External"/><Relationship Id="rId7" Type="http://schemas.openxmlformats.org/officeDocument/2006/relationships/endnotes" Target="endnotes.xml"/><Relationship Id="rId12" Type="http://schemas.openxmlformats.org/officeDocument/2006/relationships/hyperlink" Target="https://bildung.thueringen.de/fileadmin/2021/2021-04-16_ThuerSARS-CoV-2-KiJuSSp-VO.pdf"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farm.de/DE/Medizinprodukte/Antigentests/_node.html" TargetMode="Externa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6E8B2EAB344A0A598AC37D679C0B0"/>
        <w:category>
          <w:name w:val="Allgemein"/>
          <w:gallery w:val="placeholder"/>
        </w:category>
        <w:types>
          <w:type w:val="bbPlcHdr"/>
        </w:types>
        <w:behaviors>
          <w:behavior w:val="content"/>
        </w:behaviors>
        <w:guid w:val="{404A5D31-C64E-4216-8A6C-2953C725322C}"/>
      </w:docPartPr>
      <w:docPartBody>
        <w:p w:rsidR="00CE584B" w:rsidRDefault="00F24EE8" w:rsidP="00F24EE8">
          <w:pPr>
            <w:pStyle w:val="EE56E8B2EAB344A0A598AC37D679C0B0"/>
          </w:pPr>
          <w:r w:rsidRPr="0052553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E8"/>
    <w:rsid w:val="00091F7F"/>
    <w:rsid w:val="00203F1C"/>
    <w:rsid w:val="00314C9E"/>
    <w:rsid w:val="00B45D5E"/>
    <w:rsid w:val="00CE584B"/>
    <w:rsid w:val="00E6464A"/>
    <w:rsid w:val="00F24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4EE8"/>
    <w:rPr>
      <w:color w:val="808080"/>
    </w:rPr>
  </w:style>
  <w:style w:type="paragraph" w:customStyle="1" w:styleId="EE56E8B2EAB344A0A598AC37D679C0B0">
    <w:name w:val="EE56E8B2EAB344A0A598AC37D679C0B0"/>
    <w:rsid w:val="00F2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81F2-28F6-43E3-8A52-8AA9661D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2021</Words>
  <Characters>12738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LIGA der Freien Wohlfahrtspflege in Thüringen</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LIGA-Thüringen</dc:creator>
  <cp:lastModifiedBy>P_Kiessling</cp:lastModifiedBy>
  <cp:revision>4</cp:revision>
  <cp:lastPrinted>2021-02-18T13:32:00Z</cp:lastPrinted>
  <dcterms:created xsi:type="dcterms:W3CDTF">2021-04-27T11:29:00Z</dcterms:created>
  <dcterms:modified xsi:type="dcterms:W3CDTF">2021-04-28T07:54:00Z</dcterms:modified>
</cp:coreProperties>
</file>